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BC3" w:rsidRPr="00B61289" w:rsidRDefault="00B61289" w:rsidP="00B61289">
      <w:pPr>
        <w:jc w:val="center"/>
        <w:rPr>
          <w:rFonts w:ascii="方正小标宋_GBK" w:eastAsia="方正小标宋_GBK" w:hint="eastAsia"/>
          <w:sz w:val="32"/>
        </w:rPr>
      </w:pPr>
      <w:r w:rsidRPr="00B61289">
        <w:rPr>
          <w:rFonts w:ascii="方正小标宋_GBK" w:eastAsia="方正小标宋_GBK" w:hint="eastAsia"/>
          <w:sz w:val="32"/>
        </w:rPr>
        <w:t>2024年度苏州市科技公共技术服务平台建设项目受理名单</w:t>
      </w:r>
    </w:p>
    <w:tbl>
      <w:tblPr>
        <w:tblW w:w="5724" w:type="pct"/>
        <w:tblInd w:w="-431" w:type="dxa"/>
        <w:tblLook w:val="04A0" w:firstRow="1" w:lastRow="0" w:firstColumn="1" w:lastColumn="0" w:noHBand="0" w:noVBand="1"/>
      </w:tblPr>
      <w:tblGrid>
        <w:gridCol w:w="711"/>
        <w:gridCol w:w="4961"/>
        <w:gridCol w:w="3825"/>
      </w:tblGrid>
      <w:tr w:rsidR="000F48CB" w:rsidRPr="002D2D64" w:rsidTr="000F48CB">
        <w:trPr>
          <w:trHeight w:val="558"/>
          <w:tblHeader/>
        </w:trPr>
        <w:tc>
          <w:tcPr>
            <w:tcW w:w="3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黑体" w:eastAsia="黑体" w:hAnsi="黑体" w:cs="宋体" w:hint="eastAsia"/>
                <w:bCs/>
                <w:kern w:val="0"/>
                <w:szCs w:val="21"/>
              </w:rPr>
            </w:pPr>
            <w:r w:rsidRPr="002D2D64">
              <w:rPr>
                <w:rFonts w:ascii="黑体" w:eastAsia="黑体" w:hAnsi="黑体" w:cs="宋体" w:hint="eastAsia"/>
                <w:bCs/>
                <w:kern w:val="0"/>
                <w:szCs w:val="21"/>
              </w:rPr>
              <w:t>序号</w:t>
            </w:r>
          </w:p>
        </w:tc>
        <w:tc>
          <w:tcPr>
            <w:tcW w:w="2612" w:type="pct"/>
            <w:tcBorders>
              <w:top w:val="single" w:sz="4" w:space="0" w:color="auto"/>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黑体" w:eastAsia="黑体" w:hAnsi="黑体" w:cs="宋体" w:hint="eastAsia"/>
                <w:bCs/>
                <w:kern w:val="0"/>
                <w:szCs w:val="21"/>
              </w:rPr>
            </w:pPr>
            <w:r w:rsidRPr="002D2D64">
              <w:rPr>
                <w:rFonts w:ascii="黑体" w:eastAsia="黑体" w:hAnsi="黑体" w:cs="宋体" w:hint="eastAsia"/>
                <w:bCs/>
                <w:kern w:val="0"/>
                <w:szCs w:val="21"/>
              </w:rPr>
              <w:t>项目名称</w:t>
            </w:r>
          </w:p>
        </w:tc>
        <w:tc>
          <w:tcPr>
            <w:tcW w:w="2014" w:type="pct"/>
            <w:tcBorders>
              <w:top w:val="single" w:sz="4" w:space="0" w:color="auto"/>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黑体" w:eastAsia="黑体" w:hAnsi="黑体" w:cs="宋体" w:hint="eastAsia"/>
                <w:bCs/>
                <w:kern w:val="0"/>
                <w:szCs w:val="21"/>
              </w:rPr>
            </w:pPr>
            <w:r w:rsidRPr="002D2D64">
              <w:rPr>
                <w:rFonts w:ascii="黑体" w:eastAsia="黑体" w:hAnsi="黑体" w:cs="宋体" w:hint="eastAsia"/>
                <w:bCs/>
                <w:kern w:val="0"/>
                <w:szCs w:val="21"/>
              </w:rPr>
              <w:t>单位名称</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1</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苏州市机器人与智能装备公共技术服务平台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苏州市职业大学（苏州开放大学）</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2</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proofErr w:type="gramStart"/>
            <w:r w:rsidRPr="002D2D64">
              <w:rPr>
                <w:rFonts w:ascii="仿宋_GB2312" w:eastAsia="仿宋_GB2312" w:hAnsi="宋体" w:cs="宋体" w:hint="eastAsia"/>
                <w:kern w:val="0"/>
                <w:szCs w:val="21"/>
              </w:rPr>
              <w:t>苏州市领致生物</w:t>
            </w:r>
            <w:proofErr w:type="gramEnd"/>
            <w:r w:rsidRPr="002D2D64">
              <w:rPr>
                <w:rFonts w:ascii="仿宋_GB2312" w:eastAsia="仿宋_GB2312" w:hAnsi="宋体" w:cs="宋体" w:hint="eastAsia"/>
                <w:kern w:val="0"/>
                <w:szCs w:val="21"/>
              </w:rPr>
              <w:t>抗感染及疫苗评价科技公共技术服务平台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proofErr w:type="gramStart"/>
            <w:r w:rsidRPr="002D2D64">
              <w:rPr>
                <w:rFonts w:ascii="仿宋_GB2312" w:eastAsia="仿宋_GB2312" w:hAnsi="宋体" w:cs="宋体" w:hint="eastAsia"/>
                <w:kern w:val="0"/>
                <w:szCs w:val="21"/>
              </w:rPr>
              <w:t>领致生物</w:t>
            </w:r>
            <w:proofErr w:type="gramEnd"/>
            <w:r w:rsidRPr="002D2D64">
              <w:rPr>
                <w:rFonts w:ascii="仿宋_GB2312" w:eastAsia="仿宋_GB2312" w:hAnsi="宋体" w:cs="宋体" w:hint="eastAsia"/>
                <w:kern w:val="0"/>
                <w:szCs w:val="21"/>
              </w:rPr>
              <w:t>科技（</w:t>
            </w:r>
            <w:bookmarkStart w:id="0" w:name="_GoBack"/>
            <w:bookmarkEnd w:id="0"/>
            <w:r w:rsidRPr="002D2D64">
              <w:rPr>
                <w:rFonts w:ascii="仿宋_GB2312" w:eastAsia="仿宋_GB2312" w:hAnsi="宋体" w:cs="宋体" w:hint="eastAsia"/>
                <w:kern w:val="0"/>
                <w:szCs w:val="21"/>
              </w:rPr>
              <w:t>昆山）有限公司</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3</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proofErr w:type="gramStart"/>
            <w:r w:rsidRPr="002D2D64">
              <w:rPr>
                <w:rFonts w:ascii="仿宋_GB2312" w:eastAsia="仿宋_GB2312" w:hAnsi="宋体" w:cs="宋体" w:hint="eastAsia"/>
                <w:kern w:val="0"/>
                <w:szCs w:val="21"/>
              </w:rPr>
              <w:t>苏州芯检半导体</w:t>
            </w:r>
            <w:proofErr w:type="gramEnd"/>
            <w:r w:rsidRPr="002D2D64">
              <w:rPr>
                <w:rFonts w:ascii="仿宋_GB2312" w:eastAsia="仿宋_GB2312" w:hAnsi="宋体" w:cs="宋体" w:hint="eastAsia"/>
                <w:kern w:val="0"/>
                <w:szCs w:val="21"/>
              </w:rPr>
              <w:t>测试认证技术服务平台建设项目</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苏州芯检检测技术有限公司</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4</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大分子抗体药物一站式CXO公共技术服务平台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proofErr w:type="gramStart"/>
            <w:r w:rsidRPr="002D2D64">
              <w:rPr>
                <w:rFonts w:ascii="仿宋_GB2312" w:eastAsia="仿宋_GB2312" w:hAnsi="宋体" w:cs="宋体" w:hint="eastAsia"/>
                <w:kern w:val="0"/>
                <w:szCs w:val="21"/>
              </w:rPr>
              <w:t>智享生物</w:t>
            </w:r>
            <w:proofErr w:type="gramEnd"/>
            <w:r w:rsidRPr="002D2D64">
              <w:rPr>
                <w:rFonts w:ascii="仿宋_GB2312" w:eastAsia="仿宋_GB2312" w:hAnsi="宋体" w:cs="宋体" w:hint="eastAsia"/>
                <w:kern w:val="0"/>
                <w:szCs w:val="21"/>
              </w:rPr>
              <w:t>（苏州）有限公司</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5</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成药性和</w:t>
            </w:r>
            <w:proofErr w:type="gramStart"/>
            <w:r w:rsidRPr="002D2D64">
              <w:rPr>
                <w:rFonts w:ascii="仿宋_GB2312" w:eastAsia="仿宋_GB2312" w:hAnsi="宋体" w:cs="宋体" w:hint="eastAsia"/>
                <w:kern w:val="0"/>
                <w:szCs w:val="21"/>
              </w:rPr>
              <w:t>成械性</w:t>
            </w:r>
            <w:proofErr w:type="gramEnd"/>
            <w:r w:rsidRPr="002D2D64">
              <w:rPr>
                <w:rFonts w:ascii="仿宋_GB2312" w:eastAsia="仿宋_GB2312" w:hAnsi="宋体" w:cs="宋体" w:hint="eastAsia"/>
                <w:kern w:val="0"/>
                <w:szCs w:val="21"/>
              </w:rPr>
              <w:t>研发技术综合服务平台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汇智生物技术（苏州）有限公司</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6</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苏州市氢能科技公共技术服务平台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中汽院（江苏）新能源科技有限公司</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7</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苏州市新能源智能网联汽车检验检测认证科技公共技术服务平台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中汽院（江苏）汽车工程研究院有限公司</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8</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新型生物安全智能装备科技公共服务平台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张家港长三角生物安全研究中心</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9</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聚合数据要素可信流通科技公共技术服务平台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proofErr w:type="gramStart"/>
            <w:r w:rsidRPr="002D2D64">
              <w:rPr>
                <w:rFonts w:ascii="仿宋_GB2312" w:eastAsia="仿宋_GB2312" w:hAnsi="宋体" w:cs="宋体" w:hint="eastAsia"/>
                <w:kern w:val="0"/>
                <w:szCs w:val="21"/>
              </w:rPr>
              <w:t>天聚地</w:t>
            </w:r>
            <w:proofErr w:type="gramEnd"/>
            <w:r w:rsidRPr="002D2D64">
              <w:rPr>
                <w:rFonts w:ascii="仿宋_GB2312" w:eastAsia="仿宋_GB2312" w:hAnsi="宋体" w:cs="宋体" w:hint="eastAsia"/>
                <w:kern w:val="0"/>
                <w:szCs w:val="21"/>
              </w:rPr>
              <w:t>合（苏州）科技股份有限公司</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10</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江苏华</w:t>
            </w:r>
            <w:proofErr w:type="gramStart"/>
            <w:r w:rsidRPr="002D2D64">
              <w:rPr>
                <w:rFonts w:ascii="仿宋_GB2312" w:eastAsia="仿宋_GB2312" w:hAnsi="宋体" w:cs="宋体" w:hint="eastAsia"/>
                <w:kern w:val="0"/>
                <w:szCs w:val="21"/>
              </w:rPr>
              <w:t>景分子</w:t>
            </w:r>
            <w:proofErr w:type="gramEnd"/>
            <w:r w:rsidRPr="002D2D64">
              <w:rPr>
                <w:rFonts w:ascii="仿宋_GB2312" w:eastAsia="仿宋_GB2312" w:hAnsi="宋体" w:cs="宋体" w:hint="eastAsia"/>
                <w:kern w:val="0"/>
                <w:szCs w:val="21"/>
              </w:rPr>
              <w:t>影像与药物研究院公共技术服务平台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江苏华</w:t>
            </w:r>
            <w:proofErr w:type="gramStart"/>
            <w:r w:rsidRPr="002D2D64">
              <w:rPr>
                <w:rFonts w:ascii="仿宋_GB2312" w:eastAsia="仿宋_GB2312" w:hAnsi="宋体" w:cs="宋体" w:hint="eastAsia"/>
                <w:kern w:val="0"/>
                <w:szCs w:val="21"/>
              </w:rPr>
              <w:t>景分子</w:t>
            </w:r>
            <w:proofErr w:type="gramEnd"/>
            <w:r w:rsidRPr="002D2D64">
              <w:rPr>
                <w:rFonts w:ascii="仿宋_GB2312" w:eastAsia="仿宋_GB2312" w:hAnsi="宋体" w:cs="宋体" w:hint="eastAsia"/>
                <w:kern w:val="0"/>
                <w:szCs w:val="21"/>
              </w:rPr>
              <w:t>影像与药物研究院有限公司</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11</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太仓市生物医药分析检测科技公共技术服务平台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太仓</w:t>
            </w:r>
            <w:proofErr w:type="gramStart"/>
            <w:r w:rsidRPr="002D2D64">
              <w:rPr>
                <w:rFonts w:ascii="仿宋_GB2312" w:eastAsia="仿宋_GB2312" w:hAnsi="宋体" w:cs="宋体" w:hint="eastAsia"/>
                <w:kern w:val="0"/>
                <w:szCs w:val="21"/>
              </w:rPr>
              <w:t>市百澳生物</w:t>
            </w:r>
            <w:proofErr w:type="gramEnd"/>
            <w:r w:rsidRPr="002D2D64">
              <w:rPr>
                <w:rFonts w:ascii="仿宋_GB2312" w:eastAsia="仿宋_GB2312" w:hAnsi="宋体" w:cs="宋体" w:hint="eastAsia"/>
                <w:kern w:val="0"/>
                <w:szCs w:val="21"/>
              </w:rPr>
              <w:t>医药检测服务有限公司</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12</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苏州市智能网联和新型动力汽车科技公共服务平台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华业检测技术服务有限公司</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13</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生物专业技术科技公共服务平台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苏州百趣生物科技有限公司</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14</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有机光电器件开发及验证科技公共技术服务平台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江苏集萃有机光电技术研究所有限公司</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15</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新能源汽车零部件测试科技公共技术服务平台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常熟理工学院</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16</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苏州市极限精测与系统控制科技公共技术服务平台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江苏集萃苏科思科技有限公司</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17</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太阳能光伏电池及组件全生命周期数字化检测科技公共技术服务平台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莱茵技术（苏州）有限公司</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18</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昆山智能计算公共技术服务平台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中科</w:t>
            </w:r>
            <w:proofErr w:type="gramStart"/>
            <w:r w:rsidRPr="002D2D64">
              <w:rPr>
                <w:rFonts w:ascii="仿宋_GB2312" w:eastAsia="仿宋_GB2312" w:hAnsi="宋体" w:cs="宋体" w:hint="eastAsia"/>
                <w:kern w:val="0"/>
                <w:szCs w:val="21"/>
              </w:rPr>
              <w:t>算网科技</w:t>
            </w:r>
            <w:proofErr w:type="gramEnd"/>
            <w:r w:rsidRPr="002D2D64">
              <w:rPr>
                <w:rFonts w:ascii="仿宋_GB2312" w:eastAsia="仿宋_GB2312" w:hAnsi="宋体" w:cs="宋体" w:hint="eastAsia"/>
                <w:kern w:val="0"/>
                <w:szCs w:val="21"/>
              </w:rPr>
              <w:t>有限公司</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19</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国产科学仪器应用示范中心科技公共技术服务平台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苏州大学</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20</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苏州市新材料应用安全测试评估科技公共技术服务平台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中国建材检验认证集团苏州有限公司</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21</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苏州市</w:t>
            </w:r>
            <w:proofErr w:type="gramStart"/>
            <w:r w:rsidRPr="002D2D64">
              <w:rPr>
                <w:rFonts w:ascii="仿宋_GB2312" w:eastAsia="仿宋_GB2312" w:hAnsi="宋体" w:cs="宋体" w:hint="eastAsia"/>
                <w:kern w:val="0"/>
                <w:szCs w:val="21"/>
              </w:rPr>
              <w:t>国产化智算科技</w:t>
            </w:r>
            <w:proofErr w:type="gramEnd"/>
            <w:r w:rsidRPr="002D2D64">
              <w:rPr>
                <w:rFonts w:ascii="仿宋_GB2312" w:eastAsia="仿宋_GB2312" w:hAnsi="宋体" w:cs="宋体" w:hint="eastAsia"/>
                <w:kern w:val="0"/>
                <w:szCs w:val="21"/>
              </w:rPr>
              <w:t>公共技术服务平台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苏州市大数据集团有限公司</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22</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量子电子混合计算科技公共技术服务平台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量子科技长三角产业创新中心</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23</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苏州市细胞治疗药物科技公共技术服务平台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江苏谱新生物医药有限公司</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24</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苏州市基于固相合成技术的核酸药物开发分析科技公共服务平台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苏州欧利生物医药科技有限公司</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25</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苏州市医疗器械检验检测研发与孵化科技公共技术服务平台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江苏</w:t>
            </w:r>
            <w:proofErr w:type="gramStart"/>
            <w:r w:rsidRPr="002D2D64">
              <w:rPr>
                <w:rFonts w:ascii="仿宋_GB2312" w:eastAsia="仿宋_GB2312" w:hAnsi="宋体" w:cs="宋体" w:hint="eastAsia"/>
                <w:kern w:val="0"/>
                <w:szCs w:val="21"/>
              </w:rPr>
              <w:t>医</w:t>
            </w:r>
            <w:proofErr w:type="gramEnd"/>
            <w:r w:rsidRPr="002D2D64">
              <w:rPr>
                <w:rFonts w:ascii="仿宋_GB2312" w:eastAsia="仿宋_GB2312" w:hAnsi="宋体" w:cs="宋体" w:hint="eastAsia"/>
                <w:kern w:val="0"/>
                <w:szCs w:val="21"/>
              </w:rPr>
              <w:t>路通检验检测技术服务有限公司</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26</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苏州市人工智能（太湖）</w:t>
            </w:r>
            <w:proofErr w:type="gramStart"/>
            <w:r w:rsidRPr="002D2D64">
              <w:rPr>
                <w:rFonts w:ascii="仿宋_GB2312" w:eastAsia="仿宋_GB2312" w:hAnsi="宋体" w:cs="宋体" w:hint="eastAsia"/>
                <w:kern w:val="0"/>
                <w:szCs w:val="21"/>
              </w:rPr>
              <w:t>算力中心</w:t>
            </w:r>
            <w:proofErr w:type="gramEnd"/>
            <w:r w:rsidRPr="002D2D64">
              <w:rPr>
                <w:rFonts w:ascii="仿宋_GB2312" w:eastAsia="仿宋_GB2312" w:hAnsi="宋体" w:cs="宋体" w:hint="eastAsia"/>
                <w:kern w:val="0"/>
                <w:szCs w:val="21"/>
              </w:rPr>
              <w:t>科技公共技术服务平台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苏州瑞盈智算科技有限公司</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27</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苏州市生物制品安全性评价科技公共技术服务平台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proofErr w:type="gramStart"/>
            <w:r w:rsidRPr="002D2D64">
              <w:rPr>
                <w:rFonts w:ascii="仿宋_GB2312" w:eastAsia="仿宋_GB2312" w:hAnsi="宋体" w:cs="宋体" w:hint="eastAsia"/>
                <w:kern w:val="0"/>
                <w:szCs w:val="21"/>
              </w:rPr>
              <w:t>微谱生物</w:t>
            </w:r>
            <w:proofErr w:type="gramEnd"/>
            <w:r w:rsidRPr="002D2D64">
              <w:rPr>
                <w:rFonts w:ascii="仿宋_GB2312" w:eastAsia="仿宋_GB2312" w:hAnsi="宋体" w:cs="宋体" w:hint="eastAsia"/>
                <w:kern w:val="0"/>
                <w:szCs w:val="21"/>
              </w:rPr>
              <w:t>科技有限公司</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28</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苏州市食品质量安全与风险防控公共服务平台</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苏州市职业大学（苏州开放大学）</w:t>
            </w:r>
          </w:p>
        </w:tc>
      </w:tr>
      <w:tr w:rsidR="000F48CB" w:rsidRPr="002D2D64" w:rsidTr="000F48CB">
        <w:trPr>
          <w:trHeight w:val="20"/>
        </w:trPr>
        <w:tc>
          <w:tcPr>
            <w:tcW w:w="374" w:type="pct"/>
            <w:tcBorders>
              <w:top w:val="nil"/>
              <w:left w:val="single" w:sz="4" w:space="0" w:color="auto"/>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29</w:t>
            </w:r>
          </w:p>
        </w:tc>
        <w:tc>
          <w:tcPr>
            <w:tcW w:w="2612"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苏州铌酸锂芯片科技公共服务平台建设</w:t>
            </w:r>
          </w:p>
        </w:tc>
        <w:tc>
          <w:tcPr>
            <w:tcW w:w="2014" w:type="pct"/>
            <w:tcBorders>
              <w:top w:val="nil"/>
              <w:left w:val="nil"/>
              <w:bottom w:val="single" w:sz="4" w:space="0" w:color="auto"/>
              <w:right w:val="single" w:sz="4" w:space="0" w:color="auto"/>
            </w:tcBorders>
            <w:shd w:val="clear" w:color="auto" w:fill="auto"/>
            <w:vAlign w:val="center"/>
            <w:hideMark/>
          </w:tcPr>
          <w:p w:rsidR="00B61289" w:rsidRPr="002D2D64" w:rsidRDefault="00B61289" w:rsidP="00821017">
            <w:pPr>
              <w:widowControl/>
              <w:jc w:val="center"/>
              <w:rPr>
                <w:rFonts w:ascii="仿宋_GB2312" w:eastAsia="仿宋_GB2312" w:hAnsi="宋体" w:cs="宋体" w:hint="eastAsia"/>
                <w:kern w:val="0"/>
                <w:szCs w:val="21"/>
              </w:rPr>
            </w:pPr>
            <w:r w:rsidRPr="002D2D64">
              <w:rPr>
                <w:rFonts w:ascii="仿宋_GB2312" w:eastAsia="仿宋_GB2312" w:hAnsi="宋体" w:cs="宋体" w:hint="eastAsia"/>
                <w:kern w:val="0"/>
                <w:szCs w:val="21"/>
              </w:rPr>
              <w:t>苏州工业园区纳米产业技术研究院有限公司</w:t>
            </w:r>
          </w:p>
        </w:tc>
      </w:tr>
    </w:tbl>
    <w:p w:rsidR="00B61289" w:rsidRPr="00B61289" w:rsidRDefault="00B61289">
      <w:pPr>
        <w:rPr>
          <w:rFonts w:hint="eastAsia"/>
        </w:rPr>
      </w:pPr>
    </w:p>
    <w:sectPr w:rsidR="00B61289" w:rsidRPr="00B612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44"/>
    <w:rsid w:val="000F48CB"/>
    <w:rsid w:val="001D57E5"/>
    <w:rsid w:val="002D2D64"/>
    <w:rsid w:val="00822144"/>
    <w:rsid w:val="00A33B29"/>
    <w:rsid w:val="00B61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1AFD3-7893-4DFA-B541-40B09CE3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82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2024-10-23T03:22:00Z</dcterms:created>
  <dcterms:modified xsi:type="dcterms:W3CDTF">2024-10-23T03:24:00Z</dcterms:modified>
</cp:coreProperties>
</file>