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6BF" w:rsidRDefault="009936BF" w:rsidP="00B76BDC">
      <w:pPr>
        <w:adjustRightInd w:val="0"/>
        <w:snapToGrid w:val="0"/>
        <w:spacing w:line="312" w:lineRule="auto"/>
        <w:jc w:val="center"/>
        <w:rPr>
          <w:rFonts w:ascii="方正小标宋_GBK" w:eastAsia="方正小标宋_GBK" w:cs="Times New Roman"/>
          <w:sz w:val="44"/>
          <w:szCs w:val="44"/>
        </w:rPr>
      </w:pPr>
    </w:p>
    <w:p w:rsidR="009936BF" w:rsidRDefault="009936BF" w:rsidP="00C03972">
      <w:pPr>
        <w:adjustRightInd w:val="0"/>
        <w:snapToGrid w:val="0"/>
        <w:spacing w:line="312" w:lineRule="auto"/>
        <w:jc w:val="center"/>
        <w:rPr>
          <w:rFonts w:ascii="方正小标宋_GBK" w:eastAsia="方正小标宋_GBK" w:cs="Times New Roman"/>
          <w:sz w:val="44"/>
          <w:szCs w:val="44"/>
        </w:rPr>
      </w:pPr>
      <w:r>
        <w:rPr>
          <w:rFonts w:ascii="方正小标宋_GBK" w:eastAsia="方正小标宋_GBK" w:cs="方正小标宋_GBK" w:hint="eastAsia"/>
          <w:sz w:val="44"/>
          <w:szCs w:val="44"/>
        </w:rPr>
        <w:t>市文化和旅游局关于印发行业消费竞赛季</w:t>
      </w:r>
    </w:p>
    <w:p w:rsidR="009936BF" w:rsidRDefault="009936BF" w:rsidP="00C03972">
      <w:pPr>
        <w:adjustRightInd w:val="0"/>
        <w:snapToGrid w:val="0"/>
        <w:spacing w:line="312" w:lineRule="auto"/>
        <w:jc w:val="center"/>
        <w:rPr>
          <w:rFonts w:ascii="方正小标宋_GBK" w:eastAsia="方正小标宋_GBK" w:cs="Times New Roman"/>
          <w:sz w:val="44"/>
          <w:szCs w:val="44"/>
        </w:rPr>
      </w:pPr>
      <w:r>
        <w:rPr>
          <w:rFonts w:ascii="方正小标宋_GBK" w:eastAsia="方正小标宋_GBK" w:cs="方正小标宋_GBK" w:hint="eastAsia"/>
          <w:sz w:val="44"/>
          <w:szCs w:val="44"/>
        </w:rPr>
        <w:t>奖励资金申报指南的通知</w:t>
      </w:r>
    </w:p>
    <w:p w:rsidR="009936BF" w:rsidRDefault="009936BF" w:rsidP="00E23556">
      <w:pPr>
        <w:adjustRightInd w:val="0"/>
        <w:snapToGrid w:val="0"/>
        <w:spacing w:line="312" w:lineRule="auto"/>
        <w:rPr>
          <w:rFonts w:ascii="方正小标宋_GBK" w:eastAsia="方正小标宋_GBK" w:cs="Times New Roman"/>
          <w:sz w:val="32"/>
          <w:szCs w:val="32"/>
        </w:rPr>
      </w:pPr>
    </w:p>
    <w:p w:rsidR="009936BF" w:rsidRPr="005E451B" w:rsidRDefault="009936BF" w:rsidP="00306B50">
      <w:pPr>
        <w:adjustRightInd w:val="0"/>
        <w:snapToGrid w:val="0"/>
        <w:spacing w:line="312" w:lineRule="auto"/>
        <w:rPr>
          <w:rFonts w:ascii="方正仿宋_GBK" w:eastAsia="方正仿宋_GBK" w:cs="Times New Roman"/>
          <w:sz w:val="32"/>
          <w:szCs w:val="32"/>
        </w:rPr>
      </w:pPr>
      <w:r w:rsidRPr="005E451B">
        <w:rPr>
          <w:rFonts w:ascii="方正仿宋_GBK" w:eastAsia="方正仿宋_GBK" w:cs="方正仿宋_GBK" w:hint="eastAsia"/>
          <w:sz w:val="32"/>
          <w:szCs w:val="32"/>
        </w:rPr>
        <w:t>各有关单位：</w:t>
      </w:r>
    </w:p>
    <w:p w:rsidR="009936BF" w:rsidRDefault="009936BF" w:rsidP="00BF2C1E">
      <w:pPr>
        <w:adjustRightInd w:val="0"/>
        <w:snapToGrid w:val="0"/>
        <w:spacing w:line="312" w:lineRule="auto"/>
        <w:ind w:firstLineChars="200" w:firstLine="640"/>
        <w:rPr>
          <w:rFonts w:ascii="方正仿宋_GBK" w:eastAsia="方正仿宋_GBK" w:hAnsi="仿宋" w:cs="Times New Roman"/>
          <w:sz w:val="32"/>
          <w:szCs w:val="32"/>
        </w:rPr>
      </w:pPr>
      <w:r>
        <w:rPr>
          <w:rFonts w:ascii="方正仿宋_GBK" w:eastAsia="方正仿宋_GBK" w:hAnsi="仿宋" w:cs="方正仿宋_GBK" w:hint="eastAsia"/>
          <w:sz w:val="32"/>
          <w:szCs w:val="32"/>
        </w:rPr>
        <w:t>为落实《市文化和旅游局</w:t>
      </w:r>
      <w:r>
        <w:rPr>
          <w:rFonts w:ascii="方正仿宋_GBK" w:eastAsia="方正仿宋_GBK" w:hAnsi="仿宋" w:cs="方正仿宋_GBK"/>
          <w:sz w:val="32"/>
          <w:szCs w:val="32"/>
        </w:rPr>
        <w:t xml:space="preserve"> </w:t>
      </w:r>
      <w:r>
        <w:rPr>
          <w:rFonts w:ascii="方正仿宋_GBK" w:eastAsia="方正仿宋_GBK" w:hAnsi="仿宋" w:cs="方正仿宋_GBK" w:hint="eastAsia"/>
          <w:sz w:val="32"/>
          <w:szCs w:val="32"/>
        </w:rPr>
        <w:t>市财政局印发关于应对疫情影响提振文旅市场促进消费的十项举措的通知》（宁文旅发〔</w:t>
      </w:r>
      <w:r>
        <w:rPr>
          <w:rFonts w:ascii="方正仿宋_GBK" w:eastAsia="方正仿宋_GBK" w:hAnsi="仿宋" w:cs="方正仿宋_GBK"/>
          <w:sz w:val="32"/>
          <w:szCs w:val="32"/>
        </w:rPr>
        <w:t>2021</w:t>
      </w:r>
      <w:r>
        <w:rPr>
          <w:rFonts w:ascii="方正仿宋_GBK" w:eastAsia="方正仿宋_GBK" w:hAnsi="仿宋" w:cs="方正仿宋_GBK" w:hint="eastAsia"/>
          <w:sz w:val="32"/>
          <w:szCs w:val="32"/>
        </w:rPr>
        <w:t>〕</w:t>
      </w:r>
      <w:r>
        <w:rPr>
          <w:rFonts w:ascii="方正仿宋_GBK" w:eastAsia="方正仿宋_GBK" w:hAnsi="仿宋" w:cs="方正仿宋_GBK"/>
          <w:sz w:val="32"/>
          <w:szCs w:val="32"/>
        </w:rPr>
        <w:t>72</w:t>
      </w:r>
      <w:r>
        <w:rPr>
          <w:rFonts w:ascii="方正仿宋_GBK" w:eastAsia="方正仿宋_GBK" w:hAnsi="仿宋" w:cs="方正仿宋_GBK" w:hint="eastAsia"/>
          <w:sz w:val="32"/>
          <w:szCs w:val="32"/>
        </w:rPr>
        <w:t>号）要求，现将《旅行社消费竞赛奖励资金申报指南》《国家等级景区消费竞赛奖励资金申报指南》《旅游星级饭店消费竞赛奖励资金申报指南》《会奖旅游企业消费竞赛奖励资金申报指南》《演出经纪机构</w:t>
      </w:r>
      <w:r>
        <w:rPr>
          <w:rFonts w:ascii="方正仿宋_GBK" w:eastAsia="方正仿宋_GBK" w:hAnsi="仿宋" w:cs="方正仿宋_GBK"/>
          <w:sz w:val="32"/>
          <w:szCs w:val="32"/>
        </w:rPr>
        <w:t xml:space="preserve"> </w:t>
      </w:r>
      <w:r w:rsidRPr="00D03127">
        <w:rPr>
          <w:rFonts w:ascii="方正仿宋_GBK" w:eastAsia="方正仿宋_GBK" w:hAnsi="仿宋" w:cs="方正仿宋_GBK" w:hint="eastAsia"/>
          <w:sz w:val="32"/>
          <w:szCs w:val="32"/>
        </w:rPr>
        <w:t>演出经营场所</w:t>
      </w:r>
      <w:r>
        <w:rPr>
          <w:rFonts w:ascii="方正仿宋_GBK" w:eastAsia="方正仿宋_GBK" w:hAnsi="仿宋" w:cs="方正仿宋_GBK" w:hint="eastAsia"/>
          <w:sz w:val="32"/>
          <w:szCs w:val="32"/>
        </w:rPr>
        <w:t>消费竞赛奖励资金申报指南》《“绿色网吧”企业应对疫情扶持资金申报指南》印发给你们，请按要求做好申报组织工作。</w:t>
      </w:r>
    </w:p>
    <w:p w:rsidR="009936BF" w:rsidRDefault="009936BF" w:rsidP="00792845">
      <w:pPr>
        <w:adjustRightInd w:val="0"/>
        <w:snapToGrid w:val="0"/>
        <w:spacing w:line="312" w:lineRule="auto"/>
        <w:ind w:leftChars="304" w:left="2078" w:hangingChars="450" w:hanging="1440"/>
        <w:rPr>
          <w:rFonts w:ascii="方正仿宋_GBK" w:eastAsia="方正仿宋_GBK" w:hAnsi="仿宋" w:cs="Times New Roman"/>
          <w:sz w:val="32"/>
          <w:szCs w:val="32"/>
        </w:rPr>
      </w:pPr>
    </w:p>
    <w:p w:rsidR="009936BF" w:rsidRDefault="009936BF" w:rsidP="00792845">
      <w:pPr>
        <w:adjustRightInd w:val="0"/>
        <w:snapToGrid w:val="0"/>
        <w:spacing w:line="312" w:lineRule="auto"/>
        <w:ind w:leftChars="304" w:left="2078" w:hangingChars="450" w:hanging="1440"/>
        <w:rPr>
          <w:rFonts w:ascii="方正仿宋_GBK" w:eastAsia="方正仿宋_GBK" w:hAnsi="仿宋" w:cs="Times New Roman"/>
          <w:sz w:val="32"/>
          <w:szCs w:val="32"/>
        </w:rPr>
      </w:pPr>
      <w:r>
        <w:rPr>
          <w:rFonts w:ascii="方正仿宋_GBK" w:eastAsia="方正仿宋_GBK" w:hAnsi="仿宋" w:cs="方正仿宋_GBK"/>
          <w:sz w:val="32"/>
          <w:szCs w:val="32"/>
        </w:rPr>
        <w:t xml:space="preserve">                             </w:t>
      </w:r>
      <w:r>
        <w:rPr>
          <w:rFonts w:ascii="方正仿宋_GBK" w:eastAsia="方正仿宋_GBK" w:hAnsi="仿宋" w:cs="方正仿宋_GBK" w:hint="eastAsia"/>
          <w:sz w:val="32"/>
          <w:szCs w:val="32"/>
        </w:rPr>
        <w:t>南京市文化和旅游局</w:t>
      </w:r>
    </w:p>
    <w:p w:rsidR="009936BF" w:rsidRPr="00C03972" w:rsidRDefault="009936BF" w:rsidP="00792845">
      <w:pPr>
        <w:adjustRightInd w:val="0"/>
        <w:snapToGrid w:val="0"/>
        <w:spacing w:line="312" w:lineRule="auto"/>
        <w:ind w:leftChars="304" w:left="2078" w:hangingChars="450" w:hanging="1440"/>
        <w:rPr>
          <w:rFonts w:ascii="方正仿宋_GBK" w:eastAsia="方正仿宋_GBK" w:hAnsi="仿宋" w:cs="Times New Roman"/>
          <w:sz w:val="32"/>
          <w:szCs w:val="32"/>
        </w:rPr>
      </w:pPr>
      <w:r>
        <w:rPr>
          <w:rFonts w:ascii="方正仿宋_GBK" w:eastAsia="方正仿宋_GBK" w:hAnsi="仿宋" w:cs="方正仿宋_GBK"/>
          <w:sz w:val="32"/>
          <w:szCs w:val="32"/>
        </w:rPr>
        <w:t xml:space="preserve">                               2021</w:t>
      </w:r>
      <w:r>
        <w:rPr>
          <w:rFonts w:ascii="方正仿宋_GBK" w:eastAsia="方正仿宋_GBK" w:hAnsi="仿宋" w:cs="方正仿宋_GBK" w:hint="eastAsia"/>
          <w:sz w:val="32"/>
          <w:szCs w:val="32"/>
        </w:rPr>
        <w:t>年</w:t>
      </w:r>
      <w:r>
        <w:rPr>
          <w:rFonts w:ascii="方正仿宋_GBK" w:eastAsia="方正仿宋_GBK" w:hAnsi="仿宋" w:cs="方正仿宋_GBK"/>
          <w:sz w:val="32"/>
          <w:szCs w:val="32"/>
        </w:rPr>
        <w:t>10</w:t>
      </w:r>
      <w:r>
        <w:rPr>
          <w:rFonts w:ascii="方正仿宋_GBK" w:eastAsia="方正仿宋_GBK" w:hAnsi="仿宋" w:cs="方正仿宋_GBK" w:hint="eastAsia"/>
          <w:sz w:val="32"/>
          <w:szCs w:val="32"/>
        </w:rPr>
        <w:t>月</w:t>
      </w:r>
      <w:bookmarkStart w:id="0" w:name="_GoBack"/>
      <w:bookmarkEnd w:id="0"/>
      <w:r w:rsidR="00105E95">
        <w:rPr>
          <w:rFonts w:ascii="方正仿宋_GBK" w:eastAsia="方正仿宋_GBK" w:hAnsi="仿宋" w:cs="方正仿宋_GBK" w:hint="eastAsia"/>
          <w:sz w:val="32"/>
          <w:szCs w:val="32"/>
        </w:rPr>
        <w:t>12</w:t>
      </w:r>
      <w:r>
        <w:rPr>
          <w:rFonts w:ascii="方正仿宋_GBK" w:eastAsia="方正仿宋_GBK" w:hAnsi="仿宋" w:cs="方正仿宋_GBK" w:hint="eastAsia"/>
          <w:sz w:val="32"/>
          <w:szCs w:val="32"/>
        </w:rPr>
        <w:t>日</w:t>
      </w:r>
    </w:p>
    <w:p w:rsidR="009936BF" w:rsidRDefault="009936BF" w:rsidP="00792845">
      <w:pPr>
        <w:adjustRightInd w:val="0"/>
        <w:snapToGrid w:val="0"/>
        <w:spacing w:line="312" w:lineRule="auto"/>
        <w:ind w:leftChars="304" w:left="2078" w:hangingChars="450" w:hanging="1440"/>
        <w:rPr>
          <w:rFonts w:ascii="方正仿宋_GBK" w:eastAsia="方正仿宋_GBK" w:hAnsi="仿宋" w:cs="方正仿宋_GBK"/>
          <w:sz w:val="32"/>
          <w:szCs w:val="32"/>
        </w:rPr>
      </w:pPr>
      <w:r>
        <w:rPr>
          <w:rFonts w:ascii="方正仿宋_GBK" w:eastAsia="方正仿宋_GBK" w:hAnsi="仿宋" w:cs="方正仿宋_GBK"/>
          <w:sz w:val="32"/>
          <w:szCs w:val="32"/>
        </w:rPr>
        <w:t xml:space="preserve">                             </w:t>
      </w:r>
    </w:p>
    <w:p w:rsidR="009936BF" w:rsidRDefault="009936BF" w:rsidP="00792845">
      <w:pPr>
        <w:adjustRightInd w:val="0"/>
        <w:snapToGrid w:val="0"/>
        <w:spacing w:line="312" w:lineRule="auto"/>
        <w:ind w:leftChars="304" w:left="2078" w:hangingChars="450" w:hanging="1440"/>
        <w:rPr>
          <w:rFonts w:ascii="方正仿宋_GBK" w:eastAsia="方正仿宋_GBK" w:hAnsi="仿宋" w:cs="方正仿宋_GBK"/>
          <w:sz w:val="32"/>
          <w:szCs w:val="32"/>
        </w:rPr>
      </w:pPr>
    </w:p>
    <w:p w:rsidR="009936BF" w:rsidRPr="00792845" w:rsidRDefault="009936BF" w:rsidP="00792845">
      <w:pPr>
        <w:adjustRightInd w:val="0"/>
        <w:snapToGrid w:val="0"/>
        <w:spacing w:line="312" w:lineRule="auto"/>
        <w:ind w:leftChars="304" w:left="1758" w:hangingChars="350" w:hanging="1120"/>
        <w:rPr>
          <w:rFonts w:ascii="方正仿宋_GBK" w:eastAsia="方正仿宋_GBK" w:hAnsi="仿宋" w:cs="Times New Roman"/>
          <w:sz w:val="32"/>
          <w:szCs w:val="32"/>
        </w:rPr>
      </w:pPr>
    </w:p>
    <w:p w:rsidR="009936BF" w:rsidRDefault="009936BF" w:rsidP="00BF2C1E">
      <w:pPr>
        <w:adjustRightInd w:val="0"/>
        <w:snapToGrid w:val="0"/>
        <w:spacing w:line="312" w:lineRule="auto"/>
        <w:ind w:firstLineChars="200" w:firstLine="640"/>
        <w:rPr>
          <w:rFonts w:ascii="方正仿宋_GBK" w:eastAsia="方正仿宋_GBK" w:hAnsi="仿宋" w:cs="Times New Roman"/>
          <w:sz w:val="32"/>
          <w:szCs w:val="32"/>
        </w:rPr>
      </w:pPr>
    </w:p>
    <w:p w:rsidR="009936BF" w:rsidRDefault="009936BF" w:rsidP="00BF2C1E">
      <w:pPr>
        <w:adjustRightInd w:val="0"/>
        <w:snapToGrid w:val="0"/>
        <w:spacing w:line="312" w:lineRule="auto"/>
        <w:ind w:firstLineChars="200" w:firstLine="640"/>
        <w:rPr>
          <w:rFonts w:ascii="方正仿宋_GBK" w:eastAsia="方正仿宋_GBK" w:hAnsi="仿宋" w:cs="Times New Roman"/>
          <w:sz w:val="32"/>
          <w:szCs w:val="32"/>
        </w:rPr>
      </w:pPr>
    </w:p>
    <w:p w:rsidR="00E61DA9" w:rsidRPr="005527CC" w:rsidRDefault="00E61DA9" w:rsidP="00E61DA9">
      <w:pPr>
        <w:tabs>
          <w:tab w:val="left" w:pos="9193"/>
          <w:tab w:val="left" w:pos="9827"/>
        </w:tabs>
        <w:autoSpaceDE w:val="0"/>
        <w:autoSpaceDN w:val="0"/>
        <w:snapToGrid w:val="0"/>
        <w:spacing w:line="700" w:lineRule="atLeast"/>
        <w:ind w:firstLineChars="200" w:firstLine="880"/>
        <w:rPr>
          <w:rFonts w:ascii="Times New Roman" w:eastAsia="方正小标宋_GBK" w:hAnsi="Times New Roman" w:cs="Times New Roman"/>
          <w:snapToGrid w:val="0"/>
          <w:spacing w:val="-10"/>
          <w:kern w:val="0"/>
          <w:sz w:val="44"/>
          <w:szCs w:val="20"/>
        </w:rPr>
      </w:pPr>
      <w:r w:rsidRPr="005527CC">
        <w:rPr>
          <w:rFonts w:ascii="Times New Roman" w:eastAsia="方正小标宋_GBK" w:hAnsi="Times New Roman" w:cs="Times New Roman"/>
          <w:snapToGrid w:val="0"/>
          <w:kern w:val="0"/>
          <w:sz w:val="44"/>
          <w:szCs w:val="20"/>
        </w:rPr>
        <w:lastRenderedPageBreak/>
        <w:t>旅行社</w:t>
      </w:r>
      <w:r w:rsidRPr="005527CC">
        <w:rPr>
          <w:rFonts w:ascii="Times New Roman" w:eastAsia="方正小标宋_GBK" w:hAnsi="Times New Roman" w:cs="Times New Roman" w:hint="eastAsia"/>
          <w:snapToGrid w:val="0"/>
          <w:color w:val="000000"/>
          <w:kern w:val="32"/>
          <w:sz w:val="44"/>
          <w:szCs w:val="20"/>
        </w:rPr>
        <w:t>消费竞赛</w:t>
      </w:r>
      <w:r w:rsidRPr="005527CC">
        <w:rPr>
          <w:rFonts w:ascii="Times New Roman" w:eastAsia="方正小标宋_GBK" w:hAnsi="Times New Roman" w:cs="Times New Roman"/>
          <w:snapToGrid w:val="0"/>
          <w:kern w:val="0"/>
          <w:sz w:val="44"/>
          <w:szCs w:val="20"/>
        </w:rPr>
        <w:t>奖励</w:t>
      </w:r>
      <w:r w:rsidRPr="005527CC">
        <w:rPr>
          <w:rFonts w:ascii="Times New Roman" w:eastAsia="方正小标宋_GBK" w:hAnsi="Times New Roman" w:cs="Times New Roman"/>
          <w:snapToGrid w:val="0"/>
          <w:spacing w:val="-10"/>
          <w:kern w:val="0"/>
          <w:sz w:val="44"/>
          <w:szCs w:val="20"/>
        </w:rPr>
        <w:t>资金申报指南</w:t>
      </w:r>
    </w:p>
    <w:p w:rsidR="00E61DA9" w:rsidRPr="005527CC" w:rsidRDefault="00E61DA9" w:rsidP="00E61DA9">
      <w:pPr>
        <w:spacing w:line="590" w:lineRule="exact"/>
        <w:rPr>
          <w:rFonts w:ascii="Times New Roman" w:eastAsia="方正仿宋_GBK" w:hAnsi="Times New Roman" w:cs="Times New Roman"/>
          <w:color w:val="000000"/>
          <w:sz w:val="32"/>
          <w:szCs w:val="32"/>
        </w:rPr>
      </w:pPr>
    </w:p>
    <w:p w:rsidR="00E61DA9" w:rsidRPr="005527CC" w:rsidRDefault="00E61DA9" w:rsidP="00E61DA9">
      <w:pPr>
        <w:spacing w:line="590" w:lineRule="exact"/>
        <w:ind w:firstLineChars="200" w:firstLine="640"/>
        <w:rPr>
          <w:rFonts w:ascii="Times New Roman" w:eastAsia="方正仿宋_GBK" w:hAnsi="Times New Roman" w:cs="Times New Roman"/>
          <w:color w:val="000000"/>
          <w:sz w:val="32"/>
          <w:szCs w:val="32"/>
        </w:rPr>
      </w:pPr>
      <w:r w:rsidRPr="005527CC">
        <w:rPr>
          <w:rFonts w:ascii="Times New Roman" w:eastAsia="方正仿宋_GBK" w:hAnsi="Times New Roman" w:cs="Times New Roman"/>
          <w:color w:val="000000"/>
          <w:sz w:val="32"/>
          <w:szCs w:val="32"/>
        </w:rPr>
        <w:t>为鼓励全市各旅行社积极开拓客源市场，吸引更多游客到南京观光休闲、旅游度假，现就</w:t>
      </w:r>
      <w:r w:rsidRPr="005527CC">
        <w:rPr>
          <w:rFonts w:ascii="Times New Roman" w:eastAsia="方正仿宋_GBK" w:hAnsi="Times New Roman" w:cs="Times New Roman" w:hint="eastAsia"/>
          <w:color w:val="000000"/>
          <w:sz w:val="32"/>
          <w:szCs w:val="32"/>
        </w:rPr>
        <w:t>消费竞赛奖励</w:t>
      </w:r>
      <w:r w:rsidRPr="005527CC">
        <w:rPr>
          <w:rFonts w:ascii="Times New Roman" w:eastAsia="方正仿宋_GBK" w:hAnsi="Times New Roman" w:cs="Times New Roman"/>
          <w:color w:val="000000"/>
          <w:sz w:val="32"/>
          <w:szCs w:val="32"/>
        </w:rPr>
        <w:t>资金申报制定指南如下。</w:t>
      </w:r>
    </w:p>
    <w:p w:rsidR="00E61DA9" w:rsidRPr="005527CC" w:rsidRDefault="00E61DA9" w:rsidP="00E61DA9">
      <w:pPr>
        <w:adjustRightInd w:val="0"/>
        <w:spacing w:line="590" w:lineRule="exact"/>
        <w:ind w:firstLineChars="200" w:firstLine="640"/>
        <w:rPr>
          <w:rFonts w:ascii="Times New Roman" w:eastAsia="方正黑体_GBK" w:hAnsi="Times New Roman" w:cs="Times New Roman"/>
          <w:color w:val="000000"/>
          <w:sz w:val="32"/>
          <w:szCs w:val="32"/>
        </w:rPr>
      </w:pPr>
      <w:r w:rsidRPr="005527CC">
        <w:rPr>
          <w:rFonts w:ascii="Times New Roman" w:eastAsia="方正黑体_GBK" w:hAnsi="Times New Roman" w:cs="Times New Roman" w:hint="eastAsia"/>
          <w:color w:val="000000"/>
          <w:sz w:val="32"/>
          <w:szCs w:val="32"/>
        </w:rPr>
        <w:t>一</w:t>
      </w:r>
      <w:r w:rsidRPr="005527CC">
        <w:rPr>
          <w:rFonts w:ascii="Times New Roman" w:eastAsia="方正黑体_GBK" w:hAnsi="Times New Roman" w:cs="Times New Roman"/>
          <w:color w:val="000000"/>
          <w:sz w:val="32"/>
          <w:szCs w:val="32"/>
        </w:rPr>
        <w:t>、申报对象</w:t>
      </w:r>
    </w:p>
    <w:p w:rsidR="00E61DA9" w:rsidRPr="005527CC" w:rsidRDefault="00E61DA9" w:rsidP="00E61DA9">
      <w:pPr>
        <w:ind w:firstLine="630"/>
        <w:jc w:val="left"/>
        <w:rPr>
          <w:rFonts w:ascii="Times New Roman" w:eastAsia="方正仿宋_GBK" w:hAnsi="Times New Roman" w:cs="Times New Roman"/>
          <w:sz w:val="32"/>
          <w:szCs w:val="32"/>
        </w:rPr>
      </w:pPr>
      <w:r w:rsidRPr="005527CC">
        <w:rPr>
          <w:rFonts w:ascii="Times New Roman" w:eastAsia="方正仿宋_GBK" w:hAnsi="Times New Roman" w:cs="Times New Roman"/>
          <w:sz w:val="32"/>
          <w:szCs w:val="32"/>
        </w:rPr>
        <w:t>在我市依法设立，具有独立法人资格的旅行社。</w:t>
      </w:r>
    </w:p>
    <w:p w:rsidR="00E61DA9" w:rsidRPr="005527CC" w:rsidRDefault="00E61DA9" w:rsidP="00E61DA9">
      <w:pPr>
        <w:adjustRightInd w:val="0"/>
        <w:spacing w:line="590" w:lineRule="exact"/>
        <w:ind w:firstLineChars="200" w:firstLine="640"/>
        <w:rPr>
          <w:rFonts w:ascii="Times New Roman" w:eastAsia="方正黑体_GBK" w:hAnsi="Times New Roman" w:cs="Times New Roman"/>
          <w:color w:val="000000"/>
          <w:sz w:val="32"/>
          <w:szCs w:val="32"/>
        </w:rPr>
      </w:pPr>
      <w:r w:rsidRPr="005527CC">
        <w:rPr>
          <w:rFonts w:ascii="Times New Roman" w:eastAsia="方正黑体_GBK" w:hAnsi="Times New Roman" w:cs="Times New Roman" w:hint="eastAsia"/>
          <w:color w:val="000000"/>
          <w:sz w:val="32"/>
          <w:szCs w:val="32"/>
        </w:rPr>
        <w:t>二</w:t>
      </w:r>
      <w:r w:rsidRPr="005527CC">
        <w:rPr>
          <w:rFonts w:ascii="Times New Roman" w:eastAsia="方正黑体_GBK" w:hAnsi="Times New Roman" w:cs="Times New Roman"/>
          <w:color w:val="000000"/>
          <w:sz w:val="32"/>
          <w:szCs w:val="32"/>
        </w:rPr>
        <w:t>、申报条件</w:t>
      </w:r>
    </w:p>
    <w:p w:rsidR="00E61DA9" w:rsidRPr="005527CC" w:rsidRDefault="00E61DA9" w:rsidP="00E61DA9">
      <w:pPr>
        <w:ind w:firstLine="630"/>
        <w:jc w:val="left"/>
        <w:rPr>
          <w:rFonts w:ascii="Times New Roman" w:eastAsia="方正仿宋_GBK" w:hAnsi="Times New Roman" w:cs="Times New Roman"/>
          <w:sz w:val="32"/>
          <w:szCs w:val="32"/>
        </w:rPr>
      </w:pPr>
      <w:r w:rsidRPr="005527CC">
        <w:rPr>
          <w:rFonts w:ascii="Times New Roman" w:eastAsia="方正仿宋_GBK" w:hAnsi="Times New Roman" w:cs="Times New Roman"/>
          <w:sz w:val="32"/>
          <w:szCs w:val="32"/>
        </w:rPr>
        <w:t>旅行社在</w:t>
      </w:r>
      <w:r w:rsidRPr="005527CC">
        <w:rPr>
          <w:rFonts w:ascii="Times New Roman" w:eastAsia="方正仿宋_GBK" w:hAnsi="Times New Roman" w:cs="Times New Roman"/>
          <w:sz w:val="32"/>
          <w:szCs w:val="32"/>
        </w:rPr>
        <w:t>202</w:t>
      </w:r>
      <w:r w:rsidRPr="005527CC">
        <w:rPr>
          <w:rFonts w:ascii="Times New Roman" w:eastAsia="方正仿宋_GBK" w:hAnsi="Times New Roman" w:cs="Times New Roman" w:hint="eastAsia"/>
          <w:sz w:val="32"/>
          <w:szCs w:val="32"/>
        </w:rPr>
        <w:t>1</w:t>
      </w:r>
      <w:r w:rsidRPr="005527CC">
        <w:rPr>
          <w:rFonts w:ascii="Times New Roman" w:eastAsia="方正仿宋_GBK" w:hAnsi="Times New Roman" w:cs="Times New Roman"/>
          <w:sz w:val="32"/>
          <w:szCs w:val="32"/>
        </w:rPr>
        <w:t>年</w:t>
      </w:r>
      <w:r w:rsidRPr="005527CC">
        <w:rPr>
          <w:rFonts w:ascii="Times New Roman" w:eastAsia="方正仿宋_GBK" w:hAnsi="Times New Roman" w:cs="Times New Roman" w:hint="eastAsia"/>
          <w:sz w:val="32"/>
          <w:szCs w:val="32"/>
        </w:rPr>
        <w:t>9</w:t>
      </w:r>
      <w:r w:rsidRPr="005527CC">
        <w:rPr>
          <w:rFonts w:ascii="Times New Roman" w:eastAsia="方正仿宋_GBK" w:hAnsi="Times New Roman" w:cs="Times New Roman" w:hint="eastAsia"/>
          <w:sz w:val="32"/>
          <w:szCs w:val="32"/>
        </w:rPr>
        <w:t>—</w:t>
      </w:r>
      <w:r w:rsidRPr="005527CC">
        <w:rPr>
          <w:rFonts w:ascii="Times New Roman" w:eastAsia="方正仿宋_GBK" w:hAnsi="Times New Roman" w:cs="Times New Roman" w:hint="eastAsia"/>
          <w:sz w:val="32"/>
          <w:szCs w:val="32"/>
        </w:rPr>
        <w:t>11</w:t>
      </w:r>
      <w:r w:rsidRPr="005527CC">
        <w:rPr>
          <w:rFonts w:ascii="Times New Roman" w:eastAsia="方正仿宋_GBK" w:hAnsi="Times New Roman" w:cs="Times New Roman"/>
          <w:sz w:val="32"/>
          <w:szCs w:val="32"/>
        </w:rPr>
        <w:t>月期间</w:t>
      </w:r>
      <w:r w:rsidRPr="005527CC">
        <w:rPr>
          <w:rFonts w:ascii="Times New Roman" w:eastAsia="方正仿宋_GBK" w:hAnsi="Times New Roman" w:cs="Times New Roman" w:hint="eastAsia"/>
          <w:sz w:val="32"/>
          <w:szCs w:val="32"/>
        </w:rPr>
        <w:t>组织游客来宁旅游累计接待量达</w:t>
      </w:r>
      <w:r w:rsidRPr="005527CC">
        <w:rPr>
          <w:rFonts w:ascii="Times New Roman" w:eastAsia="方正仿宋_GBK" w:hAnsi="Times New Roman" w:cs="Times New Roman" w:hint="eastAsia"/>
          <w:sz w:val="32"/>
          <w:szCs w:val="32"/>
        </w:rPr>
        <w:t>1000</w:t>
      </w:r>
      <w:r w:rsidRPr="005527CC">
        <w:rPr>
          <w:rFonts w:ascii="Times New Roman" w:eastAsia="方正仿宋_GBK" w:hAnsi="Times New Roman" w:cs="Times New Roman" w:hint="eastAsia"/>
          <w:sz w:val="32"/>
          <w:szCs w:val="32"/>
        </w:rPr>
        <w:t>人天以上</w:t>
      </w:r>
      <w:r w:rsidRPr="005527CC">
        <w:rPr>
          <w:rFonts w:ascii="Times New Roman" w:eastAsia="方正仿宋_GBK" w:hAnsi="Times New Roman" w:cs="Times New Roman"/>
          <w:sz w:val="32"/>
          <w:szCs w:val="32"/>
        </w:rPr>
        <w:t>，无零负团费等扰乱市场秩序行为，无责任投诉，无重大安全责任事故、重大质量责任事故，企业及其法人没有违法犯罪及严重失信行为。</w:t>
      </w:r>
    </w:p>
    <w:p w:rsidR="00E61DA9" w:rsidRPr="005527CC" w:rsidRDefault="00E61DA9" w:rsidP="00E61DA9">
      <w:pPr>
        <w:ind w:firstLine="630"/>
        <w:jc w:val="left"/>
        <w:rPr>
          <w:rFonts w:ascii="Times New Roman" w:eastAsia="方正黑体_GBK" w:hAnsi="Times New Roman" w:cs="Times New Roman"/>
          <w:color w:val="000000"/>
          <w:sz w:val="32"/>
          <w:szCs w:val="32"/>
        </w:rPr>
      </w:pPr>
      <w:r w:rsidRPr="005527CC">
        <w:rPr>
          <w:rFonts w:ascii="Times New Roman" w:eastAsia="方正黑体_GBK" w:hAnsi="Times New Roman" w:cs="Times New Roman" w:hint="eastAsia"/>
          <w:color w:val="000000"/>
          <w:sz w:val="32"/>
          <w:szCs w:val="32"/>
        </w:rPr>
        <w:t>三</w:t>
      </w:r>
      <w:r w:rsidRPr="005527CC">
        <w:rPr>
          <w:rFonts w:ascii="Times New Roman" w:eastAsia="方正黑体_GBK" w:hAnsi="Times New Roman" w:cs="Times New Roman"/>
          <w:color w:val="000000"/>
          <w:sz w:val="32"/>
          <w:szCs w:val="32"/>
        </w:rPr>
        <w:t>、奖励标准</w:t>
      </w:r>
    </w:p>
    <w:p w:rsidR="00E61DA9" w:rsidRPr="005527CC" w:rsidRDefault="00E61DA9" w:rsidP="00E61DA9">
      <w:pPr>
        <w:tabs>
          <w:tab w:val="left" w:pos="6794"/>
          <w:tab w:val="left" w:pos="7584"/>
        </w:tabs>
        <w:spacing w:line="580" w:lineRule="exact"/>
        <w:ind w:firstLineChars="200" w:firstLine="640"/>
        <w:rPr>
          <w:rFonts w:ascii="Times New Roman" w:eastAsia="方正仿宋_GBK" w:hAnsi="Times New Roman" w:cs="Times New Roman"/>
          <w:color w:val="000000"/>
          <w:sz w:val="32"/>
          <w:szCs w:val="32"/>
        </w:rPr>
      </w:pPr>
      <w:r w:rsidRPr="005527CC">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sidRPr="005527CC">
        <w:rPr>
          <w:rFonts w:ascii="Times New Roman" w:eastAsia="方正仿宋_GBK" w:hAnsi="Times New Roman" w:cs="Times New Roman"/>
          <w:sz w:val="32"/>
          <w:szCs w:val="32"/>
        </w:rPr>
        <w:t>对</w:t>
      </w:r>
      <w:r w:rsidRPr="005527CC">
        <w:rPr>
          <w:rFonts w:ascii="Times New Roman" w:eastAsia="方正仿宋_GBK" w:hAnsi="Times New Roman" w:cs="Times New Roman" w:hint="eastAsia"/>
          <w:sz w:val="32"/>
          <w:szCs w:val="32"/>
        </w:rPr>
        <w:t>2021</w:t>
      </w:r>
      <w:r w:rsidRPr="005527CC">
        <w:rPr>
          <w:rFonts w:ascii="Times New Roman" w:eastAsia="方正仿宋_GBK" w:hAnsi="Times New Roman" w:cs="Times New Roman" w:hint="eastAsia"/>
          <w:sz w:val="32"/>
          <w:szCs w:val="32"/>
        </w:rPr>
        <w:t>年</w:t>
      </w:r>
      <w:r w:rsidRPr="005527CC">
        <w:rPr>
          <w:rFonts w:ascii="Times New Roman" w:eastAsia="方正仿宋_GBK" w:hAnsi="Times New Roman" w:cs="Times New Roman" w:hint="eastAsia"/>
          <w:sz w:val="32"/>
          <w:szCs w:val="32"/>
        </w:rPr>
        <w:t>9</w:t>
      </w:r>
      <w:r w:rsidRPr="005527CC">
        <w:rPr>
          <w:rFonts w:ascii="Times New Roman" w:eastAsia="方正仿宋_GBK" w:hAnsi="Times New Roman" w:cs="Times New Roman" w:hint="eastAsia"/>
          <w:sz w:val="32"/>
          <w:szCs w:val="32"/>
        </w:rPr>
        <w:t>—</w:t>
      </w:r>
      <w:r w:rsidRPr="005527CC">
        <w:rPr>
          <w:rFonts w:ascii="Times New Roman" w:eastAsia="方正仿宋_GBK" w:hAnsi="Times New Roman" w:cs="Times New Roman" w:hint="eastAsia"/>
          <w:sz w:val="32"/>
          <w:szCs w:val="32"/>
        </w:rPr>
        <w:t>11</w:t>
      </w:r>
      <w:r w:rsidRPr="005527CC">
        <w:rPr>
          <w:rFonts w:ascii="Times New Roman" w:eastAsia="方正仿宋_GBK" w:hAnsi="Times New Roman" w:cs="Times New Roman" w:hint="eastAsia"/>
          <w:sz w:val="32"/>
          <w:szCs w:val="32"/>
        </w:rPr>
        <w:t>月期间组织游客来宁旅游累计接待量达</w:t>
      </w:r>
      <w:r w:rsidRPr="005527CC">
        <w:rPr>
          <w:rFonts w:ascii="Times New Roman" w:eastAsia="方正仿宋_GBK" w:hAnsi="Times New Roman" w:cs="Times New Roman" w:hint="eastAsia"/>
          <w:sz w:val="32"/>
          <w:szCs w:val="32"/>
        </w:rPr>
        <w:t>1000</w:t>
      </w:r>
      <w:r w:rsidRPr="005527CC">
        <w:rPr>
          <w:rFonts w:ascii="Times New Roman" w:eastAsia="方正仿宋_GBK" w:hAnsi="Times New Roman" w:cs="Times New Roman" w:hint="eastAsia"/>
          <w:sz w:val="32"/>
          <w:szCs w:val="32"/>
        </w:rPr>
        <w:t>人天以上</w:t>
      </w:r>
      <w:r w:rsidRPr="005527CC">
        <w:rPr>
          <w:rFonts w:ascii="Times New Roman" w:eastAsia="方正仿宋_GBK" w:hAnsi="Times New Roman" w:cs="Times New Roman"/>
          <w:sz w:val="32"/>
          <w:szCs w:val="32"/>
        </w:rPr>
        <w:t>，按照游客游览景区数量和在宁停留天数综合排名，对综合排名前</w:t>
      </w:r>
      <w:r w:rsidRPr="005527CC">
        <w:rPr>
          <w:rFonts w:ascii="Times New Roman" w:eastAsia="方正仿宋_GBK" w:hAnsi="Times New Roman" w:cs="Times New Roman"/>
          <w:sz w:val="32"/>
          <w:szCs w:val="32"/>
        </w:rPr>
        <w:t>30</w:t>
      </w:r>
      <w:r w:rsidRPr="005527CC">
        <w:rPr>
          <w:rFonts w:ascii="Times New Roman" w:eastAsia="方正仿宋_GBK" w:hAnsi="Times New Roman" w:cs="Times New Roman"/>
          <w:sz w:val="32"/>
          <w:szCs w:val="32"/>
        </w:rPr>
        <w:t>的给予</w:t>
      </w:r>
      <w:r w:rsidRPr="005527CC">
        <w:rPr>
          <w:rFonts w:ascii="Times New Roman" w:eastAsia="方正仿宋_GBK" w:hAnsi="Times New Roman" w:cs="Times New Roman" w:hint="eastAsia"/>
          <w:color w:val="000000"/>
          <w:sz w:val="32"/>
          <w:szCs w:val="32"/>
        </w:rPr>
        <w:t>1</w:t>
      </w:r>
      <w:r w:rsidRPr="005527CC">
        <w:rPr>
          <w:rFonts w:ascii="Times New Roman" w:eastAsia="方正仿宋_GBK" w:hAnsi="Times New Roman" w:cs="Times New Roman"/>
          <w:color w:val="000000"/>
          <w:sz w:val="32"/>
          <w:szCs w:val="32"/>
        </w:rPr>
        <w:t>0-</w:t>
      </w:r>
      <w:r w:rsidRPr="005527CC">
        <w:rPr>
          <w:rFonts w:ascii="Times New Roman" w:eastAsia="方正仿宋_GBK" w:hAnsi="Times New Roman" w:cs="Times New Roman" w:hint="eastAsia"/>
          <w:color w:val="000000"/>
          <w:sz w:val="32"/>
          <w:szCs w:val="32"/>
        </w:rPr>
        <w:t>2</w:t>
      </w:r>
      <w:r w:rsidRPr="005527CC">
        <w:rPr>
          <w:rFonts w:ascii="Times New Roman" w:eastAsia="方正仿宋_GBK" w:hAnsi="Times New Roman" w:cs="Times New Roman"/>
          <w:color w:val="000000"/>
          <w:sz w:val="32"/>
          <w:szCs w:val="32"/>
        </w:rPr>
        <w:t>0</w:t>
      </w:r>
      <w:r w:rsidRPr="005527CC">
        <w:rPr>
          <w:rFonts w:ascii="Times New Roman" w:eastAsia="方正仿宋_GBK" w:hAnsi="Times New Roman" w:cs="Times New Roman"/>
          <w:color w:val="000000"/>
          <w:sz w:val="32"/>
          <w:szCs w:val="32"/>
        </w:rPr>
        <w:t>万元</w:t>
      </w:r>
      <w:r w:rsidRPr="005527CC">
        <w:rPr>
          <w:rFonts w:ascii="Times New Roman" w:eastAsia="方正仿宋_GBK" w:hAnsi="Times New Roman" w:cs="Times New Roman"/>
          <w:sz w:val="32"/>
          <w:szCs w:val="32"/>
        </w:rPr>
        <w:t>奖励。</w:t>
      </w:r>
      <w:r w:rsidRPr="005527CC">
        <w:rPr>
          <w:rFonts w:ascii="Times New Roman" w:eastAsia="方正仿宋_GBK" w:hAnsi="Times New Roman" w:cs="Times New Roman" w:hint="eastAsia"/>
          <w:sz w:val="32"/>
          <w:szCs w:val="32"/>
        </w:rPr>
        <w:t>其中第</w:t>
      </w:r>
      <w:r w:rsidRPr="005527CC">
        <w:rPr>
          <w:rFonts w:ascii="Times New Roman" w:eastAsia="方正仿宋_GBK" w:hAnsi="Times New Roman" w:cs="Times New Roman" w:hint="eastAsia"/>
          <w:sz w:val="32"/>
          <w:szCs w:val="32"/>
        </w:rPr>
        <w:t>1-10</w:t>
      </w:r>
      <w:r w:rsidRPr="005527CC">
        <w:rPr>
          <w:rFonts w:ascii="Times New Roman" w:eastAsia="方正仿宋_GBK" w:hAnsi="Times New Roman" w:cs="Times New Roman" w:hint="eastAsia"/>
          <w:sz w:val="32"/>
          <w:szCs w:val="32"/>
        </w:rPr>
        <w:t>名，分别奖励</w:t>
      </w:r>
      <w:r w:rsidRPr="005527CC">
        <w:rPr>
          <w:rFonts w:ascii="Times New Roman" w:eastAsia="方正仿宋_GBK" w:hAnsi="Times New Roman" w:cs="Times New Roman" w:hint="eastAsia"/>
          <w:sz w:val="32"/>
          <w:szCs w:val="32"/>
        </w:rPr>
        <w:t>20</w:t>
      </w:r>
      <w:r w:rsidRPr="005527CC">
        <w:rPr>
          <w:rFonts w:ascii="Times New Roman" w:eastAsia="方正仿宋_GBK" w:hAnsi="Times New Roman" w:cs="Times New Roman" w:hint="eastAsia"/>
          <w:sz w:val="32"/>
          <w:szCs w:val="32"/>
        </w:rPr>
        <w:t>万元；第</w:t>
      </w:r>
      <w:r w:rsidRPr="005527CC">
        <w:rPr>
          <w:rFonts w:ascii="Times New Roman" w:eastAsia="方正仿宋_GBK" w:hAnsi="Times New Roman" w:cs="Times New Roman" w:hint="eastAsia"/>
          <w:sz w:val="32"/>
          <w:szCs w:val="32"/>
        </w:rPr>
        <w:t>11-20</w:t>
      </w:r>
      <w:r w:rsidRPr="005527CC">
        <w:rPr>
          <w:rFonts w:ascii="Times New Roman" w:eastAsia="方正仿宋_GBK" w:hAnsi="Times New Roman" w:cs="Times New Roman" w:hint="eastAsia"/>
          <w:sz w:val="32"/>
          <w:szCs w:val="32"/>
        </w:rPr>
        <w:t>名，分别奖励</w:t>
      </w:r>
      <w:r w:rsidRPr="005527CC">
        <w:rPr>
          <w:rFonts w:ascii="Times New Roman" w:eastAsia="方正仿宋_GBK" w:hAnsi="Times New Roman" w:cs="Times New Roman" w:hint="eastAsia"/>
          <w:sz w:val="32"/>
          <w:szCs w:val="32"/>
        </w:rPr>
        <w:t>15</w:t>
      </w:r>
      <w:r w:rsidRPr="005527CC">
        <w:rPr>
          <w:rFonts w:ascii="Times New Roman" w:eastAsia="方正仿宋_GBK" w:hAnsi="Times New Roman" w:cs="Times New Roman" w:hint="eastAsia"/>
          <w:sz w:val="32"/>
          <w:szCs w:val="32"/>
        </w:rPr>
        <w:t>万元；第</w:t>
      </w:r>
      <w:r w:rsidRPr="005527CC">
        <w:rPr>
          <w:rFonts w:ascii="Times New Roman" w:eastAsia="方正仿宋_GBK" w:hAnsi="Times New Roman" w:cs="Times New Roman" w:hint="eastAsia"/>
          <w:sz w:val="32"/>
          <w:szCs w:val="32"/>
        </w:rPr>
        <w:t>21-30</w:t>
      </w:r>
      <w:r w:rsidRPr="005527CC">
        <w:rPr>
          <w:rFonts w:ascii="Times New Roman" w:eastAsia="方正仿宋_GBK" w:hAnsi="Times New Roman" w:cs="Times New Roman" w:hint="eastAsia"/>
          <w:sz w:val="32"/>
          <w:szCs w:val="32"/>
        </w:rPr>
        <w:t>名，分别奖励</w:t>
      </w:r>
      <w:r w:rsidRPr="005527CC">
        <w:rPr>
          <w:rFonts w:ascii="Times New Roman" w:eastAsia="方正仿宋_GBK" w:hAnsi="Times New Roman" w:cs="Times New Roman" w:hint="eastAsia"/>
          <w:sz w:val="32"/>
          <w:szCs w:val="32"/>
        </w:rPr>
        <w:t>10</w:t>
      </w:r>
      <w:r w:rsidRPr="005527CC">
        <w:rPr>
          <w:rFonts w:ascii="Times New Roman" w:eastAsia="方正仿宋_GBK" w:hAnsi="Times New Roman" w:cs="Times New Roman" w:hint="eastAsia"/>
          <w:sz w:val="32"/>
          <w:szCs w:val="32"/>
        </w:rPr>
        <w:t>万元。</w:t>
      </w:r>
    </w:p>
    <w:p w:rsidR="00E61DA9" w:rsidRPr="005527CC" w:rsidRDefault="00E61DA9" w:rsidP="00E61DA9">
      <w:pPr>
        <w:ind w:firstLine="630"/>
        <w:jc w:val="left"/>
        <w:rPr>
          <w:rFonts w:ascii="Times New Roman" w:eastAsia="方正仿宋_GBK" w:hAnsi="Times New Roman" w:cs="Times New Roman"/>
          <w:b/>
          <w:sz w:val="32"/>
          <w:szCs w:val="32"/>
        </w:rPr>
      </w:pPr>
      <w:r w:rsidRPr="005527CC">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sidRPr="005527CC">
        <w:rPr>
          <w:rFonts w:ascii="Times New Roman" w:eastAsia="方正仿宋_GBK" w:hAnsi="Times New Roman" w:cs="Times New Roman"/>
          <w:sz w:val="32"/>
          <w:szCs w:val="32"/>
        </w:rPr>
        <w:t>旅行社组织游客在我市旅游消费，在我市入住一晚以上，游览</w:t>
      </w:r>
      <w:r>
        <w:rPr>
          <w:rFonts w:ascii="Times New Roman" w:eastAsia="方正仿宋_GBK" w:hAnsi="Times New Roman" w:cs="Times New Roman" w:hint="eastAsia"/>
          <w:sz w:val="32"/>
          <w:szCs w:val="32"/>
        </w:rPr>
        <w:t>三个</w:t>
      </w:r>
      <w:r>
        <w:rPr>
          <w:rFonts w:ascii="Times New Roman" w:eastAsia="方正仿宋_GBK" w:hAnsi="Times New Roman" w:cs="Times New Roman" w:hint="eastAsia"/>
          <w:sz w:val="32"/>
          <w:szCs w:val="32"/>
        </w:rPr>
        <w:t>3A</w:t>
      </w:r>
      <w:r>
        <w:rPr>
          <w:rFonts w:ascii="Times New Roman" w:eastAsia="方正仿宋_GBK" w:hAnsi="Times New Roman" w:cs="Times New Roman" w:hint="eastAsia"/>
          <w:sz w:val="32"/>
          <w:szCs w:val="32"/>
        </w:rPr>
        <w:t>级旅游景区以上</w:t>
      </w:r>
      <w:r>
        <w:rPr>
          <w:rFonts w:ascii="Times New Roman" w:eastAsia="方正仿宋_GBK" w:hAnsi="Times New Roman" w:cs="Times New Roman"/>
          <w:sz w:val="32"/>
          <w:szCs w:val="32"/>
        </w:rPr>
        <w:t>，按照人天（一人入住一晚</w:t>
      </w:r>
      <w:r>
        <w:rPr>
          <w:rFonts w:ascii="Times New Roman" w:eastAsia="方正仿宋_GBK" w:hAnsi="Times New Roman" w:cs="Times New Roman" w:hint="eastAsia"/>
          <w:sz w:val="32"/>
          <w:szCs w:val="32"/>
        </w:rPr>
        <w:t>为为</w:t>
      </w:r>
      <w:r>
        <w:rPr>
          <w:rFonts w:ascii="Times New Roman" w:eastAsia="方正仿宋_GBK" w:hAnsi="Times New Roman" w:cs="Times New Roman" w:hint="eastAsia"/>
          <w:sz w:val="32"/>
          <w:szCs w:val="32"/>
        </w:rPr>
        <w:t>2</w:t>
      </w:r>
      <w:r w:rsidRPr="005527CC">
        <w:rPr>
          <w:rFonts w:ascii="Times New Roman" w:eastAsia="方正仿宋_GBK" w:hAnsi="Times New Roman" w:cs="Times New Roman"/>
          <w:sz w:val="32"/>
          <w:szCs w:val="32"/>
        </w:rPr>
        <w:t>人天、入住两晚为三人天</w:t>
      </w:r>
      <w:r w:rsidRPr="005527CC">
        <w:rPr>
          <w:rFonts w:ascii="Times New Roman" w:eastAsia="方正仿宋_GBK" w:hAnsi="Times New Roman" w:cs="Times New Roman" w:hint="eastAsia"/>
          <w:sz w:val="32"/>
          <w:szCs w:val="32"/>
        </w:rPr>
        <w:t>以此测算</w:t>
      </w:r>
      <w:r w:rsidRPr="005527CC">
        <w:rPr>
          <w:rFonts w:ascii="Times New Roman" w:eastAsia="方正仿宋_GBK" w:hAnsi="Times New Roman" w:cs="Times New Roman"/>
          <w:sz w:val="32"/>
          <w:szCs w:val="32"/>
        </w:rPr>
        <w:t>）数进行排名</w:t>
      </w:r>
      <w:r w:rsidRPr="005527CC">
        <w:rPr>
          <w:rFonts w:ascii="Times New Roman" w:eastAsia="方正仿宋_GBK" w:hAnsi="Times New Roman" w:cs="Times New Roman"/>
          <w:sz w:val="32"/>
          <w:szCs w:val="32"/>
        </w:rPr>
        <w:t>;</w:t>
      </w:r>
      <w:r w:rsidRPr="005527CC">
        <w:rPr>
          <w:rFonts w:ascii="Times New Roman" w:eastAsia="方正仿宋_GBK" w:hAnsi="Times New Roman" w:cs="Times New Roman"/>
          <w:sz w:val="32"/>
          <w:szCs w:val="32"/>
        </w:rPr>
        <w:t>旅行社组织游客</w:t>
      </w:r>
      <w:r w:rsidRPr="005527CC">
        <w:rPr>
          <w:rFonts w:ascii="Times New Roman" w:eastAsia="方正仿宋_GBK" w:hAnsi="Times New Roman" w:cs="Times New Roman" w:hint="eastAsia"/>
          <w:sz w:val="32"/>
          <w:szCs w:val="32"/>
        </w:rPr>
        <w:t>来我市不入住，必须</w:t>
      </w:r>
      <w:r>
        <w:rPr>
          <w:rFonts w:ascii="Times New Roman" w:eastAsia="方正仿宋_GBK" w:hAnsi="Times New Roman" w:cs="Times New Roman"/>
          <w:sz w:val="32"/>
          <w:szCs w:val="32"/>
        </w:rPr>
        <w:t>游览</w:t>
      </w:r>
      <w:r>
        <w:rPr>
          <w:rFonts w:ascii="Times New Roman" w:eastAsia="方正仿宋_GBK" w:hAnsi="Times New Roman" w:cs="Times New Roman" w:hint="eastAsia"/>
          <w:sz w:val="32"/>
          <w:szCs w:val="32"/>
        </w:rPr>
        <w:t>1</w:t>
      </w:r>
      <w:r w:rsidRPr="005527CC">
        <w:rPr>
          <w:rFonts w:ascii="Times New Roman" w:eastAsia="方正仿宋_GBK" w:hAnsi="Times New Roman" w:cs="Times New Roman"/>
          <w:sz w:val="32"/>
          <w:szCs w:val="32"/>
        </w:rPr>
        <w:t>个</w:t>
      </w:r>
      <w:r>
        <w:rPr>
          <w:rFonts w:ascii="Times New Roman" w:eastAsia="方正仿宋_GBK" w:hAnsi="Times New Roman" w:cs="Times New Roman" w:hint="eastAsia"/>
          <w:sz w:val="32"/>
          <w:szCs w:val="32"/>
        </w:rPr>
        <w:t>3A</w:t>
      </w:r>
      <w:r>
        <w:rPr>
          <w:rFonts w:ascii="Times New Roman" w:eastAsia="方正仿宋_GBK" w:hAnsi="Times New Roman" w:cs="Times New Roman" w:hint="eastAsia"/>
          <w:sz w:val="32"/>
          <w:szCs w:val="32"/>
        </w:rPr>
        <w:t>级</w:t>
      </w:r>
      <w:r w:rsidRPr="005527CC">
        <w:rPr>
          <w:rFonts w:ascii="Times New Roman" w:eastAsia="方正仿宋_GBK" w:hAnsi="Times New Roman" w:cs="Times New Roman"/>
          <w:sz w:val="32"/>
          <w:szCs w:val="32"/>
        </w:rPr>
        <w:t>收费景</w:t>
      </w:r>
      <w:r w:rsidRPr="005527CC">
        <w:rPr>
          <w:rFonts w:ascii="Times New Roman" w:eastAsia="方正仿宋_GBK" w:hAnsi="Times New Roman" w:cs="Times New Roman"/>
          <w:sz w:val="32"/>
          <w:szCs w:val="32"/>
        </w:rPr>
        <w:lastRenderedPageBreak/>
        <w:t>区，按照接待人次进行排名</w:t>
      </w:r>
      <w:r w:rsidRPr="005527CC">
        <w:rPr>
          <w:rFonts w:ascii="Times New Roman" w:eastAsia="方正仿宋_GBK" w:hAnsi="Times New Roman" w:cs="Times New Roman" w:hint="eastAsia"/>
          <w:sz w:val="32"/>
          <w:szCs w:val="32"/>
        </w:rPr>
        <w:t>，每人次计一人天。</w:t>
      </w:r>
    </w:p>
    <w:p w:rsidR="00E61DA9" w:rsidRPr="005527CC" w:rsidRDefault="00E61DA9" w:rsidP="00E61DA9">
      <w:pPr>
        <w:adjustRightInd w:val="0"/>
        <w:spacing w:line="590" w:lineRule="exact"/>
        <w:ind w:firstLineChars="200" w:firstLine="640"/>
        <w:rPr>
          <w:rFonts w:ascii="Times New Roman" w:eastAsia="方正黑体_GBK" w:hAnsi="Times New Roman" w:cs="Times New Roman"/>
          <w:color w:val="000000"/>
          <w:sz w:val="32"/>
          <w:szCs w:val="32"/>
        </w:rPr>
      </w:pPr>
      <w:r w:rsidRPr="005527CC">
        <w:rPr>
          <w:rFonts w:ascii="Times New Roman" w:eastAsia="方正黑体_GBK" w:hAnsi="Times New Roman" w:cs="Times New Roman"/>
          <w:color w:val="000000"/>
          <w:sz w:val="32"/>
          <w:szCs w:val="32"/>
        </w:rPr>
        <w:t>五、申报材料</w:t>
      </w:r>
    </w:p>
    <w:p w:rsidR="00E61DA9" w:rsidRPr="005527CC" w:rsidRDefault="00E61DA9" w:rsidP="00E61DA9">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sidRPr="005527CC">
        <w:rPr>
          <w:rFonts w:ascii="Times New Roman" w:eastAsia="方正仿宋_GBK" w:hAnsi="Times New Roman" w:cs="Times New Roman"/>
          <w:sz w:val="32"/>
          <w:szCs w:val="32"/>
        </w:rPr>
        <w:t>旅行社应对疫情奖励资金兑现申请表；</w:t>
      </w:r>
    </w:p>
    <w:p w:rsidR="00E61DA9" w:rsidRPr="005527CC" w:rsidRDefault="00E61DA9" w:rsidP="00E61DA9">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sidRPr="005527CC">
        <w:rPr>
          <w:rFonts w:ascii="Times New Roman" w:eastAsia="方正仿宋_GBK" w:hAnsi="Times New Roman" w:cs="Times New Roman"/>
          <w:sz w:val="32"/>
          <w:szCs w:val="32"/>
        </w:rPr>
        <w:t>旅行社应对疫情奖励资金兑现申报信用承诺书；</w:t>
      </w:r>
    </w:p>
    <w:p w:rsidR="00E61DA9" w:rsidRPr="005527CC" w:rsidRDefault="00E61DA9" w:rsidP="00E61DA9">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sidRPr="005527CC">
        <w:rPr>
          <w:rFonts w:ascii="Times New Roman" w:eastAsia="方正仿宋_GBK" w:hAnsi="Times New Roman" w:cs="Times New Roman"/>
          <w:sz w:val="32"/>
          <w:szCs w:val="32"/>
        </w:rPr>
        <w:t>经营许可证副本复印件；</w:t>
      </w:r>
    </w:p>
    <w:p w:rsidR="00E61DA9" w:rsidRPr="005527CC" w:rsidRDefault="00E61DA9" w:rsidP="00E61DA9">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sidRPr="005527CC">
        <w:rPr>
          <w:rFonts w:ascii="Times New Roman" w:eastAsia="方正仿宋_GBK" w:hAnsi="Times New Roman" w:cs="Times New Roman"/>
          <w:sz w:val="32"/>
          <w:szCs w:val="32"/>
        </w:rPr>
        <w:t>团档完整资料（行程单、酒店确认单、酒店付款凭据、景区付款凭据、景区协议和证明，游客名单表）。</w:t>
      </w:r>
    </w:p>
    <w:p w:rsidR="00E61DA9" w:rsidRPr="005527CC" w:rsidRDefault="00E61DA9" w:rsidP="00E61DA9">
      <w:pPr>
        <w:adjustRightInd w:val="0"/>
        <w:spacing w:line="590" w:lineRule="exact"/>
        <w:ind w:firstLineChars="200" w:firstLine="640"/>
        <w:rPr>
          <w:rFonts w:ascii="Times New Roman" w:eastAsia="方正黑体_GBK" w:hAnsi="Times New Roman" w:cs="Times New Roman"/>
          <w:color w:val="000000"/>
          <w:sz w:val="32"/>
          <w:szCs w:val="32"/>
        </w:rPr>
      </w:pPr>
      <w:r w:rsidRPr="005527CC">
        <w:rPr>
          <w:rFonts w:ascii="Times New Roman" w:eastAsia="方正黑体_GBK" w:hAnsi="Times New Roman" w:cs="Times New Roman"/>
          <w:color w:val="000000"/>
          <w:sz w:val="32"/>
          <w:szCs w:val="32"/>
        </w:rPr>
        <w:t>六、申报时间</w:t>
      </w:r>
    </w:p>
    <w:p w:rsidR="00E61DA9" w:rsidRPr="005527CC" w:rsidRDefault="00E61DA9" w:rsidP="00E61DA9">
      <w:pPr>
        <w:spacing w:line="590" w:lineRule="exact"/>
        <w:ind w:firstLine="630"/>
        <w:rPr>
          <w:rFonts w:ascii="Times New Roman" w:eastAsia="方正仿宋_GBK" w:hAnsi="Times New Roman" w:cs="Times New Roman"/>
          <w:color w:val="000000"/>
          <w:sz w:val="32"/>
          <w:szCs w:val="32"/>
        </w:rPr>
      </w:pPr>
      <w:r w:rsidRPr="005527CC">
        <w:rPr>
          <w:rFonts w:ascii="Times New Roman" w:eastAsia="方正仿宋_GBK" w:hAnsi="Times New Roman" w:cs="Times New Roman"/>
          <w:sz w:val="32"/>
          <w:szCs w:val="32"/>
        </w:rPr>
        <w:t>各</w:t>
      </w:r>
      <w:r>
        <w:rPr>
          <w:rFonts w:ascii="Times New Roman" w:eastAsia="方正仿宋_GBK" w:hAnsi="Times New Roman" w:cs="Times New Roman" w:hint="eastAsia"/>
          <w:sz w:val="32"/>
          <w:szCs w:val="32"/>
        </w:rPr>
        <w:t>符合条件的</w:t>
      </w:r>
      <w:r w:rsidRPr="005527CC">
        <w:rPr>
          <w:rFonts w:ascii="Times New Roman" w:eastAsia="方正仿宋_GBK" w:hAnsi="Times New Roman" w:cs="Times New Roman"/>
          <w:sz w:val="32"/>
          <w:szCs w:val="32"/>
        </w:rPr>
        <w:t>旅行社于</w:t>
      </w:r>
      <w:r w:rsidRPr="005527CC">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1</w:t>
      </w:r>
      <w:r w:rsidRPr="005527CC">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25</w:t>
      </w:r>
      <w:r w:rsidRPr="005527CC">
        <w:rPr>
          <w:rFonts w:ascii="Times New Roman" w:eastAsia="方正仿宋_GBK" w:hAnsi="Times New Roman" w:cs="Times New Roman"/>
          <w:sz w:val="32"/>
          <w:szCs w:val="32"/>
        </w:rPr>
        <w:t>日前将材料送至市文化和旅游局（建邺区江东中路</w:t>
      </w:r>
      <w:r w:rsidRPr="005527CC">
        <w:rPr>
          <w:rFonts w:ascii="Times New Roman" w:eastAsia="方正仿宋_GBK" w:hAnsi="Times New Roman" w:cs="Times New Roman"/>
          <w:sz w:val="32"/>
          <w:szCs w:val="32"/>
        </w:rPr>
        <w:t>265</w:t>
      </w:r>
      <w:r w:rsidRPr="005527CC">
        <w:rPr>
          <w:rFonts w:ascii="Times New Roman" w:eastAsia="方正仿宋_GBK" w:hAnsi="Times New Roman" w:cs="Times New Roman"/>
          <w:sz w:val="32"/>
          <w:szCs w:val="32"/>
        </w:rPr>
        <w:t>号新城大厦</w:t>
      </w:r>
      <w:r w:rsidRPr="005527CC">
        <w:rPr>
          <w:rFonts w:ascii="Times New Roman" w:eastAsia="方正仿宋_GBK" w:hAnsi="Times New Roman" w:cs="Times New Roman"/>
          <w:sz w:val="32"/>
          <w:szCs w:val="32"/>
        </w:rPr>
        <w:t>D</w:t>
      </w:r>
      <w:r w:rsidRPr="005527CC">
        <w:rPr>
          <w:rFonts w:ascii="Times New Roman" w:eastAsia="方正仿宋_GBK" w:hAnsi="Times New Roman" w:cs="Times New Roman"/>
          <w:sz w:val="32"/>
          <w:szCs w:val="32"/>
        </w:rPr>
        <w:t>座</w:t>
      </w:r>
      <w:r w:rsidRPr="005527CC">
        <w:rPr>
          <w:rFonts w:ascii="Times New Roman" w:eastAsia="方正仿宋_GBK" w:hAnsi="Times New Roman" w:cs="Times New Roman"/>
          <w:sz w:val="32"/>
          <w:szCs w:val="32"/>
        </w:rPr>
        <w:t>15F81</w:t>
      </w:r>
      <w:r w:rsidRPr="005527CC">
        <w:rPr>
          <w:rFonts w:ascii="Times New Roman" w:eastAsia="方正仿宋_GBK" w:hAnsi="Times New Roman" w:cs="Times New Roman"/>
          <w:sz w:val="32"/>
          <w:szCs w:val="32"/>
        </w:rPr>
        <w:t>办公室）。逾期不按规定</w:t>
      </w:r>
      <w:r w:rsidRPr="005527CC">
        <w:rPr>
          <w:rFonts w:ascii="Times New Roman" w:eastAsia="方正仿宋_GBK" w:hAnsi="Times New Roman" w:cs="Times New Roman"/>
          <w:color w:val="000000"/>
          <w:sz w:val="32"/>
          <w:szCs w:val="32"/>
        </w:rPr>
        <w:t>提交申报材料视为自动放弃奖励资金申报资格。</w:t>
      </w:r>
    </w:p>
    <w:p w:rsidR="00E61DA9" w:rsidRPr="005527CC" w:rsidRDefault="00E61DA9" w:rsidP="00E61DA9">
      <w:pPr>
        <w:adjustRightInd w:val="0"/>
        <w:spacing w:line="590" w:lineRule="exact"/>
        <w:ind w:firstLineChars="200" w:firstLine="640"/>
        <w:rPr>
          <w:rFonts w:ascii="Times New Roman" w:eastAsia="方正黑体_GBK" w:hAnsi="Times New Roman" w:cs="Times New Roman"/>
          <w:color w:val="000000"/>
          <w:sz w:val="32"/>
          <w:szCs w:val="32"/>
        </w:rPr>
      </w:pPr>
      <w:r w:rsidRPr="005527CC">
        <w:rPr>
          <w:rFonts w:ascii="Times New Roman" w:eastAsia="方正黑体_GBK" w:hAnsi="Times New Roman" w:cs="Times New Roman"/>
          <w:color w:val="000000"/>
          <w:sz w:val="32"/>
          <w:szCs w:val="32"/>
        </w:rPr>
        <w:t>七、申报程序</w:t>
      </w:r>
    </w:p>
    <w:p w:rsidR="00E61DA9" w:rsidRPr="005527CC" w:rsidRDefault="00E61DA9" w:rsidP="00E61DA9">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sidRPr="005527CC">
        <w:rPr>
          <w:rFonts w:ascii="Times New Roman" w:eastAsia="方正仿宋_GBK" w:hAnsi="Times New Roman" w:cs="Times New Roman"/>
          <w:sz w:val="32"/>
          <w:szCs w:val="32"/>
        </w:rPr>
        <w:t>旅行社按上述要求准备申报材料，并于规定时间上报；</w:t>
      </w:r>
    </w:p>
    <w:p w:rsidR="00E61DA9" w:rsidRPr="005527CC" w:rsidRDefault="00E61DA9" w:rsidP="00E61DA9">
      <w:pPr>
        <w:tabs>
          <w:tab w:val="left" w:pos="6794"/>
          <w:tab w:val="left" w:pos="7584"/>
        </w:tabs>
        <w:spacing w:line="58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sidRPr="005527CC">
        <w:rPr>
          <w:rFonts w:ascii="Times New Roman" w:eastAsia="方正仿宋_GBK" w:hAnsi="Times New Roman" w:cs="Times New Roman"/>
          <w:sz w:val="32"/>
          <w:szCs w:val="32"/>
        </w:rPr>
        <w:t>市文化和旅游局委托第三方会计师事务所进行审计</w:t>
      </w:r>
      <w:r>
        <w:rPr>
          <w:rFonts w:ascii="Times New Roman" w:eastAsia="方正仿宋_GBK" w:hAnsi="Times New Roman" w:cs="Times New Roman" w:hint="eastAsia"/>
          <w:sz w:val="32"/>
          <w:szCs w:val="32"/>
        </w:rPr>
        <w:t>；</w:t>
      </w:r>
      <w:r w:rsidRPr="005527CC">
        <w:rPr>
          <w:rFonts w:ascii="Times New Roman" w:eastAsia="方正仿宋_GBK" w:hAnsi="Times New Roman" w:cs="Times New Roman"/>
          <w:color w:val="000000"/>
          <w:sz w:val="32"/>
          <w:szCs w:val="32"/>
        </w:rPr>
        <w:t>凡发现申报材料弄虚作假的，一律取消奖励资格；</w:t>
      </w:r>
    </w:p>
    <w:p w:rsidR="00E61DA9" w:rsidRPr="005527CC" w:rsidRDefault="00E61DA9" w:rsidP="00E61DA9">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sidRPr="005527CC">
        <w:rPr>
          <w:rFonts w:ascii="Times New Roman" w:eastAsia="方正仿宋_GBK" w:hAnsi="Times New Roman" w:cs="Times New Roman"/>
          <w:sz w:val="32"/>
          <w:szCs w:val="32"/>
        </w:rPr>
        <w:t>由市文化和旅游</w:t>
      </w:r>
      <w:r w:rsidRPr="005527CC">
        <w:rPr>
          <w:rFonts w:ascii="Times New Roman" w:eastAsia="方正仿宋_GBK" w:hAnsi="Times New Roman" w:cs="Times New Roman"/>
          <w:color w:val="000000"/>
          <w:sz w:val="32"/>
          <w:szCs w:val="32"/>
        </w:rPr>
        <w:t>局、市财政局负责组织评审认定工作；</w:t>
      </w:r>
    </w:p>
    <w:p w:rsidR="00E61DA9" w:rsidRPr="005527CC" w:rsidRDefault="00E61DA9" w:rsidP="00E61DA9">
      <w:pPr>
        <w:tabs>
          <w:tab w:val="left" w:pos="6794"/>
          <w:tab w:val="left" w:pos="7584"/>
        </w:tabs>
        <w:spacing w:line="580" w:lineRule="exact"/>
        <w:ind w:firstLineChars="200" w:firstLine="640"/>
        <w:rPr>
          <w:rFonts w:ascii="Times New Roman" w:eastAsia="方正仿宋_GBK" w:hAnsi="Times New Roman" w:cs="Times New Roman"/>
          <w:color w:val="000000"/>
          <w:sz w:val="32"/>
          <w:szCs w:val="32"/>
        </w:rPr>
      </w:pPr>
      <w:r w:rsidRPr="005527CC">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sidRPr="005527CC">
        <w:rPr>
          <w:rFonts w:ascii="Times New Roman" w:eastAsia="方正仿宋_GBK" w:hAnsi="Times New Roman" w:cs="Times New Roman"/>
          <w:color w:val="000000"/>
          <w:sz w:val="32"/>
          <w:szCs w:val="32"/>
        </w:rPr>
        <w:t>旅行社奖励名单确定后，在市文化和旅游局官方网站公示</w:t>
      </w:r>
      <w:r w:rsidRPr="005527CC">
        <w:rPr>
          <w:rFonts w:ascii="Times New Roman" w:eastAsia="方正仿宋_GBK" w:hAnsi="Times New Roman" w:cs="Times New Roman"/>
          <w:color w:val="000000"/>
          <w:sz w:val="32"/>
          <w:szCs w:val="32"/>
        </w:rPr>
        <w:t>5</w:t>
      </w:r>
      <w:r w:rsidRPr="005527CC">
        <w:rPr>
          <w:rFonts w:ascii="Times New Roman" w:eastAsia="方正仿宋_GBK" w:hAnsi="Times New Roman" w:cs="Times New Roman"/>
          <w:color w:val="000000"/>
          <w:sz w:val="32"/>
          <w:szCs w:val="32"/>
        </w:rPr>
        <w:t>个工作日。公示期满无异议的，由市文化和旅游</w:t>
      </w:r>
      <w:r>
        <w:rPr>
          <w:rFonts w:ascii="Times New Roman" w:eastAsia="方正仿宋_GBK" w:hAnsi="Times New Roman" w:cs="Times New Roman"/>
          <w:color w:val="000000"/>
          <w:sz w:val="32"/>
          <w:szCs w:val="32"/>
        </w:rPr>
        <w:t>局、市财政局实施奖励</w:t>
      </w:r>
      <w:r>
        <w:rPr>
          <w:rFonts w:ascii="Times New Roman" w:eastAsia="方正仿宋_GBK" w:hAnsi="Times New Roman" w:cs="Times New Roman" w:hint="eastAsia"/>
          <w:color w:val="000000"/>
          <w:sz w:val="32"/>
          <w:szCs w:val="32"/>
        </w:rPr>
        <w:t>；</w:t>
      </w:r>
    </w:p>
    <w:p w:rsidR="00E61DA9" w:rsidRPr="005527CC" w:rsidRDefault="00E61DA9" w:rsidP="00E61DA9">
      <w:pPr>
        <w:ind w:firstLineChars="200" w:firstLine="640"/>
        <w:rPr>
          <w:rFonts w:ascii="Times New Roman" w:eastAsia="方正仿宋_GBK" w:hAnsi="Times New Roman" w:cs="Times New Roman"/>
          <w:color w:val="000000"/>
          <w:sz w:val="32"/>
          <w:szCs w:val="32"/>
        </w:rPr>
      </w:pPr>
      <w:r w:rsidRPr="005527CC">
        <w:rPr>
          <w:rFonts w:ascii="Times New Roman" w:eastAsia="方正仿宋_GBK" w:hAnsi="Times New Roman" w:cs="Times New Roman"/>
          <w:color w:val="000000"/>
          <w:sz w:val="32"/>
          <w:szCs w:val="32"/>
        </w:rPr>
        <w:t>联系人及联系电话：市文化和旅游局市场管理处汪东</w:t>
      </w:r>
      <w:r w:rsidRPr="005527CC">
        <w:rPr>
          <w:rFonts w:ascii="Times New Roman" w:eastAsia="方正仿宋_GBK" w:hAnsi="Times New Roman" w:cs="Times New Roman"/>
          <w:color w:val="000000"/>
          <w:sz w:val="32"/>
          <w:szCs w:val="32"/>
        </w:rPr>
        <w:lastRenderedPageBreak/>
        <w:t>明，</w:t>
      </w:r>
      <w:r w:rsidRPr="005527CC">
        <w:rPr>
          <w:rFonts w:ascii="Times New Roman" w:eastAsia="方正仿宋_GBK" w:hAnsi="Times New Roman" w:cs="Times New Roman"/>
          <w:color w:val="000000"/>
          <w:sz w:val="32"/>
          <w:szCs w:val="32"/>
        </w:rPr>
        <w:t>025</w:t>
      </w:r>
      <w:r w:rsidRPr="005527CC">
        <w:rPr>
          <w:rFonts w:ascii="Times New Roman" w:eastAsia="方正仿宋_GBK" w:hAnsi="Times New Roman" w:cs="Times New Roman"/>
          <w:color w:val="000000"/>
          <w:sz w:val="32"/>
          <w:szCs w:val="32"/>
        </w:rPr>
        <w:t>－</w:t>
      </w:r>
      <w:r w:rsidRPr="005527CC">
        <w:rPr>
          <w:rFonts w:ascii="Times New Roman" w:eastAsia="方正仿宋_GBK" w:hAnsi="Times New Roman" w:cs="Times New Roman"/>
          <w:color w:val="000000"/>
          <w:sz w:val="32"/>
          <w:szCs w:val="32"/>
        </w:rPr>
        <w:t>68789157</w:t>
      </w:r>
      <w:r w:rsidRPr="005527CC">
        <w:rPr>
          <w:rFonts w:ascii="Times New Roman" w:eastAsia="方正仿宋_GBK" w:hAnsi="Times New Roman" w:cs="Times New Roman"/>
          <w:color w:val="000000"/>
          <w:sz w:val="32"/>
          <w:szCs w:val="32"/>
        </w:rPr>
        <w:t>。</w:t>
      </w:r>
    </w:p>
    <w:p w:rsidR="00E61DA9" w:rsidRPr="005527CC" w:rsidRDefault="00E61DA9" w:rsidP="00E61DA9">
      <w:pPr>
        <w:ind w:firstLineChars="200" w:firstLine="640"/>
        <w:rPr>
          <w:rFonts w:ascii="Times New Roman" w:eastAsia="方正仿宋_GBK" w:hAnsi="Times New Roman" w:cs="Times New Roman"/>
          <w:sz w:val="32"/>
          <w:szCs w:val="32"/>
        </w:rPr>
      </w:pPr>
    </w:p>
    <w:p w:rsidR="00E61DA9" w:rsidRPr="005527CC" w:rsidRDefault="00E61DA9" w:rsidP="00E61DA9">
      <w:pPr>
        <w:adjustRightInd w:val="0"/>
        <w:spacing w:line="590" w:lineRule="exact"/>
        <w:ind w:firstLineChars="200" w:firstLine="640"/>
        <w:rPr>
          <w:rFonts w:ascii="Times New Roman" w:eastAsia="方正仿宋_GBK" w:hAnsi="Times New Roman" w:cs="Times New Roman"/>
          <w:color w:val="000000"/>
          <w:sz w:val="32"/>
          <w:szCs w:val="32"/>
        </w:rPr>
      </w:pPr>
      <w:r w:rsidRPr="005527CC">
        <w:rPr>
          <w:rFonts w:ascii="Times New Roman" w:eastAsia="方正仿宋_GBK" w:hAnsi="Times New Roman" w:cs="Times New Roman"/>
          <w:color w:val="000000"/>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sidRPr="005527CC">
        <w:rPr>
          <w:rFonts w:ascii="Times New Roman" w:eastAsia="方正仿宋_GBK" w:hAnsi="Times New Roman" w:cs="Times New Roman"/>
          <w:sz w:val="32"/>
          <w:szCs w:val="32"/>
        </w:rPr>
        <w:t>旅行社</w:t>
      </w:r>
      <w:r w:rsidRPr="005527CC">
        <w:rPr>
          <w:rFonts w:ascii="Times New Roman" w:eastAsia="方正仿宋_GBK" w:hAnsi="Times New Roman" w:cs="Times New Roman" w:hint="eastAsia"/>
          <w:sz w:val="32"/>
          <w:szCs w:val="32"/>
        </w:rPr>
        <w:t>消费竞赛</w:t>
      </w:r>
      <w:r w:rsidRPr="005527CC">
        <w:rPr>
          <w:rFonts w:ascii="Times New Roman" w:eastAsia="方正仿宋_GBK" w:hAnsi="Times New Roman" w:cs="Times New Roman"/>
          <w:sz w:val="32"/>
          <w:szCs w:val="32"/>
        </w:rPr>
        <w:t>奖励资金申请表</w:t>
      </w:r>
    </w:p>
    <w:p w:rsidR="00E61DA9" w:rsidRPr="005527CC" w:rsidRDefault="00E61DA9" w:rsidP="00E61DA9">
      <w:pPr>
        <w:adjustRightInd w:val="0"/>
        <w:spacing w:line="590" w:lineRule="exact"/>
        <w:ind w:left="640" w:firstLineChars="300" w:firstLine="96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sidRPr="005527CC">
        <w:rPr>
          <w:rFonts w:ascii="Times New Roman" w:eastAsia="方正仿宋_GBK" w:hAnsi="Times New Roman" w:cs="Times New Roman"/>
          <w:sz w:val="32"/>
          <w:szCs w:val="32"/>
        </w:rPr>
        <w:t>旅行社</w:t>
      </w:r>
      <w:r w:rsidRPr="005527CC">
        <w:rPr>
          <w:rFonts w:ascii="Times New Roman" w:eastAsia="方正仿宋_GBK" w:hAnsi="Times New Roman" w:cs="Times New Roman" w:hint="eastAsia"/>
          <w:sz w:val="32"/>
          <w:szCs w:val="32"/>
        </w:rPr>
        <w:t>消费竞赛</w:t>
      </w:r>
      <w:r w:rsidRPr="005527CC">
        <w:rPr>
          <w:rFonts w:ascii="Times New Roman" w:eastAsia="方正仿宋_GBK" w:hAnsi="Times New Roman" w:cs="Times New Roman"/>
          <w:sz w:val="32"/>
          <w:szCs w:val="32"/>
        </w:rPr>
        <w:t>奖励资金申报信用承诺书</w:t>
      </w:r>
    </w:p>
    <w:p w:rsidR="00E61DA9" w:rsidRPr="005527CC" w:rsidRDefault="00E61DA9" w:rsidP="00E61DA9">
      <w:pPr>
        <w:adjustRightInd w:val="0"/>
        <w:spacing w:line="590" w:lineRule="exact"/>
        <w:ind w:left="640" w:firstLineChars="300" w:firstLine="96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sidRPr="005527CC">
        <w:rPr>
          <w:rFonts w:ascii="Times New Roman" w:eastAsia="方正仿宋_GBK" w:hAnsi="Times New Roman" w:cs="Times New Roman"/>
          <w:sz w:val="32"/>
          <w:szCs w:val="32"/>
        </w:rPr>
        <w:t>旅游团队信息表</w:t>
      </w:r>
    </w:p>
    <w:p w:rsidR="00E61DA9" w:rsidRPr="005527CC" w:rsidRDefault="00E61DA9" w:rsidP="00E61DA9">
      <w:pPr>
        <w:adjustRightInd w:val="0"/>
        <w:spacing w:line="590" w:lineRule="exact"/>
        <w:ind w:left="640" w:firstLineChars="300" w:firstLine="96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sidRPr="005527CC">
        <w:rPr>
          <w:rFonts w:ascii="Times New Roman" w:eastAsia="方正仿宋_GBK" w:hAnsi="Times New Roman" w:cs="Times New Roman"/>
          <w:sz w:val="32"/>
          <w:szCs w:val="32"/>
        </w:rPr>
        <w:t>旅游团队信息汇总表</w:t>
      </w:r>
    </w:p>
    <w:p w:rsidR="00E61DA9" w:rsidRPr="005527CC" w:rsidRDefault="00E61DA9" w:rsidP="00E61DA9">
      <w:pPr>
        <w:jc w:val="left"/>
        <w:rPr>
          <w:rFonts w:ascii="Times New Roman" w:eastAsia="仿宋" w:hAnsi="Times New Roman" w:cs="Times New Roman"/>
          <w:sz w:val="32"/>
          <w:szCs w:val="32"/>
        </w:rPr>
      </w:pPr>
    </w:p>
    <w:p w:rsidR="00E61DA9" w:rsidRPr="005527CC" w:rsidRDefault="00E61DA9" w:rsidP="00E61DA9">
      <w:pPr>
        <w:jc w:val="right"/>
        <w:rPr>
          <w:rFonts w:ascii="Times New Roman" w:eastAsia="仿宋" w:hAnsi="Times New Roman" w:cs="Times New Roman"/>
          <w:sz w:val="32"/>
          <w:szCs w:val="32"/>
        </w:rPr>
      </w:pPr>
    </w:p>
    <w:p w:rsidR="00E61DA9" w:rsidRPr="005527CC" w:rsidRDefault="00E61DA9" w:rsidP="00E61DA9">
      <w:pPr>
        <w:adjustRightInd w:val="0"/>
        <w:spacing w:line="590" w:lineRule="exact"/>
        <w:rPr>
          <w:rFonts w:ascii="Times New Roman" w:eastAsia="仿宋" w:hAnsi="Times New Roman" w:cs="Times New Roman"/>
          <w:sz w:val="32"/>
          <w:szCs w:val="32"/>
        </w:rPr>
      </w:pPr>
    </w:p>
    <w:p w:rsidR="00E61DA9" w:rsidRPr="005527CC" w:rsidRDefault="00E61DA9" w:rsidP="00E61DA9">
      <w:pPr>
        <w:jc w:val="right"/>
        <w:rPr>
          <w:rFonts w:ascii="Times New Roman" w:eastAsia="仿宋" w:hAnsi="Times New Roman" w:cs="Times New Roman"/>
          <w:sz w:val="32"/>
          <w:szCs w:val="32"/>
        </w:rPr>
      </w:pPr>
    </w:p>
    <w:p w:rsidR="00E61DA9" w:rsidRPr="005527CC" w:rsidRDefault="00E61DA9" w:rsidP="00E61DA9">
      <w:pPr>
        <w:jc w:val="right"/>
        <w:rPr>
          <w:rFonts w:ascii="Times New Roman" w:eastAsia="仿宋" w:hAnsi="Times New Roman" w:cs="Times New Roman"/>
          <w:sz w:val="32"/>
          <w:szCs w:val="32"/>
        </w:rPr>
      </w:pPr>
    </w:p>
    <w:p w:rsidR="00E61DA9" w:rsidRPr="005527CC" w:rsidRDefault="00E61DA9" w:rsidP="00E61DA9">
      <w:pPr>
        <w:jc w:val="right"/>
        <w:rPr>
          <w:rFonts w:ascii="Times New Roman" w:eastAsia="仿宋" w:hAnsi="Times New Roman" w:cs="Times New Roman"/>
          <w:sz w:val="32"/>
          <w:szCs w:val="32"/>
        </w:rPr>
      </w:pPr>
    </w:p>
    <w:p w:rsidR="00E61DA9" w:rsidRPr="005527CC" w:rsidRDefault="00E61DA9" w:rsidP="00E61DA9">
      <w:pPr>
        <w:rPr>
          <w:rFonts w:ascii="Times New Roman" w:hAnsi="Times New Roman" w:cs="Times New Roman"/>
        </w:rPr>
      </w:pPr>
    </w:p>
    <w:p w:rsidR="00E61DA9" w:rsidRPr="005527CC" w:rsidRDefault="00E61DA9" w:rsidP="00E61DA9">
      <w:pPr>
        <w:rPr>
          <w:rFonts w:ascii="Times New Roman" w:hAnsi="Times New Roman" w:cs="Times New Roman"/>
        </w:rPr>
      </w:pPr>
    </w:p>
    <w:p w:rsidR="00E61DA9" w:rsidRPr="005527CC" w:rsidRDefault="00E61DA9" w:rsidP="00E61DA9">
      <w:pPr>
        <w:rPr>
          <w:rFonts w:ascii="Times New Roman" w:hAnsi="Times New Roman" w:cs="Times New Roman"/>
        </w:rPr>
      </w:pPr>
    </w:p>
    <w:p w:rsidR="00E61DA9" w:rsidRPr="005527CC" w:rsidRDefault="00E61DA9" w:rsidP="00E61DA9">
      <w:pPr>
        <w:rPr>
          <w:rFonts w:ascii="Times New Roman" w:hAnsi="Times New Roman" w:cs="Times New Roman"/>
        </w:rPr>
      </w:pPr>
    </w:p>
    <w:p w:rsidR="00E61DA9" w:rsidRPr="005527CC" w:rsidRDefault="00E61DA9" w:rsidP="00E61DA9">
      <w:pPr>
        <w:rPr>
          <w:rFonts w:ascii="Times New Roman" w:hAnsi="Times New Roman" w:cs="Times New Roman"/>
        </w:rPr>
      </w:pPr>
    </w:p>
    <w:p w:rsidR="00E61DA9" w:rsidRPr="005527CC" w:rsidRDefault="00E61DA9" w:rsidP="00E61DA9">
      <w:pPr>
        <w:rPr>
          <w:rFonts w:ascii="Times New Roman" w:hAnsi="Times New Roman" w:cs="Times New Roman"/>
        </w:rPr>
      </w:pPr>
    </w:p>
    <w:p w:rsidR="00E61DA9" w:rsidRPr="005527CC" w:rsidRDefault="00E61DA9" w:rsidP="00E61DA9">
      <w:pPr>
        <w:rPr>
          <w:rFonts w:ascii="Times New Roman" w:hAnsi="Times New Roman" w:cs="Times New Roman"/>
        </w:rPr>
      </w:pPr>
    </w:p>
    <w:p w:rsidR="00E61DA9" w:rsidRPr="005527CC" w:rsidRDefault="00E61DA9" w:rsidP="00E61DA9">
      <w:pPr>
        <w:rPr>
          <w:rFonts w:ascii="Times New Roman" w:hAnsi="Times New Roman" w:cs="Times New Roman"/>
        </w:rPr>
      </w:pPr>
    </w:p>
    <w:p w:rsidR="00E61DA9" w:rsidRPr="005527CC" w:rsidRDefault="00E61DA9" w:rsidP="00E61DA9">
      <w:pPr>
        <w:rPr>
          <w:rFonts w:ascii="Times New Roman" w:hAnsi="Times New Roman" w:cs="Times New Roman"/>
        </w:rPr>
      </w:pPr>
    </w:p>
    <w:p w:rsidR="00E61DA9" w:rsidRPr="005527CC" w:rsidRDefault="00E61DA9" w:rsidP="00E61DA9">
      <w:pPr>
        <w:rPr>
          <w:rFonts w:ascii="Times New Roman" w:hAnsi="Times New Roman" w:cs="Times New Roman"/>
        </w:rPr>
      </w:pPr>
    </w:p>
    <w:p w:rsidR="00E61DA9" w:rsidRPr="005527CC" w:rsidRDefault="00E61DA9" w:rsidP="00E61DA9">
      <w:pPr>
        <w:rPr>
          <w:rFonts w:ascii="Times New Roman" w:hAnsi="Times New Roman" w:cs="Times New Roman"/>
        </w:rPr>
      </w:pPr>
    </w:p>
    <w:p w:rsidR="00E61DA9" w:rsidRPr="005527CC" w:rsidRDefault="00E61DA9" w:rsidP="00E61DA9">
      <w:pPr>
        <w:rPr>
          <w:rFonts w:ascii="Times New Roman" w:hAnsi="Times New Roman" w:cs="Times New Roman"/>
        </w:rPr>
      </w:pPr>
    </w:p>
    <w:p w:rsidR="00E61DA9" w:rsidRPr="005527CC" w:rsidRDefault="00E61DA9" w:rsidP="00E61DA9">
      <w:pPr>
        <w:rPr>
          <w:rFonts w:ascii="Times New Roman" w:hAnsi="Times New Roman" w:cs="Times New Roman"/>
        </w:rPr>
      </w:pPr>
    </w:p>
    <w:p w:rsidR="00E61DA9" w:rsidRPr="005527CC" w:rsidRDefault="00E61DA9" w:rsidP="00E61DA9">
      <w:pPr>
        <w:rPr>
          <w:rFonts w:ascii="Times New Roman" w:hAnsi="Times New Roman" w:cs="Times New Roman"/>
        </w:rPr>
      </w:pPr>
    </w:p>
    <w:p w:rsidR="00E61DA9" w:rsidRPr="005527CC" w:rsidRDefault="00E61DA9" w:rsidP="00E61DA9">
      <w:pPr>
        <w:rPr>
          <w:rFonts w:ascii="Times New Roman" w:hAnsi="Times New Roman" w:cs="Times New Roman"/>
        </w:rPr>
      </w:pPr>
    </w:p>
    <w:p w:rsidR="00E61DA9" w:rsidRPr="005527CC" w:rsidRDefault="00E61DA9" w:rsidP="00E61DA9">
      <w:pPr>
        <w:rPr>
          <w:rFonts w:ascii="Times New Roman" w:hAnsi="Times New Roman" w:cs="Times New Roman"/>
        </w:rPr>
      </w:pPr>
    </w:p>
    <w:p w:rsidR="00E61DA9" w:rsidRPr="005527CC" w:rsidRDefault="00E61DA9" w:rsidP="00E61DA9">
      <w:pPr>
        <w:rPr>
          <w:rFonts w:ascii="Times New Roman" w:hAnsi="Times New Roman" w:cs="Times New Roman"/>
        </w:rPr>
      </w:pPr>
    </w:p>
    <w:p w:rsidR="00E61DA9" w:rsidRPr="005527CC" w:rsidRDefault="00E61DA9" w:rsidP="00E61DA9">
      <w:pPr>
        <w:rPr>
          <w:rFonts w:ascii="Times New Roman" w:hAnsi="Times New Roman" w:cs="Times New Roman"/>
        </w:rPr>
      </w:pPr>
    </w:p>
    <w:p w:rsidR="00E61DA9" w:rsidRPr="005527CC" w:rsidRDefault="00E61DA9" w:rsidP="00E61DA9">
      <w:pPr>
        <w:rPr>
          <w:rFonts w:ascii="Times New Roman" w:hAnsi="Times New Roman" w:cs="Times New Roman"/>
        </w:rPr>
      </w:pPr>
    </w:p>
    <w:p w:rsidR="00E61DA9" w:rsidRPr="005527CC" w:rsidRDefault="00E61DA9" w:rsidP="00E61DA9">
      <w:pPr>
        <w:rPr>
          <w:rFonts w:ascii="Times New Roman" w:hAnsi="Times New Roman" w:cs="Times New Roman"/>
        </w:rPr>
      </w:pPr>
    </w:p>
    <w:p w:rsidR="00E61DA9" w:rsidRPr="005527CC" w:rsidRDefault="00E61DA9" w:rsidP="00E61DA9">
      <w:pPr>
        <w:rPr>
          <w:rFonts w:ascii="Times New Roman" w:hAnsi="Times New Roman" w:cs="Times New Roman"/>
        </w:rPr>
      </w:pPr>
    </w:p>
    <w:p w:rsidR="00E61DA9" w:rsidRPr="005527CC" w:rsidRDefault="00E61DA9" w:rsidP="00105E95">
      <w:pPr>
        <w:widowControl/>
        <w:spacing w:beforeLines="100" w:before="312" w:afterLines="100" w:after="312" w:line="720" w:lineRule="exact"/>
        <w:ind w:rightChars="-27" w:right="-57"/>
        <w:rPr>
          <w:rFonts w:ascii="Times New Roman" w:eastAsia="方正黑体_GBK" w:hAnsi="Times New Roman" w:cs="Times New Roman"/>
          <w:bCs/>
          <w:color w:val="000000"/>
          <w:sz w:val="30"/>
          <w:szCs w:val="30"/>
        </w:rPr>
      </w:pPr>
      <w:r w:rsidRPr="005527CC">
        <w:rPr>
          <w:rFonts w:ascii="Times New Roman" w:eastAsia="方正黑体_GBK" w:hAnsi="Times New Roman" w:cs="Times New Roman"/>
          <w:bCs/>
          <w:color w:val="000000"/>
          <w:sz w:val="30"/>
          <w:szCs w:val="30"/>
        </w:rPr>
        <w:lastRenderedPageBreak/>
        <w:t>附件</w:t>
      </w:r>
      <w:r w:rsidRPr="005527CC">
        <w:rPr>
          <w:rFonts w:ascii="Times New Roman" w:eastAsia="方正黑体_GBK" w:hAnsi="Times New Roman" w:cs="Times New Roman"/>
          <w:bCs/>
          <w:color w:val="000000"/>
          <w:sz w:val="30"/>
          <w:szCs w:val="30"/>
        </w:rPr>
        <w:t>1:</w:t>
      </w:r>
    </w:p>
    <w:p w:rsidR="00E61DA9" w:rsidRPr="005527CC" w:rsidRDefault="00E61DA9" w:rsidP="00E61DA9">
      <w:pPr>
        <w:jc w:val="center"/>
        <w:rPr>
          <w:rFonts w:ascii="Times New Roman" w:eastAsia="方正小标宋_GBK" w:hAnsi="Times New Roman" w:cs="Times New Roman"/>
          <w:bCs/>
          <w:kern w:val="0"/>
          <w:sz w:val="36"/>
          <w:szCs w:val="36"/>
        </w:rPr>
      </w:pPr>
      <w:r w:rsidRPr="005527CC">
        <w:rPr>
          <w:rFonts w:ascii="Times New Roman" w:eastAsia="方正小标宋_GBK" w:hAnsi="Times New Roman" w:cs="Times New Roman"/>
          <w:bCs/>
          <w:kern w:val="0"/>
          <w:sz w:val="36"/>
          <w:szCs w:val="36"/>
        </w:rPr>
        <w:t>旅行社</w:t>
      </w:r>
      <w:r w:rsidRPr="005527CC">
        <w:rPr>
          <w:rFonts w:ascii="Times New Roman" w:eastAsia="方正小标宋_GBK" w:hAnsi="Times New Roman" w:cs="Times New Roman" w:hint="eastAsia"/>
          <w:bCs/>
          <w:kern w:val="0"/>
          <w:sz w:val="36"/>
          <w:szCs w:val="36"/>
        </w:rPr>
        <w:t>消费竞赛</w:t>
      </w:r>
      <w:r w:rsidRPr="005527CC">
        <w:rPr>
          <w:rFonts w:ascii="Times New Roman" w:eastAsia="方正小标宋_GBK" w:hAnsi="Times New Roman" w:cs="Times New Roman"/>
          <w:bCs/>
          <w:kern w:val="0"/>
          <w:sz w:val="36"/>
          <w:szCs w:val="36"/>
        </w:rPr>
        <w:t>奖励资金申请表</w:t>
      </w:r>
    </w:p>
    <w:p w:rsidR="00E61DA9" w:rsidRPr="005527CC" w:rsidRDefault="00E61DA9" w:rsidP="00E61DA9">
      <w:pPr>
        <w:jc w:val="center"/>
        <w:rPr>
          <w:rFonts w:ascii="Times New Roman" w:eastAsia="仿宋" w:hAnsi="Times New Roman" w:cs="Times New Roman"/>
          <w:sz w:val="32"/>
          <w:szCs w:val="32"/>
        </w:rPr>
      </w:pPr>
      <w:r w:rsidRPr="005527CC">
        <w:rPr>
          <w:rFonts w:ascii="Times New Roman" w:eastAsia="仿宋" w:hAnsi="Times New Roman" w:cs="Times New Roman"/>
          <w:kern w:val="0"/>
          <w:sz w:val="32"/>
          <w:szCs w:val="32"/>
        </w:rPr>
        <w:t>（</w:t>
      </w:r>
      <w:r w:rsidRPr="005527CC">
        <w:rPr>
          <w:rFonts w:ascii="Times New Roman" w:eastAsia="仿宋" w:hAnsi="Times New Roman" w:cs="Times New Roman"/>
          <w:kern w:val="0"/>
          <w:sz w:val="32"/>
          <w:szCs w:val="32"/>
        </w:rPr>
        <w:t>202</w:t>
      </w:r>
      <w:r w:rsidRPr="005527CC">
        <w:rPr>
          <w:rFonts w:ascii="Times New Roman" w:eastAsia="仿宋" w:hAnsi="Times New Roman" w:cs="Times New Roman" w:hint="eastAsia"/>
          <w:kern w:val="0"/>
          <w:sz w:val="32"/>
          <w:szCs w:val="32"/>
        </w:rPr>
        <w:t>1</w:t>
      </w:r>
      <w:r w:rsidRPr="005527CC">
        <w:rPr>
          <w:rFonts w:ascii="Times New Roman" w:eastAsia="仿宋" w:hAnsi="Times New Roman" w:cs="Times New Roman"/>
          <w:kern w:val="0"/>
          <w:sz w:val="32"/>
          <w:szCs w:val="32"/>
        </w:rPr>
        <w:t>年</w:t>
      </w:r>
      <w:r w:rsidRPr="005527CC">
        <w:rPr>
          <w:rFonts w:ascii="Times New Roman" w:eastAsia="仿宋" w:hAnsi="Times New Roman" w:cs="Times New Roman" w:hint="eastAsia"/>
          <w:kern w:val="0"/>
          <w:sz w:val="32"/>
          <w:szCs w:val="32"/>
        </w:rPr>
        <w:t>9</w:t>
      </w:r>
      <w:r w:rsidRPr="005527CC">
        <w:rPr>
          <w:rFonts w:ascii="Times New Roman" w:eastAsia="仿宋" w:hAnsi="Times New Roman" w:cs="Times New Roman" w:hint="eastAsia"/>
          <w:kern w:val="0"/>
          <w:sz w:val="32"/>
          <w:szCs w:val="32"/>
        </w:rPr>
        <w:t>—</w:t>
      </w:r>
      <w:r w:rsidRPr="005527CC">
        <w:rPr>
          <w:rFonts w:ascii="Times New Roman" w:eastAsia="仿宋" w:hAnsi="Times New Roman" w:cs="Times New Roman" w:hint="eastAsia"/>
          <w:kern w:val="0"/>
          <w:sz w:val="32"/>
          <w:szCs w:val="32"/>
        </w:rPr>
        <w:t>11</w:t>
      </w:r>
      <w:r w:rsidRPr="005527CC">
        <w:rPr>
          <w:rFonts w:ascii="Times New Roman" w:eastAsia="仿宋" w:hAnsi="Times New Roman" w:cs="Times New Roman"/>
          <w:kern w:val="0"/>
          <w:sz w:val="32"/>
          <w:szCs w:val="32"/>
        </w:rPr>
        <w:t>月份接待奖励）</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45"/>
        <w:gridCol w:w="314"/>
        <w:gridCol w:w="962"/>
        <w:gridCol w:w="142"/>
        <w:gridCol w:w="876"/>
        <w:gridCol w:w="15"/>
        <w:gridCol w:w="526"/>
        <w:gridCol w:w="722"/>
        <w:gridCol w:w="696"/>
        <w:gridCol w:w="6"/>
        <w:gridCol w:w="555"/>
        <w:gridCol w:w="856"/>
        <w:gridCol w:w="1276"/>
      </w:tblGrid>
      <w:tr w:rsidR="00E61DA9" w:rsidRPr="005527CC" w:rsidTr="00F950EA">
        <w:trPr>
          <w:trHeight w:val="675"/>
        </w:trPr>
        <w:tc>
          <w:tcPr>
            <w:tcW w:w="2265" w:type="dxa"/>
            <w:gridSpan w:val="3"/>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r w:rsidRPr="005527CC">
              <w:rPr>
                <w:rFonts w:ascii="Times New Roman" w:eastAsia="仿宋" w:hAnsi="Times New Roman" w:cs="Times New Roman"/>
                <w:bCs/>
                <w:color w:val="000000"/>
                <w:sz w:val="32"/>
                <w:szCs w:val="32"/>
              </w:rPr>
              <w:t>旅行社名称</w:t>
            </w:r>
          </w:p>
        </w:tc>
        <w:tc>
          <w:tcPr>
            <w:tcW w:w="4500" w:type="dxa"/>
            <w:gridSpan w:val="9"/>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p>
        </w:tc>
        <w:tc>
          <w:tcPr>
            <w:tcW w:w="2132" w:type="dxa"/>
            <w:gridSpan w:val="2"/>
            <w:vMerge w:val="restart"/>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center"/>
              <w:rPr>
                <w:rFonts w:ascii="Times New Roman" w:eastAsia="仿宋" w:hAnsi="Times New Roman" w:cs="Times New Roman"/>
                <w:bCs/>
                <w:color w:val="000000"/>
                <w:sz w:val="24"/>
                <w:szCs w:val="24"/>
              </w:rPr>
            </w:pPr>
            <w:r w:rsidRPr="005527CC">
              <w:rPr>
                <w:rFonts w:ascii="Times New Roman" w:eastAsia="仿宋" w:hAnsi="Times New Roman" w:cs="Times New Roman"/>
                <w:bCs/>
                <w:color w:val="000000"/>
                <w:sz w:val="24"/>
                <w:szCs w:val="24"/>
              </w:rPr>
              <w:t>(</w:t>
            </w:r>
            <w:r w:rsidRPr="005527CC">
              <w:rPr>
                <w:rFonts w:ascii="Times New Roman" w:eastAsia="仿宋" w:hAnsi="Times New Roman" w:cs="Times New Roman"/>
                <w:bCs/>
                <w:color w:val="000000"/>
                <w:sz w:val="24"/>
                <w:szCs w:val="24"/>
              </w:rPr>
              <w:t>公章</w:t>
            </w:r>
            <w:r w:rsidRPr="005527CC">
              <w:rPr>
                <w:rFonts w:ascii="Times New Roman" w:eastAsia="仿宋" w:hAnsi="Times New Roman" w:cs="Times New Roman"/>
                <w:bCs/>
                <w:color w:val="000000"/>
                <w:sz w:val="24"/>
                <w:szCs w:val="24"/>
              </w:rPr>
              <w:t>)</w:t>
            </w:r>
          </w:p>
        </w:tc>
      </w:tr>
      <w:tr w:rsidR="00E61DA9" w:rsidRPr="005527CC" w:rsidTr="00F950EA">
        <w:trPr>
          <w:trHeight w:val="675"/>
        </w:trPr>
        <w:tc>
          <w:tcPr>
            <w:tcW w:w="2265" w:type="dxa"/>
            <w:gridSpan w:val="3"/>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r w:rsidRPr="005527CC">
              <w:rPr>
                <w:rFonts w:ascii="Times New Roman" w:eastAsia="仿宋" w:hAnsi="Times New Roman" w:cs="Times New Roman"/>
                <w:bCs/>
                <w:color w:val="000000"/>
                <w:sz w:val="32"/>
                <w:szCs w:val="32"/>
              </w:rPr>
              <w:t>注册地址</w:t>
            </w:r>
          </w:p>
        </w:tc>
        <w:tc>
          <w:tcPr>
            <w:tcW w:w="4500" w:type="dxa"/>
            <w:gridSpan w:val="9"/>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p>
        </w:tc>
        <w:tc>
          <w:tcPr>
            <w:tcW w:w="2132" w:type="dxa"/>
            <w:gridSpan w:val="2"/>
            <w:vMerge/>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24"/>
                <w:szCs w:val="24"/>
              </w:rPr>
            </w:pPr>
          </w:p>
        </w:tc>
      </w:tr>
      <w:tr w:rsidR="00E61DA9" w:rsidRPr="005527CC" w:rsidTr="00F950EA">
        <w:trPr>
          <w:trHeight w:val="675"/>
        </w:trPr>
        <w:tc>
          <w:tcPr>
            <w:tcW w:w="3369" w:type="dxa"/>
            <w:gridSpan w:val="5"/>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r w:rsidRPr="005527CC">
              <w:rPr>
                <w:rFonts w:ascii="Times New Roman" w:eastAsia="仿宋" w:hAnsi="Times New Roman" w:cs="Times New Roman"/>
                <w:bCs/>
                <w:color w:val="000000"/>
                <w:sz w:val="32"/>
                <w:szCs w:val="32"/>
              </w:rPr>
              <w:t>旅行社业务经营许可证编号</w:t>
            </w:r>
          </w:p>
        </w:tc>
        <w:tc>
          <w:tcPr>
            <w:tcW w:w="3396" w:type="dxa"/>
            <w:gridSpan w:val="7"/>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p>
        </w:tc>
        <w:tc>
          <w:tcPr>
            <w:tcW w:w="2132" w:type="dxa"/>
            <w:gridSpan w:val="2"/>
            <w:vMerge/>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24"/>
                <w:szCs w:val="24"/>
              </w:rPr>
            </w:pPr>
          </w:p>
        </w:tc>
      </w:tr>
      <w:tr w:rsidR="00E61DA9" w:rsidRPr="005527CC" w:rsidTr="00F950EA">
        <w:trPr>
          <w:trHeight w:val="675"/>
        </w:trPr>
        <w:tc>
          <w:tcPr>
            <w:tcW w:w="1906" w:type="dxa"/>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r w:rsidRPr="005527CC">
              <w:rPr>
                <w:rFonts w:ascii="Times New Roman" w:eastAsia="仿宋" w:hAnsi="Times New Roman" w:cs="Times New Roman"/>
                <w:bCs/>
                <w:color w:val="000000"/>
                <w:sz w:val="32"/>
                <w:szCs w:val="32"/>
              </w:rPr>
              <w:t>法定代表</w:t>
            </w:r>
          </w:p>
        </w:tc>
        <w:tc>
          <w:tcPr>
            <w:tcW w:w="2339" w:type="dxa"/>
            <w:gridSpan w:val="5"/>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p>
        </w:tc>
        <w:tc>
          <w:tcPr>
            <w:tcW w:w="1263" w:type="dxa"/>
            <w:gridSpan w:val="3"/>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r w:rsidRPr="005527CC">
              <w:rPr>
                <w:rFonts w:ascii="Times New Roman" w:eastAsia="仿宋" w:hAnsi="Times New Roman" w:cs="Times New Roman"/>
                <w:bCs/>
                <w:color w:val="000000"/>
                <w:sz w:val="32"/>
                <w:szCs w:val="32"/>
              </w:rPr>
              <w:t>联系电话</w:t>
            </w:r>
          </w:p>
        </w:tc>
        <w:tc>
          <w:tcPr>
            <w:tcW w:w="3389" w:type="dxa"/>
            <w:gridSpan w:val="5"/>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p>
        </w:tc>
      </w:tr>
      <w:tr w:rsidR="00E61DA9" w:rsidRPr="005527CC" w:rsidTr="00F950EA">
        <w:trPr>
          <w:trHeight w:val="675"/>
        </w:trPr>
        <w:tc>
          <w:tcPr>
            <w:tcW w:w="1906" w:type="dxa"/>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r w:rsidRPr="005527CC">
              <w:rPr>
                <w:rFonts w:ascii="Times New Roman" w:eastAsia="仿宋" w:hAnsi="Times New Roman" w:cs="Times New Roman"/>
                <w:bCs/>
                <w:color w:val="000000"/>
                <w:sz w:val="32"/>
                <w:szCs w:val="32"/>
              </w:rPr>
              <w:t>财务负责人</w:t>
            </w:r>
          </w:p>
        </w:tc>
        <w:tc>
          <w:tcPr>
            <w:tcW w:w="2339" w:type="dxa"/>
            <w:gridSpan w:val="5"/>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p>
        </w:tc>
        <w:tc>
          <w:tcPr>
            <w:tcW w:w="1263" w:type="dxa"/>
            <w:gridSpan w:val="3"/>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r w:rsidRPr="005527CC">
              <w:rPr>
                <w:rFonts w:ascii="Times New Roman" w:eastAsia="仿宋" w:hAnsi="Times New Roman" w:cs="Times New Roman"/>
                <w:bCs/>
                <w:color w:val="000000"/>
                <w:sz w:val="32"/>
                <w:szCs w:val="32"/>
              </w:rPr>
              <w:t>联系电话</w:t>
            </w:r>
          </w:p>
        </w:tc>
        <w:tc>
          <w:tcPr>
            <w:tcW w:w="3389" w:type="dxa"/>
            <w:gridSpan w:val="5"/>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p>
        </w:tc>
      </w:tr>
      <w:tr w:rsidR="00E61DA9" w:rsidRPr="005527CC" w:rsidTr="00F950EA">
        <w:trPr>
          <w:trHeight w:val="675"/>
        </w:trPr>
        <w:tc>
          <w:tcPr>
            <w:tcW w:w="1906" w:type="dxa"/>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r w:rsidRPr="005527CC">
              <w:rPr>
                <w:rFonts w:ascii="Times New Roman" w:eastAsia="仿宋" w:hAnsi="Times New Roman" w:cs="Times New Roman"/>
                <w:bCs/>
                <w:color w:val="000000"/>
                <w:sz w:val="32"/>
                <w:szCs w:val="32"/>
              </w:rPr>
              <w:t>汇总制表人</w:t>
            </w:r>
          </w:p>
        </w:tc>
        <w:tc>
          <w:tcPr>
            <w:tcW w:w="2339" w:type="dxa"/>
            <w:gridSpan w:val="5"/>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p>
        </w:tc>
        <w:tc>
          <w:tcPr>
            <w:tcW w:w="1263" w:type="dxa"/>
            <w:gridSpan w:val="3"/>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r w:rsidRPr="005527CC">
              <w:rPr>
                <w:rFonts w:ascii="Times New Roman" w:eastAsia="仿宋" w:hAnsi="Times New Roman" w:cs="Times New Roman"/>
                <w:bCs/>
                <w:color w:val="000000"/>
                <w:sz w:val="32"/>
                <w:szCs w:val="32"/>
              </w:rPr>
              <w:t>联系电话</w:t>
            </w:r>
          </w:p>
        </w:tc>
        <w:tc>
          <w:tcPr>
            <w:tcW w:w="3389" w:type="dxa"/>
            <w:gridSpan w:val="5"/>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p>
        </w:tc>
      </w:tr>
      <w:tr w:rsidR="00E61DA9" w:rsidRPr="005527CC" w:rsidTr="00F950EA">
        <w:trPr>
          <w:trHeight w:val="864"/>
        </w:trPr>
        <w:tc>
          <w:tcPr>
            <w:tcW w:w="1951" w:type="dxa"/>
            <w:gridSpan w:val="2"/>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r>
              <w:rPr>
                <w:rFonts w:ascii="Times New Roman" w:eastAsia="仿宋" w:hAnsi="Times New Roman" w:cs="Times New Roman" w:hint="eastAsia"/>
                <w:bCs/>
                <w:color w:val="000000"/>
                <w:sz w:val="32"/>
                <w:szCs w:val="32"/>
              </w:rPr>
              <w:t>9</w:t>
            </w:r>
            <w:r>
              <w:rPr>
                <w:rFonts w:ascii="Times New Roman" w:eastAsia="仿宋" w:hAnsi="Times New Roman" w:cs="Times New Roman" w:hint="eastAsia"/>
                <w:bCs/>
                <w:color w:val="000000"/>
                <w:sz w:val="32"/>
                <w:szCs w:val="32"/>
              </w:rPr>
              <w:t>—</w:t>
            </w:r>
            <w:r>
              <w:rPr>
                <w:rFonts w:ascii="Times New Roman" w:eastAsia="仿宋" w:hAnsi="Times New Roman" w:cs="Times New Roman" w:hint="eastAsia"/>
                <w:bCs/>
                <w:color w:val="000000"/>
                <w:sz w:val="32"/>
                <w:szCs w:val="32"/>
              </w:rPr>
              <w:t>11</w:t>
            </w:r>
            <w:r w:rsidRPr="005527CC">
              <w:rPr>
                <w:rFonts w:ascii="Times New Roman" w:eastAsia="仿宋" w:hAnsi="Times New Roman" w:cs="Times New Roman"/>
                <w:bCs/>
                <w:color w:val="000000"/>
                <w:sz w:val="32"/>
                <w:szCs w:val="32"/>
              </w:rPr>
              <w:t>月份总团数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center"/>
              <w:rPr>
                <w:rFonts w:ascii="Times New Roman" w:eastAsia="仿宋" w:hAnsi="Times New Roman" w:cs="Times New Roman"/>
                <w:bCs/>
                <w:color w:val="000000"/>
                <w:sz w:val="32"/>
                <w:szCs w:val="32"/>
              </w:rPr>
            </w:pPr>
            <w:r w:rsidRPr="005527CC">
              <w:rPr>
                <w:rFonts w:ascii="Times New Roman" w:eastAsia="仿宋" w:hAnsi="Times New Roman" w:cs="Times New Roman"/>
                <w:bCs/>
                <w:color w:val="000000"/>
                <w:sz w:val="32"/>
                <w:szCs w:val="32"/>
              </w:rPr>
              <w:t>接待总人数</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center"/>
              <w:rPr>
                <w:rFonts w:ascii="Times New Roman" w:eastAsia="仿宋" w:hAnsi="Times New Roman" w:cs="Times New Roman"/>
                <w:bCs/>
                <w:color w:val="000000"/>
                <w:sz w:val="32"/>
                <w:szCs w:val="32"/>
              </w:rPr>
            </w:pPr>
            <w:r w:rsidRPr="005527CC">
              <w:rPr>
                <w:rFonts w:ascii="Times New Roman" w:eastAsia="仿宋" w:hAnsi="Times New Roman" w:cs="Times New Roman"/>
                <w:bCs/>
                <w:color w:val="000000"/>
                <w:sz w:val="32"/>
                <w:szCs w:val="32"/>
              </w:rPr>
              <w:t>接待</w:t>
            </w:r>
          </w:p>
          <w:p w:rsidR="00E61DA9" w:rsidRPr="005527CC" w:rsidRDefault="00E61DA9" w:rsidP="00F950EA">
            <w:pPr>
              <w:widowControl/>
              <w:adjustRightInd w:val="0"/>
              <w:snapToGrid w:val="0"/>
              <w:spacing w:line="240" w:lineRule="atLeast"/>
              <w:jc w:val="center"/>
              <w:rPr>
                <w:rFonts w:ascii="Times New Roman" w:eastAsia="仿宋" w:hAnsi="Times New Roman" w:cs="Times New Roman"/>
                <w:bCs/>
                <w:color w:val="000000"/>
                <w:sz w:val="32"/>
                <w:szCs w:val="32"/>
              </w:rPr>
            </w:pPr>
            <w:r w:rsidRPr="005527CC">
              <w:rPr>
                <w:rFonts w:ascii="Times New Roman" w:eastAsia="仿宋" w:hAnsi="Times New Roman" w:cs="Times New Roman"/>
                <w:bCs/>
                <w:color w:val="000000"/>
                <w:sz w:val="32"/>
                <w:szCs w:val="32"/>
              </w:rPr>
              <w:t>总人天数</w:t>
            </w:r>
          </w:p>
        </w:tc>
        <w:tc>
          <w:tcPr>
            <w:tcW w:w="1276" w:type="dxa"/>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24"/>
                <w:szCs w:val="24"/>
              </w:rPr>
            </w:pPr>
          </w:p>
        </w:tc>
      </w:tr>
      <w:tr w:rsidR="00E61DA9" w:rsidRPr="005527CC" w:rsidTr="00F950EA">
        <w:trPr>
          <w:trHeight w:val="1228"/>
        </w:trPr>
        <w:tc>
          <w:tcPr>
            <w:tcW w:w="1951" w:type="dxa"/>
            <w:gridSpan w:val="2"/>
            <w:vMerge w:val="restart"/>
            <w:tcBorders>
              <w:top w:val="single" w:sz="4" w:space="0" w:color="auto"/>
              <w:left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r w:rsidRPr="005527CC">
              <w:rPr>
                <w:rFonts w:ascii="Times New Roman" w:eastAsia="仿宋" w:hAnsi="Times New Roman" w:cs="Times New Roman"/>
                <w:bCs/>
                <w:color w:val="000000"/>
                <w:sz w:val="32"/>
                <w:szCs w:val="32"/>
              </w:rPr>
              <w:t>排名（市文旅局填写）</w:t>
            </w:r>
          </w:p>
        </w:tc>
        <w:tc>
          <w:tcPr>
            <w:tcW w:w="2309" w:type="dxa"/>
            <w:gridSpan w:val="5"/>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r w:rsidRPr="005527CC">
              <w:rPr>
                <w:rFonts w:ascii="Times New Roman" w:eastAsia="仿宋" w:hAnsi="Times New Roman" w:cs="Times New Roman"/>
                <w:bCs/>
                <w:color w:val="000000"/>
                <w:sz w:val="32"/>
                <w:szCs w:val="32"/>
              </w:rPr>
              <w:t>1-</w:t>
            </w:r>
            <w:r w:rsidRPr="005527CC">
              <w:rPr>
                <w:rFonts w:ascii="Times New Roman" w:eastAsia="仿宋" w:hAnsi="Times New Roman" w:cs="Times New Roman" w:hint="eastAsia"/>
                <w:bCs/>
                <w:color w:val="000000"/>
                <w:sz w:val="32"/>
                <w:szCs w:val="32"/>
              </w:rPr>
              <w:t>10</w:t>
            </w:r>
            <w:r w:rsidRPr="005527CC">
              <w:rPr>
                <w:rFonts w:ascii="Times New Roman" w:eastAsia="仿宋" w:hAnsi="Times New Roman" w:cs="Times New Roman"/>
                <w:bCs/>
                <w:color w:val="000000"/>
                <w:sz w:val="32"/>
                <w:szCs w:val="32"/>
              </w:rPr>
              <w:t>名</w:t>
            </w:r>
          </w:p>
        </w:tc>
        <w:tc>
          <w:tcPr>
            <w:tcW w:w="1950" w:type="dxa"/>
            <w:gridSpan w:val="4"/>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r w:rsidRPr="005527CC">
              <w:rPr>
                <w:rFonts w:ascii="Times New Roman" w:eastAsia="仿宋" w:hAnsi="Times New Roman" w:cs="Times New Roman"/>
                <w:bCs/>
                <w:color w:val="000000"/>
                <w:sz w:val="32"/>
                <w:szCs w:val="32"/>
              </w:rPr>
              <w:t>金额（万元）</w:t>
            </w:r>
          </w:p>
        </w:tc>
        <w:tc>
          <w:tcPr>
            <w:tcW w:w="2687" w:type="dxa"/>
            <w:gridSpan w:val="3"/>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24"/>
                <w:szCs w:val="24"/>
              </w:rPr>
            </w:pPr>
          </w:p>
        </w:tc>
      </w:tr>
      <w:tr w:rsidR="00E61DA9" w:rsidRPr="005527CC" w:rsidTr="00F950EA">
        <w:trPr>
          <w:trHeight w:val="1247"/>
        </w:trPr>
        <w:tc>
          <w:tcPr>
            <w:tcW w:w="1951" w:type="dxa"/>
            <w:gridSpan w:val="2"/>
            <w:vMerge/>
            <w:tcBorders>
              <w:left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p>
        </w:tc>
        <w:tc>
          <w:tcPr>
            <w:tcW w:w="2309" w:type="dxa"/>
            <w:gridSpan w:val="5"/>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r w:rsidRPr="005527CC">
              <w:rPr>
                <w:rFonts w:ascii="Times New Roman" w:eastAsia="仿宋" w:hAnsi="Times New Roman" w:cs="Times New Roman" w:hint="eastAsia"/>
                <w:bCs/>
                <w:color w:val="000000"/>
                <w:sz w:val="32"/>
                <w:szCs w:val="32"/>
              </w:rPr>
              <w:t>11</w:t>
            </w:r>
            <w:r w:rsidRPr="005527CC">
              <w:rPr>
                <w:rFonts w:ascii="Times New Roman" w:eastAsia="仿宋" w:hAnsi="Times New Roman" w:cs="Times New Roman"/>
                <w:bCs/>
                <w:color w:val="000000"/>
                <w:sz w:val="32"/>
                <w:szCs w:val="32"/>
              </w:rPr>
              <w:t>-</w:t>
            </w:r>
            <w:r w:rsidRPr="005527CC">
              <w:rPr>
                <w:rFonts w:ascii="Times New Roman" w:eastAsia="仿宋" w:hAnsi="Times New Roman" w:cs="Times New Roman" w:hint="eastAsia"/>
                <w:bCs/>
                <w:color w:val="000000"/>
                <w:sz w:val="32"/>
                <w:szCs w:val="32"/>
              </w:rPr>
              <w:t>2</w:t>
            </w:r>
            <w:r w:rsidRPr="005527CC">
              <w:rPr>
                <w:rFonts w:ascii="Times New Roman" w:eastAsia="仿宋" w:hAnsi="Times New Roman" w:cs="Times New Roman"/>
                <w:bCs/>
                <w:color w:val="000000"/>
                <w:sz w:val="32"/>
                <w:szCs w:val="32"/>
              </w:rPr>
              <w:t>0</w:t>
            </w:r>
            <w:r w:rsidRPr="005527CC">
              <w:rPr>
                <w:rFonts w:ascii="Times New Roman" w:eastAsia="仿宋" w:hAnsi="Times New Roman" w:cs="Times New Roman"/>
                <w:bCs/>
                <w:color w:val="000000"/>
                <w:sz w:val="32"/>
                <w:szCs w:val="32"/>
              </w:rPr>
              <w:t>名</w:t>
            </w:r>
          </w:p>
        </w:tc>
        <w:tc>
          <w:tcPr>
            <w:tcW w:w="1950" w:type="dxa"/>
            <w:gridSpan w:val="4"/>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r w:rsidRPr="005527CC">
              <w:rPr>
                <w:rFonts w:ascii="Times New Roman" w:eastAsia="仿宋" w:hAnsi="Times New Roman" w:cs="Times New Roman"/>
                <w:bCs/>
                <w:color w:val="000000"/>
                <w:sz w:val="32"/>
                <w:szCs w:val="32"/>
              </w:rPr>
              <w:t>金额（万元）</w:t>
            </w:r>
          </w:p>
        </w:tc>
        <w:tc>
          <w:tcPr>
            <w:tcW w:w="2687" w:type="dxa"/>
            <w:gridSpan w:val="3"/>
            <w:tcBorders>
              <w:top w:val="single" w:sz="4" w:space="0" w:color="auto"/>
              <w:left w:val="single" w:sz="4" w:space="0" w:color="auto"/>
              <w:bottom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24"/>
                <w:szCs w:val="24"/>
              </w:rPr>
            </w:pPr>
          </w:p>
        </w:tc>
      </w:tr>
      <w:tr w:rsidR="00E61DA9" w:rsidRPr="005527CC" w:rsidTr="00F950EA">
        <w:trPr>
          <w:trHeight w:val="1395"/>
        </w:trPr>
        <w:tc>
          <w:tcPr>
            <w:tcW w:w="1951" w:type="dxa"/>
            <w:gridSpan w:val="2"/>
            <w:vMerge/>
            <w:tcBorders>
              <w:left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p>
        </w:tc>
        <w:tc>
          <w:tcPr>
            <w:tcW w:w="2309" w:type="dxa"/>
            <w:gridSpan w:val="5"/>
            <w:tcBorders>
              <w:top w:val="single" w:sz="4" w:space="0" w:color="auto"/>
              <w:left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r w:rsidRPr="005527CC">
              <w:rPr>
                <w:rFonts w:ascii="Times New Roman" w:eastAsia="仿宋" w:hAnsi="Times New Roman" w:cs="Times New Roman" w:hint="eastAsia"/>
                <w:bCs/>
                <w:color w:val="000000"/>
                <w:sz w:val="32"/>
                <w:szCs w:val="32"/>
              </w:rPr>
              <w:t>2</w:t>
            </w:r>
            <w:r w:rsidRPr="005527CC">
              <w:rPr>
                <w:rFonts w:ascii="Times New Roman" w:eastAsia="仿宋" w:hAnsi="Times New Roman" w:cs="Times New Roman"/>
                <w:bCs/>
                <w:color w:val="000000"/>
                <w:sz w:val="32"/>
                <w:szCs w:val="32"/>
              </w:rPr>
              <w:t>1-30</w:t>
            </w:r>
            <w:r w:rsidRPr="005527CC">
              <w:rPr>
                <w:rFonts w:ascii="Times New Roman" w:eastAsia="仿宋" w:hAnsi="Times New Roman" w:cs="Times New Roman"/>
                <w:bCs/>
                <w:color w:val="000000"/>
                <w:sz w:val="32"/>
                <w:szCs w:val="32"/>
              </w:rPr>
              <w:t>名</w:t>
            </w:r>
          </w:p>
        </w:tc>
        <w:tc>
          <w:tcPr>
            <w:tcW w:w="1950" w:type="dxa"/>
            <w:gridSpan w:val="4"/>
            <w:tcBorders>
              <w:top w:val="single" w:sz="4" w:space="0" w:color="auto"/>
              <w:left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32"/>
                <w:szCs w:val="32"/>
              </w:rPr>
            </w:pPr>
            <w:r w:rsidRPr="005527CC">
              <w:rPr>
                <w:rFonts w:ascii="Times New Roman" w:eastAsia="仿宋" w:hAnsi="Times New Roman" w:cs="Times New Roman"/>
                <w:bCs/>
                <w:color w:val="000000"/>
                <w:sz w:val="32"/>
                <w:szCs w:val="32"/>
              </w:rPr>
              <w:t>金额（万元）</w:t>
            </w:r>
          </w:p>
        </w:tc>
        <w:tc>
          <w:tcPr>
            <w:tcW w:w="2687" w:type="dxa"/>
            <w:gridSpan w:val="3"/>
            <w:tcBorders>
              <w:top w:val="single" w:sz="4" w:space="0" w:color="auto"/>
              <w:left w:val="single" w:sz="4" w:space="0" w:color="auto"/>
              <w:right w:val="single" w:sz="4" w:space="0" w:color="auto"/>
            </w:tcBorders>
            <w:vAlign w:val="center"/>
          </w:tcPr>
          <w:p w:rsidR="00E61DA9" w:rsidRPr="005527CC" w:rsidRDefault="00E61DA9" w:rsidP="00F950EA">
            <w:pPr>
              <w:widowControl/>
              <w:adjustRightInd w:val="0"/>
              <w:snapToGrid w:val="0"/>
              <w:spacing w:line="240" w:lineRule="atLeast"/>
              <w:jc w:val="left"/>
              <w:rPr>
                <w:rFonts w:ascii="Times New Roman" w:eastAsia="仿宋" w:hAnsi="Times New Roman" w:cs="Times New Roman"/>
                <w:bCs/>
                <w:color w:val="000000"/>
                <w:sz w:val="24"/>
                <w:szCs w:val="24"/>
              </w:rPr>
            </w:pPr>
          </w:p>
        </w:tc>
      </w:tr>
    </w:tbl>
    <w:p w:rsidR="00E61DA9" w:rsidRPr="005527CC" w:rsidRDefault="00E61DA9" w:rsidP="00E61DA9">
      <w:pPr>
        <w:rPr>
          <w:rFonts w:ascii="Times New Roman" w:eastAsia="方正黑体_GBK" w:hAnsi="Times New Roman" w:cs="Times New Roman"/>
          <w:sz w:val="30"/>
          <w:szCs w:val="30"/>
        </w:rPr>
      </w:pPr>
    </w:p>
    <w:p w:rsidR="00E61DA9" w:rsidRPr="005527CC" w:rsidRDefault="00E61DA9" w:rsidP="00E61DA9">
      <w:pPr>
        <w:rPr>
          <w:rFonts w:ascii="Times New Roman" w:eastAsia="方正黑体_GBK" w:hAnsi="Times New Roman" w:cs="Times New Roman"/>
          <w:sz w:val="30"/>
          <w:szCs w:val="30"/>
        </w:rPr>
      </w:pPr>
    </w:p>
    <w:p w:rsidR="00E61DA9" w:rsidRPr="005527CC" w:rsidRDefault="00E61DA9" w:rsidP="00E61DA9">
      <w:pPr>
        <w:rPr>
          <w:rFonts w:ascii="Times New Roman" w:eastAsia="方正黑体_GBK" w:hAnsi="Times New Roman" w:cs="Times New Roman"/>
          <w:sz w:val="30"/>
          <w:szCs w:val="30"/>
        </w:rPr>
      </w:pPr>
      <w:r w:rsidRPr="005527CC">
        <w:rPr>
          <w:rFonts w:ascii="Times New Roman" w:eastAsia="方正黑体_GBK" w:hAnsi="Times New Roman" w:cs="Times New Roman"/>
          <w:sz w:val="30"/>
          <w:szCs w:val="30"/>
        </w:rPr>
        <w:lastRenderedPageBreak/>
        <w:t>附件</w:t>
      </w:r>
      <w:r w:rsidRPr="005527CC">
        <w:rPr>
          <w:rFonts w:ascii="Times New Roman" w:eastAsia="方正黑体_GBK" w:hAnsi="Times New Roman" w:cs="Times New Roman"/>
          <w:sz w:val="30"/>
          <w:szCs w:val="30"/>
        </w:rPr>
        <w:t>2:</w:t>
      </w:r>
    </w:p>
    <w:p w:rsidR="00E61DA9" w:rsidRPr="005527CC" w:rsidRDefault="00E61DA9" w:rsidP="00E61DA9">
      <w:pPr>
        <w:jc w:val="center"/>
        <w:rPr>
          <w:rFonts w:ascii="Times New Roman" w:eastAsia="方正小标宋_GBK" w:hAnsi="Times New Roman" w:cs="Times New Roman"/>
          <w:bCs/>
          <w:kern w:val="0"/>
          <w:sz w:val="36"/>
          <w:szCs w:val="36"/>
        </w:rPr>
      </w:pPr>
      <w:r w:rsidRPr="005527CC">
        <w:rPr>
          <w:rFonts w:ascii="Times New Roman" w:eastAsia="方正小标宋_GBK" w:hAnsi="Times New Roman" w:cs="Times New Roman"/>
          <w:bCs/>
          <w:kern w:val="0"/>
          <w:sz w:val="36"/>
          <w:szCs w:val="36"/>
        </w:rPr>
        <w:t>旅行社</w:t>
      </w:r>
      <w:r w:rsidRPr="005527CC">
        <w:rPr>
          <w:rFonts w:ascii="Times New Roman" w:eastAsia="方正小标宋_GBK" w:hAnsi="Times New Roman" w:cs="Times New Roman" w:hint="eastAsia"/>
          <w:bCs/>
          <w:kern w:val="0"/>
          <w:sz w:val="36"/>
          <w:szCs w:val="36"/>
        </w:rPr>
        <w:t>消费竞赛</w:t>
      </w:r>
      <w:r w:rsidRPr="005527CC">
        <w:rPr>
          <w:rFonts w:ascii="Times New Roman" w:eastAsia="方正小标宋_GBK" w:hAnsi="Times New Roman" w:cs="Times New Roman"/>
          <w:bCs/>
          <w:kern w:val="0"/>
          <w:sz w:val="36"/>
          <w:szCs w:val="36"/>
        </w:rPr>
        <w:t>奖励资金申报信用承诺书</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2025"/>
        <w:gridCol w:w="1651"/>
        <w:gridCol w:w="2837"/>
      </w:tblGrid>
      <w:tr w:rsidR="00E61DA9" w:rsidRPr="005527CC" w:rsidTr="00F950EA">
        <w:trPr>
          <w:trHeight w:val="726"/>
        </w:trPr>
        <w:tc>
          <w:tcPr>
            <w:tcW w:w="1157" w:type="pct"/>
            <w:vAlign w:val="center"/>
          </w:tcPr>
          <w:p w:rsidR="00E61DA9" w:rsidRPr="005527CC" w:rsidRDefault="00E61DA9" w:rsidP="00F950EA">
            <w:pPr>
              <w:widowControl/>
              <w:adjustRightInd w:val="0"/>
              <w:snapToGrid w:val="0"/>
              <w:spacing w:line="240" w:lineRule="atLeast"/>
              <w:ind w:rightChars="-25" w:right="-53"/>
              <w:rPr>
                <w:rFonts w:ascii="Times New Roman" w:eastAsia="仿宋" w:hAnsi="Times New Roman" w:cs="Times New Roman"/>
                <w:color w:val="000000"/>
                <w:kern w:val="0"/>
                <w:sz w:val="32"/>
                <w:szCs w:val="32"/>
              </w:rPr>
            </w:pPr>
            <w:r w:rsidRPr="005527CC">
              <w:rPr>
                <w:rFonts w:ascii="Times New Roman" w:eastAsia="仿宋" w:hAnsi="Times New Roman" w:cs="Times New Roman"/>
                <w:color w:val="000000"/>
                <w:kern w:val="0"/>
                <w:sz w:val="32"/>
                <w:szCs w:val="32"/>
              </w:rPr>
              <w:t>申报单位</w:t>
            </w:r>
          </w:p>
        </w:tc>
        <w:tc>
          <w:tcPr>
            <w:tcW w:w="1195" w:type="pct"/>
            <w:vAlign w:val="center"/>
          </w:tcPr>
          <w:p w:rsidR="00E61DA9" w:rsidRPr="005527CC" w:rsidRDefault="00E61DA9" w:rsidP="00F950EA">
            <w:pPr>
              <w:widowControl/>
              <w:adjustRightInd w:val="0"/>
              <w:snapToGrid w:val="0"/>
              <w:spacing w:line="240" w:lineRule="atLeast"/>
              <w:rPr>
                <w:rFonts w:ascii="Times New Roman" w:eastAsia="仿宋" w:hAnsi="Times New Roman" w:cs="Times New Roman"/>
                <w:color w:val="000000"/>
                <w:kern w:val="0"/>
                <w:sz w:val="32"/>
                <w:szCs w:val="32"/>
              </w:rPr>
            </w:pPr>
            <w:r w:rsidRPr="005527CC">
              <w:rPr>
                <w:rFonts w:ascii="Times New Roman" w:eastAsia="仿宋" w:hAnsi="Times New Roman" w:cs="Times New Roman"/>
                <w:color w:val="000000"/>
                <w:kern w:val="0"/>
                <w:sz w:val="32"/>
                <w:szCs w:val="32"/>
              </w:rPr>
              <w:t xml:space="preserve">　</w:t>
            </w:r>
          </w:p>
        </w:tc>
        <w:tc>
          <w:tcPr>
            <w:tcW w:w="974" w:type="pct"/>
            <w:vAlign w:val="center"/>
          </w:tcPr>
          <w:p w:rsidR="00E61DA9" w:rsidRPr="005527CC" w:rsidRDefault="00E61DA9" w:rsidP="00F950EA">
            <w:pPr>
              <w:widowControl/>
              <w:adjustRightInd w:val="0"/>
              <w:snapToGrid w:val="0"/>
              <w:spacing w:line="240" w:lineRule="atLeast"/>
              <w:rPr>
                <w:rFonts w:ascii="Times New Roman" w:eastAsia="仿宋" w:hAnsi="Times New Roman" w:cs="Times New Roman"/>
                <w:color w:val="000000"/>
                <w:kern w:val="0"/>
                <w:sz w:val="32"/>
                <w:szCs w:val="32"/>
              </w:rPr>
            </w:pPr>
            <w:r w:rsidRPr="005527CC">
              <w:rPr>
                <w:rFonts w:ascii="Times New Roman" w:eastAsia="仿宋" w:hAnsi="Times New Roman" w:cs="Times New Roman"/>
                <w:color w:val="000000"/>
                <w:kern w:val="0"/>
                <w:sz w:val="32"/>
                <w:szCs w:val="32"/>
              </w:rPr>
              <w:t>统一社会</w:t>
            </w:r>
          </w:p>
          <w:p w:rsidR="00E61DA9" w:rsidRPr="005527CC" w:rsidRDefault="00E61DA9" w:rsidP="00F950EA">
            <w:pPr>
              <w:widowControl/>
              <w:adjustRightInd w:val="0"/>
              <w:snapToGrid w:val="0"/>
              <w:spacing w:line="240" w:lineRule="atLeast"/>
              <w:rPr>
                <w:rFonts w:ascii="Times New Roman" w:eastAsia="仿宋" w:hAnsi="Times New Roman" w:cs="Times New Roman"/>
                <w:color w:val="000000"/>
                <w:kern w:val="0"/>
                <w:sz w:val="32"/>
                <w:szCs w:val="32"/>
              </w:rPr>
            </w:pPr>
            <w:r w:rsidRPr="005527CC">
              <w:rPr>
                <w:rFonts w:ascii="Times New Roman" w:eastAsia="仿宋" w:hAnsi="Times New Roman" w:cs="Times New Roman"/>
                <w:color w:val="000000"/>
                <w:kern w:val="0"/>
                <w:sz w:val="32"/>
                <w:szCs w:val="32"/>
              </w:rPr>
              <w:t>信用代码</w:t>
            </w:r>
          </w:p>
        </w:tc>
        <w:tc>
          <w:tcPr>
            <w:tcW w:w="1674" w:type="pct"/>
          </w:tcPr>
          <w:p w:rsidR="00E61DA9" w:rsidRPr="005527CC" w:rsidRDefault="00E61DA9" w:rsidP="00F950EA">
            <w:pPr>
              <w:rPr>
                <w:rFonts w:ascii="Times New Roman" w:eastAsia="仿宋" w:hAnsi="Times New Roman" w:cs="Times New Roman"/>
                <w:sz w:val="32"/>
                <w:szCs w:val="32"/>
              </w:rPr>
            </w:pPr>
          </w:p>
        </w:tc>
      </w:tr>
      <w:tr w:rsidR="00E61DA9" w:rsidRPr="005527CC" w:rsidTr="00F950EA">
        <w:trPr>
          <w:trHeight w:val="726"/>
        </w:trPr>
        <w:tc>
          <w:tcPr>
            <w:tcW w:w="1157" w:type="pct"/>
            <w:vAlign w:val="center"/>
          </w:tcPr>
          <w:p w:rsidR="00E61DA9" w:rsidRPr="005527CC" w:rsidRDefault="00E61DA9" w:rsidP="00F950EA">
            <w:pPr>
              <w:rPr>
                <w:rFonts w:ascii="Times New Roman" w:eastAsia="仿宋" w:hAnsi="Times New Roman" w:cs="Times New Roman"/>
                <w:sz w:val="32"/>
                <w:szCs w:val="32"/>
              </w:rPr>
            </w:pPr>
            <w:r w:rsidRPr="005527CC">
              <w:rPr>
                <w:rFonts w:ascii="Times New Roman" w:eastAsia="仿宋" w:hAnsi="Times New Roman" w:cs="Times New Roman"/>
                <w:sz w:val="32"/>
                <w:szCs w:val="32"/>
              </w:rPr>
              <w:t>项目名称</w:t>
            </w:r>
          </w:p>
        </w:tc>
        <w:tc>
          <w:tcPr>
            <w:tcW w:w="3843" w:type="pct"/>
            <w:gridSpan w:val="3"/>
            <w:vAlign w:val="center"/>
          </w:tcPr>
          <w:p w:rsidR="00E61DA9" w:rsidRPr="005527CC" w:rsidRDefault="00E61DA9" w:rsidP="00F950EA">
            <w:pPr>
              <w:rPr>
                <w:rFonts w:ascii="Times New Roman" w:eastAsia="仿宋" w:hAnsi="Times New Roman" w:cs="Times New Roman"/>
                <w:sz w:val="32"/>
                <w:szCs w:val="32"/>
              </w:rPr>
            </w:pPr>
            <w:r w:rsidRPr="005527CC">
              <w:rPr>
                <w:rFonts w:ascii="Times New Roman" w:eastAsia="仿宋" w:hAnsi="Times New Roman" w:cs="Times New Roman"/>
                <w:sz w:val="32"/>
                <w:szCs w:val="32"/>
              </w:rPr>
              <w:t>202</w:t>
            </w:r>
            <w:r w:rsidRPr="005527CC">
              <w:rPr>
                <w:rFonts w:ascii="Times New Roman" w:eastAsia="仿宋" w:hAnsi="Times New Roman" w:cs="Times New Roman" w:hint="eastAsia"/>
                <w:sz w:val="32"/>
                <w:szCs w:val="32"/>
              </w:rPr>
              <w:t>1</w:t>
            </w:r>
            <w:r w:rsidRPr="005527CC">
              <w:rPr>
                <w:rFonts w:ascii="Times New Roman" w:eastAsia="仿宋" w:hAnsi="Times New Roman" w:cs="Times New Roman"/>
                <w:sz w:val="32"/>
                <w:szCs w:val="32"/>
              </w:rPr>
              <w:t>年</w:t>
            </w:r>
            <w:r w:rsidRPr="005527CC">
              <w:rPr>
                <w:rFonts w:ascii="Times New Roman" w:eastAsia="仿宋" w:hAnsi="Times New Roman" w:cs="Times New Roman" w:hint="eastAsia"/>
                <w:sz w:val="32"/>
                <w:szCs w:val="32"/>
              </w:rPr>
              <w:t>9</w:t>
            </w:r>
            <w:r w:rsidRPr="005527CC">
              <w:rPr>
                <w:rFonts w:ascii="Times New Roman" w:eastAsia="仿宋" w:hAnsi="Times New Roman" w:cs="Times New Roman" w:hint="eastAsia"/>
                <w:sz w:val="32"/>
                <w:szCs w:val="32"/>
              </w:rPr>
              <w:t>—</w:t>
            </w:r>
            <w:r w:rsidRPr="005527CC">
              <w:rPr>
                <w:rFonts w:ascii="Times New Roman" w:eastAsia="仿宋" w:hAnsi="Times New Roman" w:cs="Times New Roman" w:hint="eastAsia"/>
                <w:sz w:val="32"/>
                <w:szCs w:val="32"/>
              </w:rPr>
              <w:t>11</w:t>
            </w:r>
            <w:r w:rsidRPr="005527CC">
              <w:rPr>
                <w:rFonts w:ascii="Times New Roman" w:eastAsia="仿宋" w:hAnsi="Times New Roman" w:cs="Times New Roman"/>
                <w:sz w:val="32"/>
                <w:szCs w:val="32"/>
              </w:rPr>
              <w:t>月旅行社接待奖励资金</w:t>
            </w:r>
          </w:p>
        </w:tc>
      </w:tr>
      <w:tr w:rsidR="00E61DA9" w:rsidRPr="005527CC" w:rsidTr="00F950EA">
        <w:trPr>
          <w:trHeight w:val="726"/>
        </w:trPr>
        <w:tc>
          <w:tcPr>
            <w:tcW w:w="1157" w:type="pct"/>
            <w:vAlign w:val="center"/>
          </w:tcPr>
          <w:p w:rsidR="00E61DA9" w:rsidRPr="005527CC" w:rsidRDefault="00E61DA9" w:rsidP="00F950EA">
            <w:pPr>
              <w:widowControl/>
              <w:adjustRightInd w:val="0"/>
              <w:snapToGrid w:val="0"/>
              <w:spacing w:line="240" w:lineRule="atLeast"/>
              <w:ind w:rightChars="-25" w:right="-53"/>
              <w:rPr>
                <w:rFonts w:ascii="Times New Roman" w:eastAsia="仿宋" w:hAnsi="Times New Roman" w:cs="Times New Roman"/>
                <w:color w:val="000000"/>
                <w:kern w:val="0"/>
                <w:sz w:val="32"/>
                <w:szCs w:val="32"/>
              </w:rPr>
            </w:pPr>
            <w:r w:rsidRPr="005527CC">
              <w:rPr>
                <w:rFonts w:ascii="Times New Roman" w:eastAsia="仿宋" w:hAnsi="Times New Roman" w:cs="Times New Roman"/>
                <w:color w:val="000000"/>
                <w:kern w:val="0"/>
                <w:sz w:val="32"/>
                <w:szCs w:val="32"/>
              </w:rPr>
              <w:t>单位负责人</w:t>
            </w:r>
          </w:p>
        </w:tc>
        <w:tc>
          <w:tcPr>
            <w:tcW w:w="1195" w:type="pct"/>
            <w:vAlign w:val="center"/>
          </w:tcPr>
          <w:p w:rsidR="00E61DA9" w:rsidRPr="005527CC" w:rsidRDefault="00E61DA9" w:rsidP="00F950EA">
            <w:pPr>
              <w:widowControl/>
              <w:adjustRightInd w:val="0"/>
              <w:snapToGrid w:val="0"/>
              <w:spacing w:line="240" w:lineRule="atLeast"/>
              <w:rPr>
                <w:rFonts w:ascii="Times New Roman" w:eastAsia="仿宋" w:hAnsi="Times New Roman" w:cs="Times New Roman"/>
                <w:color w:val="000000"/>
                <w:kern w:val="0"/>
                <w:sz w:val="32"/>
                <w:szCs w:val="32"/>
              </w:rPr>
            </w:pPr>
          </w:p>
        </w:tc>
        <w:tc>
          <w:tcPr>
            <w:tcW w:w="974" w:type="pct"/>
            <w:vAlign w:val="center"/>
          </w:tcPr>
          <w:p w:rsidR="00E61DA9" w:rsidRPr="005527CC" w:rsidRDefault="00E61DA9" w:rsidP="00F950EA">
            <w:pPr>
              <w:widowControl/>
              <w:adjustRightInd w:val="0"/>
              <w:snapToGrid w:val="0"/>
              <w:spacing w:line="240" w:lineRule="atLeast"/>
              <w:rPr>
                <w:rFonts w:ascii="Times New Roman" w:eastAsia="仿宋" w:hAnsi="Times New Roman" w:cs="Times New Roman"/>
                <w:color w:val="000000"/>
                <w:kern w:val="0"/>
                <w:sz w:val="32"/>
                <w:szCs w:val="32"/>
              </w:rPr>
            </w:pPr>
            <w:r w:rsidRPr="005527CC">
              <w:rPr>
                <w:rFonts w:ascii="Times New Roman" w:eastAsia="仿宋" w:hAnsi="Times New Roman" w:cs="Times New Roman"/>
                <w:color w:val="000000"/>
                <w:kern w:val="0"/>
                <w:sz w:val="32"/>
                <w:szCs w:val="32"/>
              </w:rPr>
              <w:t>联系电话</w:t>
            </w:r>
          </w:p>
        </w:tc>
        <w:tc>
          <w:tcPr>
            <w:tcW w:w="1674" w:type="pct"/>
          </w:tcPr>
          <w:p w:rsidR="00E61DA9" w:rsidRPr="005527CC" w:rsidRDefault="00E61DA9" w:rsidP="00F950EA">
            <w:pPr>
              <w:rPr>
                <w:rFonts w:ascii="Times New Roman" w:eastAsia="仿宋" w:hAnsi="Times New Roman" w:cs="Times New Roman"/>
                <w:sz w:val="32"/>
                <w:szCs w:val="32"/>
              </w:rPr>
            </w:pPr>
          </w:p>
        </w:tc>
      </w:tr>
      <w:tr w:rsidR="00E61DA9" w:rsidRPr="005527CC" w:rsidTr="00F950EA">
        <w:trPr>
          <w:trHeight w:val="9055"/>
        </w:trPr>
        <w:tc>
          <w:tcPr>
            <w:tcW w:w="5000" w:type="pct"/>
            <w:gridSpan w:val="4"/>
          </w:tcPr>
          <w:p w:rsidR="00E61DA9" w:rsidRPr="005527CC" w:rsidRDefault="00E61DA9" w:rsidP="00105E95">
            <w:pPr>
              <w:spacing w:beforeLines="50" w:before="156" w:afterLines="50" w:after="156"/>
              <w:ind w:firstLineChars="100" w:firstLine="320"/>
              <w:rPr>
                <w:rFonts w:ascii="Times New Roman" w:eastAsia="仿宋" w:hAnsi="Times New Roman" w:cs="Times New Roman"/>
                <w:sz w:val="32"/>
                <w:szCs w:val="32"/>
              </w:rPr>
            </w:pPr>
            <w:r w:rsidRPr="005527CC">
              <w:rPr>
                <w:rFonts w:ascii="Times New Roman" w:eastAsia="仿宋" w:hAnsi="Times New Roman" w:cs="Times New Roman"/>
                <w:sz w:val="32"/>
                <w:szCs w:val="32"/>
              </w:rPr>
              <w:t>奖励资金申报单位承诺：</w:t>
            </w:r>
          </w:p>
          <w:p w:rsidR="00E61DA9" w:rsidRPr="005527CC" w:rsidRDefault="00E61DA9" w:rsidP="00F950EA">
            <w:pPr>
              <w:rPr>
                <w:rFonts w:ascii="Times New Roman" w:eastAsia="仿宋" w:hAnsi="Times New Roman" w:cs="Times New Roman"/>
                <w:kern w:val="0"/>
                <w:sz w:val="32"/>
                <w:szCs w:val="32"/>
              </w:rPr>
            </w:pPr>
            <w:r w:rsidRPr="005527CC">
              <w:rPr>
                <w:rFonts w:ascii="Times New Roman" w:eastAsia="仿宋" w:hAnsi="Times New Roman" w:cs="Times New Roman"/>
                <w:kern w:val="0"/>
                <w:sz w:val="32"/>
                <w:szCs w:val="32"/>
              </w:rPr>
              <w:t xml:space="preserve">  1</w:t>
            </w:r>
            <w:r w:rsidRPr="005527CC">
              <w:rPr>
                <w:rFonts w:ascii="Times New Roman" w:eastAsia="仿宋" w:hAnsi="Times New Roman" w:cs="Times New Roman"/>
                <w:kern w:val="0"/>
                <w:sz w:val="32"/>
                <w:szCs w:val="32"/>
              </w:rPr>
              <w:t>、本单位已认真阅读《</w:t>
            </w:r>
            <w:r w:rsidRPr="005527CC">
              <w:rPr>
                <w:rFonts w:ascii="Times New Roman" w:eastAsia="仿宋" w:hAnsi="Times New Roman" w:cs="Times New Roman"/>
                <w:sz w:val="32"/>
                <w:szCs w:val="32"/>
              </w:rPr>
              <w:t>旅行社</w:t>
            </w:r>
            <w:r w:rsidRPr="005527CC">
              <w:rPr>
                <w:rFonts w:ascii="Times New Roman" w:eastAsia="仿宋" w:hAnsi="Times New Roman" w:cs="Times New Roman" w:hint="eastAsia"/>
                <w:sz w:val="32"/>
                <w:szCs w:val="32"/>
              </w:rPr>
              <w:t>消费竞赛奖励</w:t>
            </w:r>
            <w:r w:rsidRPr="005527CC">
              <w:rPr>
                <w:rFonts w:ascii="Times New Roman" w:eastAsia="仿宋" w:hAnsi="Times New Roman" w:cs="Times New Roman"/>
                <w:sz w:val="32"/>
                <w:szCs w:val="32"/>
              </w:rPr>
              <w:t>资金</w:t>
            </w:r>
            <w:r w:rsidRPr="005527CC">
              <w:rPr>
                <w:rFonts w:ascii="Times New Roman" w:eastAsia="仿宋" w:hAnsi="Times New Roman" w:cs="Times New Roman"/>
                <w:kern w:val="0"/>
                <w:sz w:val="32"/>
                <w:szCs w:val="32"/>
              </w:rPr>
              <w:t>申报指南》，接受并保证按相关要求填报资料。</w:t>
            </w:r>
          </w:p>
          <w:p w:rsidR="00E61DA9" w:rsidRPr="005527CC" w:rsidRDefault="00E61DA9" w:rsidP="00F950EA">
            <w:pPr>
              <w:ind w:firstLine="630"/>
              <w:jc w:val="left"/>
              <w:rPr>
                <w:rFonts w:ascii="Times New Roman" w:eastAsia="仿宋" w:hAnsi="Times New Roman" w:cs="Times New Roman"/>
                <w:sz w:val="32"/>
                <w:szCs w:val="32"/>
              </w:rPr>
            </w:pPr>
            <w:r w:rsidRPr="005527CC">
              <w:rPr>
                <w:rFonts w:ascii="Times New Roman" w:eastAsia="仿宋" w:hAnsi="Times New Roman" w:cs="Times New Roman"/>
                <w:kern w:val="0"/>
                <w:sz w:val="32"/>
                <w:szCs w:val="32"/>
              </w:rPr>
              <w:t>2</w:t>
            </w:r>
            <w:r w:rsidRPr="005527CC">
              <w:rPr>
                <w:rFonts w:ascii="Times New Roman" w:eastAsia="仿宋" w:hAnsi="Times New Roman" w:cs="Times New Roman"/>
                <w:kern w:val="0"/>
                <w:sz w:val="32"/>
                <w:szCs w:val="32"/>
              </w:rPr>
              <w:t>、</w:t>
            </w:r>
            <w:r w:rsidRPr="005527CC">
              <w:rPr>
                <w:rFonts w:ascii="Times New Roman" w:eastAsia="仿宋" w:hAnsi="Times New Roman" w:cs="Times New Roman"/>
                <w:sz w:val="32"/>
                <w:szCs w:val="32"/>
              </w:rPr>
              <w:t>在</w:t>
            </w:r>
            <w:r w:rsidRPr="005527CC">
              <w:rPr>
                <w:rFonts w:ascii="Times New Roman" w:eastAsia="仿宋" w:hAnsi="Times New Roman" w:cs="Times New Roman"/>
                <w:sz w:val="32"/>
                <w:szCs w:val="32"/>
              </w:rPr>
              <w:t>202</w:t>
            </w:r>
            <w:r w:rsidRPr="005527CC">
              <w:rPr>
                <w:rFonts w:ascii="Times New Roman" w:eastAsia="仿宋" w:hAnsi="Times New Roman" w:cs="Times New Roman" w:hint="eastAsia"/>
                <w:sz w:val="32"/>
                <w:szCs w:val="32"/>
              </w:rPr>
              <w:t>1</w:t>
            </w:r>
            <w:r w:rsidRPr="005527CC">
              <w:rPr>
                <w:rFonts w:ascii="Times New Roman" w:eastAsia="仿宋" w:hAnsi="Times New Roman" w:cs="Times New Roman"/>
                <w:sz w:val="32"/>
                <w:szCs w:val="32"/>
              </w:rPr>
              <w:t>年</w:t>
            </w:r>
            <w:r w:rsidRPr="005527CC">
              <w:rPr>
                <w:rFonts w:ascii="Times New Roman" w:eastAsia="仿宋" w:hAnsi="Times New Roman" w:cs="Times New Roman" w:hint="eastAsia"/>
                <w:sz w:val="32"/>
                <w:szCs w:val="32"/>
              </w:rPr>
              <w:t>9</w:t>
            </w:r>
            <w:r w:rsidRPr="005527CC">
              <w:rPr>
                <w:rFonts w:ascii="Times New Roman" w:eastAsia="仿宋" w:hAnsi="Times New Roman" w:cs="Times New Roman" w:hint="eastAsia"/>
                <w:sz w:val="32"/>
                <w:szCs w:val="32"/>
              </w:rPr>
              <w:t>—</w:t>
            </w:r>
            <w:r w:rsidRPr="005527CC">
              <w:rPr>
                <w:rFonts w:ascii="Times New Roman" w:eastAsia="仿宋" w:hAnsi="Times New Roman" w:cs="Times New Roman" w:hint="eastAsia"/>
                <w:sz w:val="32"/>
                <w:szCs w:val="32"/>
              </w:rPr>
              <w:t>11</w:t>
            </w:r>
            <w:r w:rsidRPr="005527CC">
              <w:rPr>
                <w:rFonts w:ascii="Times New Roman" w:eastAsia="仿宋" w:hAnsi="Times New Roman" w:cs="Times New Roman"/>
                <w:sz w:val="32"/>
                <w:szCs w:val="32"/>
              </w:rPr>
              <w:t>月份期间无零负团费等扰乱市场秩序行为，无有责旅游投诉，无重大</w:t>
            </w:r>
            <w:r w:rsidRPr="005527CC">
              <w:rPr>
                <w:rFonts w:ascii="Times New Roman" w:eastAsia="仿宋" w:hAnsi="Times New Roman" w:cs="Times New Roman"/>
                <w:color w:val="000000"/>
                <w:sz w:val="32"/>
                <w:szCs w:val="32"/>
              </w:rPr>
              <w:t>安全责任事故、重大质量责任事故</w:t>
            </w:r>
            <w:r w:rsidRPr="005527CC">
              <w:rPr>
                <w:rFonts w:ascii="Times New Roman" w:eastAsia="仿宋" w:hAnsi="Times New Roman" w:cs="Times New Roman"/>
                <w:sz w:val="32"/>
                <w:szCs w:val="32"/>
              </w:rPr>
              <w:t>和严重违法失信行为。</w:t>
            </w:r>
          </w:p>
          <w:p w:rsidR="00E61DA9" w:rsidRPr="005527CC" w:rsidRDefault="00E61DA9" w:rsidP="00F950EA">
            <w:pPr>
              <w:rPr>
                <w:rFonts w:ascii="Times New Roman" w:eastAsia="仿宋" w:hAnsi="Times New Roman" w:cs="Times New Roman"/>
                <w:kern w:val="0"/>
                <w:sz w:val="32"/>
                <w:szCs w:val="32"/>
              </w:rPr>
            </w:pPr>
            <w:r w:rsidRPr="005527CC">
              <w:rPr>
                <w:rFonts w:ascii="Times New Roman" w:eastAsia="仿宋" w:hAnsi="Times New Roman" w:cs="Times New Roman"/>
                <w:kern w:val="0"/>
                <w:sz w:val="32"/>
                <w:szCs w:val="32"/>
              </w:rPr>
              <w:t xml:space="preserve">    3</w:t>
            </w:r>
            <w:r w:rsidRPr="005527CC">
              <w:rPr>
                <w:rFonts w:ascii="Times New Roman" w:eastAsia="仿宋" w:hAnsi="Times New Roman" w:cs="Times New Roman"/>
                <w:kern w:val="0"/>
                <w:sz w:val="32"/>
                <w:szCs w:val="32"/>
              </w:rPr>
              <w:t>、本单位填写的各项内容和所提交的材料真实、准确，如有虚假，退回奖励资金，接受相关部门处罚。</w:t>
            </w:r>
          </w:p>
          <w:p w:rsidR="00E61DA9" w:rsidRPr="005527CC" w:rsidRDefault="00E61DA9" w:rsidP="00F950EA">
            <w:pPr>
              <w:ind w:firstLineChars="200" w:firstLine="640"/>
              <w:rPr>
                <w:rFonts w:ascii="Times New Roman" w:eastAsia="仿宋" w:hAnsi="Times New Roman" w:cs="Times New Roman"/>
                <w:sz w:val="32"/>
                <w:szCs w:val="32"/>
              </w:rPr>
            </w:pPr>
          </w:p>
          <w:p w:rsidR="00E61DA9" w:rsidRPr="005527CC" w:rsidRDefault="00E61DA9" w:rsidP="00F950EA">
            <w:pPr>
              <w:ind w:firstLineChars="201" w:firstLine="643"/>
              <w:rPr>
                <w:rFonts w:ascii="Times New Roman" w:eastAsia="仿宋" w:hAnsi="Times New Roman" w:cs="Times New Roman"/>
                <w:sz w:val="32"/>
                <w:szCs w:val="32"/>
              </w:rPr>
            </w:pPr>
            <w:r w:rsidRPr="005527CC">
              <w:rPr>
                <w:rFonts w:ascii="Times New Roman" w:eastAsia="仿宋" w:hAnsi="Times New Roman" w:cs="Times New Roman"/>
                <w:sz w:val="32"/>
                <w:szCs w:val="32"/>
              </w:rPr>
              <w:t>奖励资金申报责任人（签名）：</w:t>
            </w:r>
          </w:p>
          <w:p w:rsidR="00E61DA9" w:rsidRPr="005527CC" w:rsidRDefault="00E61DA9" w:rsidP="00F950EA">
            <w:pPr>
              <w:rPr>
                <w:rFonts w:ascii="Times New Roman" w:eastAsia="仿宋" w:hAnsi="Times New Roman" w:cs="Times New Roman"/>
                <w:sz w:val="32"/>
                <w:szCs w:val="32"/>
              </w:rPr>
            </w:pPr>
          </w:p>
          <w:p w:rsidR="00E61DA9" w:rsidRPr="005527CC" w:rsidRDefault="00E61DA9" w:rsidP="00F950EA">
            <w:pPr>
              <w:ind w:firstLineChars="201" w:firstLine="643"/>
              <w:rPr>
                <w:rFonts w:ascii="Times New Roman" w:eastAsia="仿宋" w:hAnsi="Times New Roman" w:cs="Times New Roman"/>
                <w:sz w:val="32"/>
                <w:szCs w:val="32"/>
              </w:rPr>
            </w:pPr>
            <w:r w:rsidRPr="005527CC">
              <w:rPr>
                <w:rFonts w:ascii="Times New Roman" w:eastAsia="仿宋" w:hAnsi="Times New Roman" w:cs="Times New Roman"/>
                <w:sz w:val="32"/>
                <w:szCs w:val="32"/>
              </w:rPr>
              <w:t>单位负责人（签名）：（公章）</w:t>
            </w:r>
          </w:p>
          <w:p w:rsidR="00E61DA9" w:rsidRPr="005527CC" w:rsidRDefault="00E61DA9" w:rsidP="00F950EA">
            <w:pPr>
              <w:rPr>
                <w:rFonts w:ascii="Times New Roman" w:eastAsia="仿宋" w:hAnsi="Times New Roman" w:cs="Times New Roman"/>
                <w:sz w:val="32"/>
                <w:szCs w:val="32"/>
              </w:rPr>
            </w:pPr>
          </w:p>
          <w:p w:rsidR="00E61DA9" w:rsidRPr="005527CC" w:rsidRDefault="00E61DA9" w:rsidP="00F950EA">
            <w:pPr>
              <w:ind w:firstLineChars="1900" w:firstLine="6080"/>
              <w:rPr>
                <w:rFonts w:ascii="Times New Roman" w:eastAsia="仿宋" w:hAnsi="Times New Roman" w:cs="Times New Roman"/>
                <w:sz w:val="32"/>
                <w:szCs w:val="32"/>
              </w:rPr>
            </w:pPr>
            <w:r w:rsidRPr="005527CC">
              <w:rPr>
                <w:rFonts w:ascii="Times New Roman" w:eastAsia="仿宋" w:hAnsi="Times New Roman" w:cs="Times New Roman"/>
                <w:sz w:val="32"/>
                <w:szCs w:val="32"/>
              </w:rPr>
              <w:t xml:space="preserve">年月日　</w:t>
            </w:r>
          </w:p>
        </w:tc>
      </w:tr>
    </w:tbl>
    <w:p w:rsidR="00E61DA9" w:rsidRPr="005527CC" w:rsidRDefault="00E61DA9" w:rsidP="00E61DA9">
      <w:pPr>
        <w:ind w:left="906" w:hangingChars="302" w:hanging="906"/>
        <w:rPr>
          <w:rFonts w:ascii="Times New Roman" w:eastAsia="仿宋" w:hAnsi="Times New Roman" w:cs="Times New Roman"/>
          <w:sz w:val="30"/>
          <w:szCs w:val="30"/>
        </w:rPr>
        <w:sectPr w:rsidR="00E61DA9" w:rsidRPr="005527CC">
          <w:footerReference w:type="even" r:id="rId8"/>
          <w:footerReference w:type="default" r:id="rId9"/>
          <w:pgSz w:w="11906" w:h="16838"/>
          <w:pgMar w:top="1440" w:right="1800" w:bottom="1440" w:left="1800" w:header="851" w:footer="992" w:gutter="0"/>
          <w:cols w:space="425"/>
          <w:docGrid w:type="lines" w:linePitch="312"/>
        </w:sectPr>
      </w:pPr>
      <w:r w:rsidRPr="005527CC">
        <w:rPr>
          <w:rFonts w:ascii="Times New Roman" w:eastAsia="仿宋" w:hAnsi="Times New Roman" w:cs="Times New Roman"/>
          <w:sz w:val="30"/>
          <w:szCs w:val="30"/>
        </w:rPr>
        <w:t>备注：已实行</w:t>
      </w:r>
      <w:r w:rsidRPr="005527CC">
        <w:rPr>
          <w:rFonts w:ascii="Times New Roman" w:eastAsia="仿宋" w:hAnsi="Times New Roman" w:cs="Times New Roman"/>
          <w:sz w:val="30"/>
          <w:szCs w:val="30"/>
        </w:rPr>
        <w:t>“</w:t>
      </w:r>
      <w:r w:rsidRPr="005527CC">
        <w:rPr>
          <w:rFonts w:ascii="Times New Roman" w:eastAsia="仿宋" w:hAnsi="Times New Roman" w:cs="Times New Roman"/>
          <w:sz w:val="30"/>
          <w:szCs w:val="30"/>
        </w:rPr>
        <w:t>三证合一</w:t>
      </w:r>
      <w:r w:rsidRPr="005527CC">
        <w:rPr>
          <w:rFonts w:ascii="Times New Roman" w:eastAsia="仿宋" w:hAnsi="Times New Roman" w:cs="Times New Roman"/>
          <w:sz w:val="30"/>
          <w:szCs w:val="30"/>
        </w:rPr>
        <w:t>”</w:t>
      </w:r>
      <w:r w:rsidRPr="005527CC">
        <w:rPr>
          <w:rFonts w:ascii="Times New Roman" w:eastAsia="仿宋" w:hAnsi="Times New Roman" w:cs="Times New Roman"/>
          <w:sz w:val="30"/>
          <w:szCs w:val="30"/>
        </w:rPr>
        <w:t>的填写统一社会信用代码，暂未实行</w:t>
      </w:r>
      <w:r w:rsidRPr="005527CC">
        <w:rPr>
          <w:rFonts w:ascii="Times New Roman" w:eastAsia="仿宋" w:hAnsi="Times New Roman" w:cs="Times New Roman"/>
          <w:sz w:val="30"/>
          <w:szCs w:val="30"/>
        </w:rPr>
        <w:t>“</w:t>
      </w:r>
      <w:r w:rsidRPr="005527CC">
        <w:rPr>
          <w:rFonts w:ascii="Times New Roman" w:eastAsia="仿宋" w:hAnsi="Times New Roman" w:cs="Times New Roman"/>
          <w:sz w:val="30"/>
          <w:szCs w:val="30"/>
        </w:rPr>
        <w:t>三证合一</w:t>
      </w:r>
      <w:r w:rsidRPr="005527CC">
        <w:rPr>
          <w:rFonts w:ascii="Times New Roman" w:eastAsia="仿宋" w:hAnsi="Times New Roman" w:cs="Times New Roman"/>
          <w:sz w:val="30"/>
          <w:szCs w:val="30"/>
        </w:rPr>
        <w:t>”</w:t>
      </w:r>
      <w:r w:rsidRPr="005527CC">
        <w:rPr>
          <w:rFonts w:ascii="Times New Roman" w:eastAsia="仿宋" w:hAnsi="Times New Roman" w:cs="Times New Roman"/>
          <w:sz w:val="30"/>
          <w:szCs w:val="30"/>
        </w:rPr>
        <w:t>的填写组织机构代码</w:t>
      </w:r>
    </w:p>
    <w:p w:rsidR="00E61DA9" w:rsidRPr="005527CC" w:rsidRDefault="00E61DA9" w:rsidP="00E61DA9">
      <w:pPr>
        <w:jc w:val="left"/>
        <w:rPr>
          <w:rFonts w:ascii="Times New Roman" w:eastAsia="方正黑体_GBK" w:hAnsi="Times New Roman" w:cs="Times New Roman"/>
          <w:sz w:val="30"/>
          <w:szCs w:val="30"/>
        </w:rPr>
      </w:pPr>
      <w:r w:rsidRPr="005527CC">
        <w:rPr>
          <w:rFonts w:ascii="Times New Roman" w:eastAsia="方正黑体_GBK" w:hAnsi="Times New Roman" w:cs="Times New Roman"/>
          <w:sz w:val="30"/>
          <w:szCs w:val="30"/>
        </w:rPr>
        <w:lastRenderedPageBreak/>
        <w:t>附件</w:t>
      </w:r>
      <w:r w:rsidRPr="005527CC">
        <w:rPr>
          <w:rFonts w:ascii="Times New Roman" w:eastAsia="方正黑体_GBK" w:hAnsi="Times New Roman" w:cs="Times New Roman"/>
          <w:sz w:val="30"/>
          <w:szCs w:val="30"/>
        </w:rPr>
        <w:t>3:</w:t>
      </w:r>
    </w:p>
    <w:p w:rsidR="00E61DA9" w:rsidRPr="005527CC" w:rsidRDefault="00E61DA9" w:rsidP="00E61DA9">
      <w:pPr>
        <w:jc w:val="center"/>
        <w:rPr>
          <w:rFonts w:ascii="Times New Roman" w:eastAsia="黑体" w:hAnsi="Times New Roman" w:cs="Times New Roman"/>
          <w:sz w:val="32"/>
          <w:szCs w:val="32"/>
        </w:rPr>
      </w:pPr>
    </w:p>
    <w:p w:rsidR="00E61DA9" w:rsidRPr="005527CC" w:rsidRDefault="00E61DA9" w:rsidP="00E61DA9">
      <w:pPr>
        <w:jc w:val="center"/>
        <w:rPr>
          <w:rFonts w:ascii="Times New Roman" w:eastAsia="方正小标宋_GBK" w:hAnsi="Times New Roman" w:cs="Times New Roman"/>
          <w:bCs/>
          <w:kern w:val="0"/>
          <w:sz w:val="36"/>
          <w:szCs w:val="36"/>
        </w:rPr>
      </w:pPr>
      <w:r w:rsidRPr="005527CC">
        <w:rPr>
          <w:rFonts w:ascii="Times New Roman" w:eastAsia="方正小标宋_GBK" w:hAnsi="Times New Roman" w:cs="Times New Roman"/>
          <w:bCs/>
          <w:kern w:val="0"/>
          <w:sz w:val="36"/>
          <w:szCs w:val="36"/>
        </w:rPr>
        <w:t>旅游团队信息表</w:t>
      </w:r>
    </w:p>
    <w:tbl>
      <w:tblPr>
        <w:tblW w:w="1630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35"/>
        <w:gridCol w:w="1134"/>
        <w:gridCol w:w="1134"/>
        <w:gridCol w:w="1134"/>
        <w:gridCol w:w="709"/>
        <w:gridCol w:w="1134"/>
        <w:gridCol w:w="1559"/>
        <w:gridCol w:w="1559"/>
        <w:gridCol w:w="1701"/>
        <w:gridCol w:w="1276"/>
        <w:gridCol w:w="1417"/>
        <w:gridCol w:w="1560"/>
      </w:tblGrid>
      <w:tr w:rsidR="00E61DA9" w:rsidRPr="005527CC" w:rsidTr="00F950EA">
        <w:trPr>
          <w:trHeight w:val="549"/>
        </w:trPr>
        <w:tc>
          <w:tcPr>
            <w:tcW w:w="850" w:type="dxa"/>
          </w:tcPr>
          <w:p w:rsidR="00E61DA9" w:rsidRPr="005527CC" w:rsidRDefault="00E61DA9" w:rsidP="00F950EA">
            <w:pPr>
              <w:jc w:val="center"/>
              <w:rPr>
                <w:rFonts w:ascii="Times New Roman" w:eastAsia="仿宋" w:hAnsi="Times New Roman" w:cs="Times New Roman"/>
              </w:rPr>
            </w:pPr>
            <w:r w:rsidRPr="005527CC">
              <w:rPr>
                <w:rFonts w:ascii="Times New Roman" w:eastAsia="仿宋" w:hAnsi="Times New Roman" w:cs="Times New Roman"/>
              </w:rPr>
              <w:t>团队号</w:t>
            </w:r>
          </w:p>
        </w:tc>
        <w:tc>
          <w:tcPr>
            <w:tcW w:w="1135" w:type="dxa"/>
          </w:tcPr>
          <w:p w:rsidR="00E61DA9" w:rsidRPr="005527CC" w:rsidRDefault="00E61DA9" w:rsidP="00F950EA">
            <w:pPr>
              <w:jc w:val="center"/>
              <w:rPr>
                <w:rFonts w:ascii="Times New Roman" w:eastAsia="仿宋" w:hAnsi="Times New Roman" w:cs="Times New Roman"/>
              </w:rPr>
            </w:pPr>
            <w:r w:rsidRPr="005527CC">
              <w:rPr>
                <w:rFonts w:ascii="Times New Roman" w:eastAsia="仿宋" w:hAnsi="Times New Roman" w:cs="Times New Roman"/>
              </w:rPr>
              <w:t>导游姓名</w:t>
            </w:r>
          </w:p>
        </w:tc>
        <w:tc>
          <w:tcPr>
            <w:tcW w:w="1134" w:type="dxa"/>
          </w:tcPr>
          <w:p w:rsidR="00E61DA9" w:rsidRPr="005527CC" w:rsidRDefault="00E61DA9" w:rsidP="00F950EA">
            <w:pPr>
              <w:jc w:val="center"/>
              <w:rPr>
                <w:rFonts w:ascii="Times New Roman" w:eastAsia="仿宋" w:hAnsi="Times New Roman" w:cs="Times New Roman"/>
              </w:rPr>
            </w:pPr>
            <w:r w:rsidRPr="005527CC">
              <w:rPr>
                <w:rFonts w:ascii="Times New Roman" w:eastAsia="仿宋" w:hAnsi="Times New Roman" w:cs="Times New Roman"/>
              </w:rPr>
              <w:t>行程日期</w:t>
            </w:r>
          </w:p>
        </w:tc>
        <w:tc>
          <w:tcPr>
            <w:tcW w:w="1134" w:type="dxa"/>
          </w:tcPr>
          <w:p w:rsidR="00E61DA9" w:rsidRPr="005527CC" w:rsidRDefault="00E61DA9" w:rsidP="00F950EA">
            <w:pPr>
              <w:jc w:val="center"/>
              <w:rPr>
                <w:rFonts w:ascii="Times New Roman" w:eastAsia="仿宋" w:hAnsi="Times New Roman" w:cs="Times New Roman"/>
              </w:rPr>
            </w:pPr>
            <w:r w:rsidRPr="005527CC">
              <w:rPr>
                <w:rFonts w:ascii="Times New Roman" w:eastAsia="仿宋" w:hAnsi="Times New Roman" w:cs="Times New Roman"/>
              </w:rPr>
              <w:t>线路名称</w:t>
            </w:r>
          </w:p>
        </w:tc>
        <w:tc>
          <w:tcPr>
            <w:tcW w:w="1134" w:type="dxa"/>
          </w:tcPr>
          <w:p w:rsidR="00E61DA9" w:rsidRPr="005527CC" w:rsidRDefault="00E61DA9" w:rsidP="00F950EA">
            <w:pPr>
              <w:jc w:val="center"/>
              <w:rPr>
                <w:rFonts w:ascii="Times New Roman" w:eastAsia="仿宋" w:hAnsi="Times New Roman" w:cs="Times New Roman"/>
              </w:rPr>
            </w:pPr>
            <w:r w:rsidRPr="005527CC">
              <w:rPr>
                <w:rFonts w:ascii="Times New Roman" w:eastAsia="仿宋" w:hAnsi="Times New Roman" w:cs="Times New Roman"/>
              </w:rPr>
              <w:t>游客姓名</w:t>
            </w:r>
          </w:p>
        </w:tc>
        <w:tc>
          <w:tcPr>
            <w:tcW w:w="709" w:type="dxa"/>
          </w:tcPr>
          <w:p w:rsidR="00E61DA9" w:rsidRPr="005527CC" w:rsidRDefault="00E61DA9" w:rsidP="00F950EA">
            <w:pPr>
              <w:jc w:val="center"/>
              <w:rPr>
                <w:rFonts w:ascii="Times New Roman" w:eastAsia="仿宋" w:hAnsi="Times New Roman" w:cs="Times New Roman"/>
              </w:rPr>
            </w:pPr>
            <w:r w:rsidRPr="005527CC">
              <w:rPr>
                <w:rFonts w:ascii="Times New Roman" w:eastAsia="仿宋" w:hAnsi="Times New Roman" w:cs="Times New Roman"/>
              </w:rPr>
              <w:t>性别</w:t>
            </w:r>
          </w:p>
        </w:tc>
        <w:tc>
          <w:tcPr>
            <w:tcW w:w="1134" w:type="dxa"/>
          </w:tcPr>
          <w:p w:rsidR="00E61DA9" w:rsidRPr="005527CC" w:rsidRDefault="00E61DA9" w:rsidP="00F950EA">
            <w:pPr>
              <w:jc w:val="center"/>
              <w:rPr>
                <w:rFonts w:ascii="Times New Roman" w:eastAsia="仿宋" w:hAnsi="Times New Roman" w:cs="Times New Roman"/>
              </w:rPr>
            </w:pPr>
            <w:r w:rsidRPr="005527CC">
              <w:rPr>
                <w:rFonts w:ascii="Times New Roman" w:eastAsia="仿宋" w:hAnsi="Times New Roman" w:cs="Times New Roman"/>
              </w:rPr>
              <w:t>身份证号</w:t>
            </w:r>
          </w:p>
        </w:tc>
        <w:tc>
          <w:tcPr>
            <w:tcW w:w="1559" w:type="dxa"/>
          </w:tcPr>
          <w:p w:rsidR="00E61DA9" w:rsidRPr="005527CC" w:rsidRDefault="00E61DA9" w:rsidP="00F950EA">
            <w:pPr>
              <w:jc w:val="center"/>
              <w:rPr>
                <w:rFonts w:ascii="Times New Roman" w:eastAsia="仿宋" w:hAnsi="Times New Roman" w:cs="Times New Roman"/>
              </w:rPr>
            </w:pPr>
            <w:r w:rsidRPr="005527CC">
              <w:rPr>
                <w:rFonts w:ascii="Times New Roman" w:eastAsia="仿宋" w:hAnsi="Times New Roman" w:cs="Times New Roman"/>
              </w:rPr>
              <w:t>游客来源地</w:t>
            </w:r>
          </w:p>
        </w:tc>
        <w:tc>
          <w:tcPr>
            <w:tcW w:w="1559" w:type="dxa"/>
          </w:tcPr>
          <w:p w:rsidR="00E61DA9" w:rsidRPr="005527CC" w:rsidRDefault="00E61DA9" w:rsidP="00F950EA">
            <w:pPr>
              <w:jc w:val="center"/>
              <w:rPr>
                <w:rFonts w:ascii="Times New Roman" w:eastAsia="仿宋" w:hAnsi="Times New Roman" w:cs="Times New Roman"/>
              </w:rPr>
            </w:pPr>
            <w:r w:rsidRPr="005527CC">
              <w:rPr>
                <w:rFonts w:ascii="Times New Roman" w:eastAsia="仿宋" w:hAnsi="Times New Roman" w:cs="Times New Roman"/>
              </w:rPr>
              <w:t>组团社名称</w:t>
            </w:r>
          </w:p>
        </w:tc>
        <w:tc>
          <w:tcPr>
            <w:tcW w:w="1701" w:type="dxa"/>
          </w:tcPr>
          <w:p w:rsidR="00E61DA9" w:rsidRPr="005527CC" w:rsidRDefault="00E61DA9" w:rsidP="00F950EA">
            <w:pPr>
              <w:jc w:val="center"/>
              <w:rPr>
                <w:rFonts w:ascii="Times New Roman" w:eastAsia="仿宋" w:hAnsi="Times New Roman" w:cs="Times New Roman"/>
              </w:rPr>
            </w:pPr>
            <w:r w:rsidRPr="005527CC">
              <w:rPr>
                <w:rFonts w:ascii="Times New Roman" w:eastAsia="仿宋" w:hAnsi="Times New Roman" w:cs="Times New Roman"/>
              </w:rPr>
              <w:t>入住酒店名称</w:t>
            </w:r>
          </w:p>
        </w:tc>
        <w:tc>
          <w:tcPr>
            <w:tcW w:w="1276" w:type="dxa"/>
          </w:tcPr>
          <w:p w:rsidR="00E61DA9" w:rsidRPr="005527CC" w:rsidRDefault="00E61DA9" w:rsidP="00F950EA">
            <w:pPr>
              <w:jc w:val="center"/>
              <w:rPr>
                <w:rFonts w:ascii="Times New Roman" w:eastAsia="仿宋" w:hAnsi="Times New Roman" w:cs="Times New Roman"/>
              </w:rPr>
            </w:pPr>
            <w:r w:rsidRPr="005527CC">
              <w:rPr>
                <w:rFonts w:ascii="Times New Roman" w:eastAsia="仿宋" w:hAnsi="Times New Roman" w:cs="Times New Roman"/>
              </w:rPr>
              <w:t>入住日期</w:t>
            </w:r>
          </w:p>
        </w:tc>
        <w:tc>
          <w:tcPr>
            <w:tcW w:w="1417" w:type="dxa"/>
          </w:tcPr>
          <w:p w:rsidR="00E61DA9" w:rsidRPr="005527CC" w:rsidRDefault="00E61DA9" w:rsidP="00F950EA">
            <w:pPr>
              <w:jc w:val="center"/>
              <w:rPr>
                <w:rFonts w:ascii="Times New Roman" w:eastAsia="仿宋" w:hAnsi="Times New Roman" w:cs="Times New Roman"/>
              </w:rPr>
            </w:pPr>
            <w:r w:rsidRPr="005527CC">
              <w:rPr>
                <w:rFonts w:ascii="Times New Roman" w:eastAsia="仿宋" w:hAnsi="Times New Roman" w:cs="Times New Roman"/>
              </w:rPr>
              <w:t>入住人天数</w:t>
            </w:r>
          </w:p>
        </w:tc>
        <w:tc>
          <w:tcPr>
            <w:tcW w:w="1560" w:type="dxa"/>
          </w:tcPr>
          <w:p w:rsidR="00E61DA9" w:rsidRPr="005527CC" w:rsidRDefault="00E61DA9" w:rsidP="00F950EA">
            <w:pPr>
              <w:jc w:val="center"/>
              <w:rPr>
                <w:rFonts w:ascii="Times New Roman" w:eastAsia="仿宋" w:hAnsi="Times New Roman" w:cs="Times New Roman"/>
              </w:rPr>
            </w:pPr>
            <w:r w:rsidRPr="005527CC">
              <w:rPr>
                <w:rFonts w:ascii="Times New Roman" w:eastAsia="仿宋" w:hAnsi="Times New Roman" w:cs="Times New Roman"/>
              </w:rPr>
              <w:t>游玩景区名称</w:t>
            </w:r>
          </w:p>
        </w:tc>
      </w:tr>
      <w:tr w:rsidR="00E61DA9" w:rsidRPr="005527CC" w:rsidTr="00F950EA">
        <w:trPr>
          <w:trHeight w:val="703"/>
        </w:trPr>
        <w:tc>
          <w:tcPr>
            <w:tcW w:w="850" w:type="dxa"/>
            <w:vMerge w:val="restart"/>
          </w:tcPr>
          <w:p w:rsidR="00E61DA9" w:rsidRPr="005527CC" w:rsidRDefault="00E61DA9" w:rsidP="00F950EA">
            <w:pPr>
              <w:rPr>
                <w:rFonts w:ascii="Times New Roman" w:eastAsia="仿宋" w:hAnsi="Times New Roman" w:cs="Times New Roman"/>
              </w:rPr>
            </w:pPr>
          </w:p>
        </w:tc>
        <w:tc>
          <w:tcPr>
            <w:tcW w:w="1135" w:type="dxa"/>
            <w:vMerge w:val="restart"/>
          </w:tcPr>
          <w:p w:rsidR="00E61DA9" w:rsidRPr="005527CC" w:rsidRDefault="00E61DA9" w:rsidP="00F950EA">
            <w:pPr>
              <w:rPr>
                <w:rFonts w:ascii="Times New Roman" w:eastAsia="仿宋" w:hAnsi="Times New Roman" w:cs="Times New Roman"/>
              </w:rPr>
            </w:pPr>
          </w:p>
        </w:tc>
        <w:tc>
          <w:tcPr>
            <w:tcW w:w="1134" w:type="dxa"/>
            <w:vMerge w:val="restart"/>
          </w:tcPr>
          <w:p w:rsidR="00E61DA9" w:rsidRPr="005527CC" w:rsidRDefault="00E61DA9" w:rsidP="00F950EA">
            <w:pPr>
              <w:rPr>
                <w:rFonts w:ascii="Times New Roman" w:eastAsia="仿宋" w:hAnsi="Times New Roman" w:cs="Times New Roman"/>
              </w:rPr>
            </w:pPr>
          </w:p>
        </w:tc>
        <w:tc>
          <w:tcPr>
            <w:tcW w:w="1134" w:type="dxa"/>
            <w:vMerge w:val="restart"/>
          </w:tcPr>
          <w:p w:rsidR="00E61DA9" w:rsidRPr="005527CC" w:rsidRDefault="00E61DA9" w:rsidP="00F950EA">
            <w:pPr>
              <w:rPr>
                <w:rFonts w:ascii="Times New Roman" w:eastAsia="仿宋" w:hAnsi="Times New Roman" w:cs="Times New Roman"/>
              </w:rPr>
            </w:pPr>
          </w:p>
        </w:tc>
        <w:tc>
          <w:tcPr>
            <w:tcW w:w="1134" w:type="dxa"/>
          </w:tcPr>
          <w:p w:rsidR="00E61DA9" w:rsidRPr="005527CC" w:rsidRDefault="00E61DA9" w:rsidP="00F950EA">
            <w:pPr>
              <w:rPr>
                <w:rFonts w:ascii="Times New Roman" w:eastAsia="仿宋" w:hAnsi="Times New Roman" w:cs="Times New Roman"/>
              </w:rPr>
            </w:pPr>
          </w:p>
        </w:tc>
        <w:tc>
          <w:tcPr>
            <w:tcW w:w="709" w:type="dxa"/>
          </w:tcPr>
          <w:p w:rsidR="00E61DA9" w:rsidRPr="005527CC" w:rsidRDefault="00E61DA9" w:rsidP="00F950EA">
            <w:pPr>
              <w:rPr>
                <w:rFonts w:ascii="Times New Roman" w:eastAsia="仿宋" w:hAnsi="Times New Roman" w:cs="Times New Roman"/>
              </w:rPr>
            </w:pPr>
          </w:p>
        </w:tc>
        <w:tc>
          <w:tcPr>
            <w:tcW w:w="1134" w:type="dxa"/>
          </w:tcPr>
          <w:p w:rsidR="00E61DA9" w:rsidRPr="005527CC" w:rsidRDefault="00E61DA9" w:rsidP="00F950EA">
            <w:pPr>
              <w:rPr>
                <w:rFonts w:ascii="Times New Roman" w:eastAsia="仿宋" w:hAnsi="Times New Roman" w:cs="Times New Roman"/>
              </w:rPr>
            </w:pPr>
          </w:p>
        </w:tc>
        <w:tc>
          <w:tcPr>
            <w:tcW w:w="1559" w:type="dxa"/>
          </w:tcPr>
          <w:p w:rsidR="00E61DA9" w:rsidRPr="005527CC" w:rsidRDefault="00E61DA9" w:rsidP="00F950EA">
            <w:pPr>
              <w:rPr>
                <w:rFonts w:ascii="Times New Roman" w:eastAsia="仿宋" w:hAnsi="Times New Roman" w:cs="Times New Roman"/>
              </w:rPr>
            </w:pPr>
          </w:p>
        </w:tc>
        <w:tc>
          <w:tcPr>
            <w:tcW w:w="1559" w:type="dxa"/>
          </w:tcPr>
          <w:p w:rsidR="00E61DA9" w:rsidRPr="005527CC" w:rsidRDefault="00E61DA9" w:rsidP="00F950EA">
            <w:pPr>
              <w:rPr>
                <w:rFonts w:ascii="Times New Roman" w:eastAsia="仿宋" w:hAnsi="Times New Roman" w:cs="Times New Roman"/>
              </w:rPr>
            </w:pPr>
          </w:p>
        </w:tc>
        <w:tc>
          <w:tcPr>
            <w:tcW w:w="1701" w:type="dxa"/>
          </w:tcPr>
          <w:p w:rsidR="00E61DA9" w:rsidRPr="005527CC" w:rsidRDefault="00E61DA9" w:rsidP="00F950EA">
            <w:pPr>
              <w:rPr>
                <w:rFonts w:ascii="Times New Roman" w:eastAsia="仿宋" w:hAnsi="Times New Roman" w:cs="Times New Roman"/>
              </w:rPr>
            </w:pPr>
          </w:p>
        </w:tc>
        <w:tc>
          <w:tcPr>
            <w:tcW w:w="1276" w:type="dxa"/>
          </w:tcPr>
          <w:p w:rsidR="00E61DA9" w:rsidRPr="005527CC" w:rsidRDefault="00E61DA9" w:rsidP="00F950EA">
            <w:pPr>
              <w:rPr>
                <w:rFonts w:ascii="Times New Roman" w:eastAsia="仿宋" w:hAnsi="Times New Roman" w:cs="Times New Roman"/>
              </w:rPr>
            </w:pPr>
          </w:p>
        </w:tc>
        <w:tc>
          <w:tcPr>
            <w:tcW w:w="1417" w:type="dxa"/>
          </w:tcPr>
          <w:p w:rsidR="00E61DA9" w:rsidRPr="005527CC" w:rsidRDefault="00E61DA9" w:rsidP="00F950EA">
            <w:pPr>
              <w:rPr>
                <w:rFonts w:ascii="Times New Roman" w:eastAsia="仿宋" w:hAnsi="Times New Roman" w:cs="Times New Roman"/>
              </w:rPr>
            </w:pPr>
          </w:p>
        </w:tc>
        <w:tc>
          <w:tcPr>
            <w:tcW w:w="1560" w:type="dxa"/>
          </w:tcPr>
          <w:p w:rsidR="00E61DA9" w:rsidRPr="005527CC" w:rsidRDefault="00E61DA9" w:rsidP="00F950EA">
            <w:pPr>
              <w:rPr>
                <w:rFonts w:ascii="Times New Roman" w:eastAsia="仿宋" w:hAnsi="Times New Roman" w:cs="Times New Roman"/>
              </w:rPr>
            </w:pPr>
          </w:p>
        </w:tc>
      </w:tr>
      <w:tr w:rsidR="00E61DA9" w:rsidRPr="005527CC" w:rsidTr="00F950EA">
        <w:trPr>
          <w:trHeight w:val="789"/>
        </w:trPr>
        <w:tc>
          <w:tcPr>
            <w:tcW w:w="850" w:type="dxa"/>
            <w:vMerge/>
          </w:tcPr>
          <w:p w:rsidR="00E61DA9" w:rsidRPr="005527CC" w:rsidRDefault="00E61DA9" w:rsidP="00F950EA">
            <w:pPr>
              <w:rPr>
                <w:rFonts w:ascii="Times New Roman" w:eastAsia="仿宋" w:hAnsi="Times New Roman" w:cs="Times New Roman"/>
              </w:rPr>
            </w:pPr>
          </w:p>
        </w:tc>
        <w:tc>
          <w:tcPr>
            <w:tcW w:w="1135" w:type="dxa"/>
            <w:vMerge/>
          </w:tcPr>
          <w:p w:rsidR="00E61DA9" w:rsidRPr="005527CC" w:rsidRDefault="00E61DA9" w:rsidP="00F950EA">
            <w:pPr>
              <w:rPr>
                <w:rFonts w:ascii="Times New Roman" w:eastAsia="仿宋" w:hAnsi="Times New Roman" w:cs="Times New Roman"/>
              </w:rPr>
            </w:pPr>
          </w:p>
        </w:tc>
        <w:tc>
          <w:tcPr>
            <w:tcW w:w="1134" w:type="dxa"/>
            <w:vMerge/>
          </w:tcPr>
          <w:p w:rsidR="00E61DA9" w:rsidRPr="005527CC" w:rsidRDefault="00E61DA9" w:rsidP="00F950EA">
            <w:pPr>
              <w:rPr>
                <w:rFonts w:ascii="Times New Roman" w:eastAsia="仿宋" w:hAnsi="Times New Roman" w:cs="Times New Roman"/>
              </w:rPr>
            </w:pPr>
          </w:p>
        </w:tc>
        <w:tc>
          <w:tcPr>
            <w:tcW w:w="1134" w:type="dxa"/>
            <w:vMerge/>
          </w:tcPr>
          <w:p w:rsidR="00E61DA9" w:rsidRPr="005527CC" w:rsidRDefault="00E61DA9" w:rsidP="00F950EA">
            <w:pPr>
              <w:rPr>
                <w:rFonts w:ascii="Times New Roman" w:eastAsia="仿宋" w:hAnsi="Times New Roman" w:cs="Times New Roman"/>
              </w:rPr>
            </w:pPr>
          </w:p>
        </w:tc>
        <w:tc>
          <w:tcPr>
            <w:tcW w:w="1134" w:type="dxa"/>
          </w:tcPr>
          <w:p w:rsidR="00E61DA9" w:rsidRPr="005527CC" w:rsidRDefault="00E61DA9" w:rsidP="00F950EA">
            <w:pPr>
              <w:rPr>
                <w:rFonts w:ascii="Times New Roman" w:eastAsia="仿宋" w:hAnsi="Times New Roman" w:cs="Times New Roman"/>
              </w:rPr>
            </w:pPr>
          </w:p>
        </w:tc>
        <w:tc>
          <w:tcPr>
            <w:tcW w:w="709" w:type="dxa"/>
          </w:tcPr>
          <w:p w:rsidR="00E61DA9" w:rsidRPr="005527CC" w:rsidRDefault="00E61DA9" w:rsidP="00F950EA">
            <w:pPr>
              <w:rPr>
                <w:rFonts w:ascii="Times New Roman" w:eastAsia="仿宋" w:hAnsi="Times New Roman" w:cs="Times New Roman"/>
              </w:rPr>
            </w:pPr>
          </w:p>
        </w:tc>
        <w:tc>
          <w:tcPr>
            <w:tcW w:w="1134" w:type="dxa"/>
          </w:tcPr>
          <w:p w:rsidR="00E61DA9" w:rsidRPr="005527CC" w:rsidRDefault="00E61DA9" w:rsidP="00F950EA">
            <w:pPr>
              <w:rPr>
                <w:rFonts w:ascii="Times New Roman" w:eastAsia="仿宋" w:hAnsi="Times New Roman" w:cs="Times New Roman"/>
              </w:rPr>
            </w:pPr>
          </w:p>
        </w:tc>
        <w:tc>
          <w:tcPr>
            <w:tcW w:w="1559" w:type="dxa"/>
          </w:tcPr>
          <w:p w:rsidR="00E61DA9" w:rsidRPr="005527CC" w:rsidRDefault="00E61DA9" w:rsidP="00F950EA">
            <w:pPr>
              <w:rPr>
                <w:rFonts w:ascii="Times New Roman" w:eastAsia="仿宋" w:hAnsi="Times New Roman" w:cs="Times New Roman"/>
              </w:rPr>
            </w:pPr>
          </w:p>
        </w:tc>
        <w:tc>
          <w:tcPr>
            <w:tcW w:w="1559" w:type="dxa"/>
          </w:tcPr>
          <w:p w:rsidR="00E61DA9" w:rsidRPr="005527CC" w:rsidRDefault="00E61DA9" w:rsidP="00F950EA">
            <w:pPr>
              <w:rPr>
                <w:rFonts w:ascii="Times New Roman" w:eastAsia="仿宋" w:hAnsi="Times New Roman" w:cs="Times New Roman"/>
              </w:rPr>
            </w:pPr>
          </w:p>
        </w:tc>
        <w:tc>
          <w:tcPr>
            <w:tcW w:w="1701" w:type="dxa"/>
          </w:tcPr>
          <w:p w:rsidR="00E61DA9" w:rsidRPr="005527CC" w:rsidRDefault="00E61DA9" w:rsidP="00F950EA">
            <w:pPr>
              <w:rPr>
                <w:rFonts w:ascii="Times New Roman" w:eastAsia="仿宋" w:hAnsi="Times New Roman" w:cs="Times New Roman"/>
              </w:rPr>
            </w:pPr>
          </w:p>
        </w:tc>
        <w:tc>
          <w:tcPr>
            <w:tcW w:w="1276" w:type="dxa"/>
          </w:tcPr>
          <w:p w:rsidR="00E61DA9" w:rsidRPr="005527CC" w:rsidRDefault="00E61DA9" w:rsidP="00F950EA">
            <w:pPr>
              <w:rPr>
                <w:rFonts w:ascii="Times New Roman" w:eastAsia="仿宋" w:hAnsi="Times New Roman" w:cs="Times New Roman"/>
              </w:rPr>
            </w:pPr>
          </w:p>
        </w:tc>
        <w:tc>
          <w:tcPr>
            <w:tcW w:w="1417" w:type="dxa"/>
          </w:tcPr>
          <w:p w:rsidR="00E61DA9" w:rsidRPr="005527CC" w:rsidRDefault="00E61DA9" w:rsidP="00F950EA">
            <w:pPr>
              <w:rPr>
                <w:rFonts w:ascii="Times New Roman" w:eastAsia="仿宋" w:hAnsi="Times New Roman" w:cs="Times New Roman"/>
              </w:rPr>
            </w:pPr>
          </w:p>
        </w:tc>
        <w:tc>
          <w:tcPr>
            <w:tcW w:w="1560" w:type="dxa"/>
          </w:tcPr>
          <w:p w:rsidR="00E61DA9" w:rsidRPr="005527CC" w:rsidRDefault="00E61DA9" w:rsidP="00F950EA">
            <w:pPr>
              <w:rPr>
                <w:rFonts w:ascii="Times New Roman" w:eastAsia="仿宋" w:hAnsi="Times New Roman" w:cs="Times New Roman"/>
              </w:rPr>
            </w:pPr>
          </w:p>
        </w:tc>
      </w:tr>
      <w:tr w:rsidR="00E61DA9" w:rsidRPr="005527CC" w:rsidTr="00F950EA">
        <w:trPr>
          <w:trHeight w:val="891"/>
        </w:trPr>
        <w:tc>
          <w:tcPr>
            <w:tcW w:w="850" w:type="dxa"/>
            <w:vMerge/>
          </w:tcPr>
          <w:p w:rsidR="00E61DA9" w:rsidRPr="005527CC" w:rsidRDefault="00E61DA9" w:rsidP="00F950EA">
            <w:pPr>
              <w:rPr>
                <w:rFonts w:ascii="Times New Roman" w:eastAsia="仿宋" w:hAnsi="Times New Roman" w:cs="Times New Roman"/>
              </w:rPr>
            </w:pPr>
          </w:p>
        </w:tc>
        <w:tc>
          <w:tcPr>
            <w:tcW w:w="1135" w:type="dxa"/>
            <w:vMerge/>
          </w:tcPr>
          <w:p w:rsidR="00E61DA9" w:rsidRPr="005527CC" w:rsidRDefault="00E61DA9" w:rsidP="00F950EA">
            <w:pPr>
              <w:rPr>
                <w:rFonts w:ascii="Times New Roman" w:eastAsia="仿宋" w:hAnsi="Times New Roman" w:cs="Times New Roman"/>
              </w:rPr>
            </w:pPr>
          </w:p>
        </w:tc>
        <w:tc>
          <w:tcPr>
            <w:tcW w:w="1134" w:type="dxa"/>
            <w:vMerge/>
          </w:tcPr>
          <w:p w:rsidR="00E61DA9" w:rsidRPr="005527CC" w:rsidRDefault="00E61DA9" w:rsidP="00F950EA">
            <w:pPr>
              <w:rPr>
                <w:rFonts w:ascii="Times New Roman" w:eastAsia="仿宋" w:hAnsi="Times New Roman" w:cs="Times New Roman"/>
              </w:rPr>
            </w:pPr>
          </w:p>
        </w:tc>
        <w:tc>
          <w:tcPr>
            <w:tcW w:w="1134" w:type="dxa"/>
            <w:vMerge/>
          </w:tcPr>
          <w:p w:rsidR="00E61DA9" w:rsidRPr="005527CC" w:rsidRDefault="00E61DA9" w:rsidP="00F950EA">
            <w:pPr>
              <w:rPr>
                <w:rFonts w:ascii="Times New Roman" w:eastAsia="仿宋" w:hAnsi="Times New Roman" w:cs="Times New Roman"/>
              </w:rPr>
            </w:pPr>
          </w:p>
        </w:tc>
        <w:tc>
          <w:tcPr>
            <w:tcW w:w="1134" w:type="dxa"/>
          </w:tcPr>
          <w:p w:rsidR="00E61DA9" w:rsidRPr="005527CC" w:rsidRDefault="00E61DA9" w:rsidP="00F950EA">
            <w:pPr>
              <w:rPr>
                <w:rFonts w:ascii="Times New Roman" w:eastAsia="仿宋" w:hAnsi="Times New Roman" w:cs="Times New Roman"/>
              </w:rPr>
            </w:pPr>
          </w:p>
        </w:tc>
        <w:tc>
          <w:tcPr>
            <w:tcW w:w="709" w:type="dxa"/>
          </w:tcPr>
          <w:p w:rsidR="00E61DA9" w:rsidRPr="005527CC" w:rsidRDefault="00E61DA9" w:rsidP="00F950EA">
            <w:pPr>
              <w:rPr>
                <w:rFonts w:ascii="Times New Roman" w:eastAsia="仿宋" w:hAnsi="Times New Roman" w:cs="Times New Roman"/>
              </w:rPr>
            </w:pPr>
          </w:p>
        </w:tc>
        <w:tc>
          <w:tcPr>
            <w:tcW w:w="1134" w:type="dxa"/>
          </w:tcPr>
          <w:p w:rsidR="00E61DA9" w:rsidRPr="005527CC" w:rsidRDefault="00E61DA9" w:rsidP="00F950EA">
            <w:pPr>
              <w:rPr>
                <w:rFonts w:ascii="Times New Roman" w:eastAsia="仿宋" w:hAnsi="Times New Roman" w:cs="Times New Roman"/>
              </w:rPr>
            </w:pPr>
          </w:p>
        </w:tc>
        <w:tc>
          <w:tcPr>
            <w:tcW w:w="1559" w:type="dxa"/>
          </w:tcPr>
          <w:p w:rsidR="00E61DA9" w:rsidRPr="005527CC" w:rsidRDefault="00E61DA9" w:rsidP="00F950EA">
            <w:pPr>
              <w:rPr>
                <w:rFonts w:ascii="Times New Roman" w:eastAsia="仿宋" w:hAnsi="Times New Roman" w:cs="Times New Roman"/>
              </w:rPr>
            </w:pPr>
          </w:p>
        </w:tc>
        <w:tc>
          <w:tcPr>
            <w:tcW w:w="1559" w:type="dxa"/>
          </w:tcPr>
          <w:p w:rsidR="00E61DA9" w:rsidRPr="005527CC" w:rsidRDefault="00E61DA9" w:rsidP="00F950EA">
            <w:pPr>
              <w:rPr>
                <w:rFonts w:ascii="Times New Roman" w:eastAsia="仿宋" w:hAnsi="Times New Roman" w:cs="Times New Roman"/>
              </w:rPr>
            </w:pPr>
          </w:p>
        </w:tc>
        <w:tc>
          <w:tcPr>
            <w:tcW w:w="1701" w:type="dxa"/>
          </w:tcPr>
          <w:p w:rsidR="00E61DA9" w:rsidRPr="005527CC" w:rsidRDefault="00E61DA9" w:rsidP="00F950EA">
            <w:pPr>
              <w:rPr>
                <w:rFonts w:ascii="Times New Roman" w:eastAsia="仿宋" w:hAnsi="Times New Roman" w:cs="Times New Roman"/>
              </w:rPr>
            </w:pPr>
          </w:p>
        </w:tc>
        <w:tc>
          <w:tcPr>
            <w:tcW w:w="1276" w:type="dxa"/>
          </w:tcPr>
          <w:p w:rsidR="00E61DA9" w:rsidRPr="005527CC" w:rsidRDefault="00E61DA9" w:rsidP="00F950EA">
            <w:pPr>
              <w:rPr>
                <w:rFonts w:ascii="Times New Roman" w:eastAsia="仿宋" w:hAnsi="Times New Roman" w:cs="Times New Roman"/>
              </w:rPr>
            </w:pPr>
          </w:p>
        </w:tc>
        <w:tc>
          <w:tcPr>
            <w:tcW w:w="1417" w:type="dxa"/>
          </w:tcPr>
          <w:p w:rsidR="00E61DA9" w:rsidRPr="005527CC" w:rsidRDefault="00E61DA9" w:rsidP="00F950EA">
            <w:pPr>
              <w:rPr>
                <w:rFonts w:ascii="Times New Roman" w:eastAsia="仿宋" w:hAnsi="Times New Roman" w:cs="Times New Roman"/>
              </w:rPr>
            </w:pPr>
          </w:p>
        </w:tc>
        <w:tc>
          <w:tcPr>
            <w:tcW w:w="1560" w:type="dxa"/>
          </w:tcPr>
          <w:p w:rsidR="00E61DA9" w:rsidRPr="005527CC" w:rsidRDefault="00E61DA9" w:rsidP="00F950EA">
            <w:pPr>
              <w:rPr>
                <w:rFonts w:ascii="Times New Roman" w:eastAsia="仿宋" w:hAnsi="Times New Roman" w:cs="Times New Roman"/>
              </w:rPr>
            </w:pPr>
          </w:p>
        </w:tc>
      </w:tr>
      <w:tr w:rsidR="00E61DA9" w:rsidRPr="005527CC" w:rsidTr="00F950EA">
        <w:trPr>
          <w:trHeight w:val="703"/>
        </w:trPr>
        <w:tc>
          <w:tcPr>
            <w:tcW w:w="850" w:type="dxa"/>
            <w:vMerge/>
          </w:tcPr>
          <w:p w:rsidR="00E61DA9" w:rsidRPr="005527CC" w:rsidRDefault="00E61DA9" w:rsidP="00F950EA">
            <w:pPr>
              <w:rPr>
                <w:rFonts w:ascii="Times New Roman" w:eastAsia="仿宋" w:hAnsi="Times New Roman" w:cs="Times New Roman"/>
              </w:rPr>
            </w:pPr>
          </w:p>
        </w:tc>
        <w:tc>
          <w:tcPr>
            <w:tcW w:w="1135" w:type="dxa"/>
            <w:vMerge/>
          </w:tcPr>
          <w:p w:rsidR="00E61DA9" w:rsidRPr="005527CC" w:rsidRDefault="00E61DA9" w:rsidP="00F950EA">
            <w:pPr>
              <w:rPr>
                <w:rFonts w:ascii="Times New Roman" w:eastAsia="仿宋" w:hAnsi="Times New Roman" w:cs="Times New Roman"/>
              </w:rPr>
            </w:pPr>
          </w:p>
        </w:tc>
        <w:tc>
          <w:tcPr>
            <w:tcW w:w="1134" w:type="dxa"/>
            <w:vMerge/>
          </w:tcPr>
          <w:p w:rsidR="00E61DA9" w:rsidRPr="005527CC" w:rsidRDefault="00E61DA9" w:rsidP="00F950EA">
            <w:pPr>
              <w:rPr>
                <w:rFonts w:ascii="Times New Roman" w:eastAsia="仿宋" w:hAnsi="Times New Roman" w:cs="Times New Roman"/>
              </w:rPr>
            </w:pPr>
          </w:p>
        </w:tc>
        <w:tc>
          <w:tcPr>
            <w:tcW w:w="1134" w:type="dxa"/>
            <w:vMerge/>
          </w:tcPr>
          <w:p w:rsidR="00E61DA9" w:rsidRPr="005527CC" w:rsidRDefault="00E61DA9" w:rsidP="00F950EA">
            <w:pPr>
              <w:rPr>
                <w:rFonts w:ascii="Times New Roman" w:eastAsia="仿宋" w:hAnsi="Times New Roman" w:cs="Times New Roman"/>
              </w:rPr>
            </w:pPr>
          </w:p>
        </w:tc>
        <w:tc>
          <w:tcPr>
            <w:tcW w:w="1134" w:type="dxa"/>
          </w:tcPr>
          <w:p w:rsidR="00E61DA9" w:rsidRPr="005527CC" w:rsidRDefault="00E61DA9" w:rsidP="00F950EA">
            <w:pPr>
              <w:rPr>
                <w:rFonts w:ascii="Times New Roman" w:eastAsia="仿宋" w:hAnsi="Times New Roman" w:cs="Times New Roman"/>
              </w:rPr>
            </w:pPr>
          </w:p>
        </w:tc>
        <w:tc>
          <w:tcPr>
            <w:tcW w:w="709" w:type="dxa"/>
          </w:tcPr>
          <w:p w:rsidR="00E61DA9" w:rsidRPr="005527CC" w:rsidRDefault="00E61DA9" w:rsidP="00F950EA">
            <w:pPr>
              <w:rPr>
                <w:rFonts w:ascii="Times New Roman" w:eastAsia="仿宋" w:hAnsi="Times New Roman" w:cs="Times New Roman"/>
              </w:rPr>
            </w:pPr>
          </w:p>
        </w:tc>
        <w:tc>
          <w:tcPr>
            <w:tcW w:w="1134" w:type="dxa"/>
          </w:tcPr>
          <w:p w:rsidR="00E61DA9" w:rsidRPr="005527CC" w:rsidRDefault="00E61DA9" w:rsidP="00F950EA">
            <w:pPr>
              <w:rPr>
                <w:rFonts w:ascii="Times New Roman" w:eastAsia="仿宋" w:hAnsi="Times New Roman" w:cs="Times New Roman"/>
              </w:rPr>
            </w:pPr>
          </w:p>
        </w:tc>
        <w:tc>
          <w:tcPr>
            <w:tcW w:w="1559" w:type="dxa"/>
          </w:tcPr>
          <w:p w:rsidR="00E61DA9" w:rsidRPr="005527CC" w:rsidRDefault="00E61DA9" w:rsidP="00F950EA">
            <w:pPr>
              <w:rPr>
                <w:rFonts w:ascii="Times New Roman" w:eastAsia="仿宋" w:hAnsi="Times New Roman" w:cs="Times New Roman"/>
              </w:rPr>
            </w:pPr>
          </w:p>
        </w:tc>
        <w:tc>
          <w:tcPr>
            <w:tcW w:w="1559" w:type="dxa"/>
          </w:tcPr>
          <w:p w:rsidR="00E61DA9" w:rsidRPr="005527CC" w:rsidRDefault="00E61DA9" w:rsidP="00F950EA">
            <w:pPr>
              <w:rPr>
                <w:rFonts w:ascii="Times New Roman" w:eastAsia="仿宋" w:hAnsi="Times New Roman" w:cs="Times New Roman"/>
              </w:rPr>
            </w:pPr>
          </w:p>
        </w:tc>
        <w:tc>
          <w:tcPr>
            <w:tcW w:w="1701" w:type="dxa"/>
          </w:tcPr>
          <w:p w:rsidR="00E61DA9" w:rsidRPr="005527CC" w:rsidRDefault="00E61DA9" w:rsidP="00F950EA">
            <w:pPr>
              <w:rPr>
                <w:rFonts w:ascii="Times New Roman" w:eastAsia="仿宋" w:hAnsi="Times New Roman" w:cs="Times New Roman"/>
              </w:rPr>
            </w:pPr>
          </w:p>
        </w:tc>
        <w:tc>
          <w:tcPr>
            <w:tcW w:w="1276" w:type="dxa"/>
          </w:tcPr>
          <w:p w:rsidR="00E61DA9" w:rsidRPr="005527CC" w:rsidRDefault="00E61DA9" w:rsidP="00F950EA">
            <w:pPr>
              <w:rPr>
                <w:rFonts w:ascii="Times New Roman" w:eastAsia="仿宋" w:hAnsi="Times New Roman" w:cs="Times New Roman"/>
              </w:rPr>
            </w:pPr>
          </w:p>
        </w:tc>
        <w:tc>
          <w:tcPr>
            <w:tcW w:w="1417" w:type="dxa"/>
          </w:tcPr>
          <w:p w:rsidR="00E61DA9" w:rsidRPr="005527CC" w:rsidRDefault="00E61DA9" w:rsidP="00F950EA">
            <w:pPr>
              <w:rPr>
                <w:rFonts w:ascii="Times New Roman" w:eastAsia="仿宋" w:hAnsi="Times New Roman" w:cs="Times New Roman"/>
              </w:rPr>
            </w:pPr>
          </w:p>
        </w:tc>
        <w:tc>
          <w:tcPr>
            <w:tcW w:w="1560" w:type="dxa"/>
          </w:tcPr>
          <w:p w:rsidR="00E61DA9" w:rsidRPr="005527CC" w:rsidRDefault="00E61DA9" w:rsidP="00F950EA">
            <w:pPr>
              <w:rPr>
                <w:rFonts w:ascii="Times New Roman" w:eastAsia="仿宋" w:hAnsi="Times New Roman" w:cs="Times New Roman"/>
              </w:rPr>
            </w:pPr>
          </w:p>
        </w:tc>
      </w:tr>
      <w:tr w:rsidR="00E61DA9" w:rsidRPr="005527CC" w:rsidTr="00F950EA">
        <w:trPr>
          <w:trHeight w:val="703"/>
        </w:trPr>
        <w:tc>
          <w:tcPr>
            <w:tcW w:w="850" w:type="dxa"/>
            <w:vMerge/>
          </w:tcPr>
          <w:p w:rsidR="00E61DA9" w:rsidRPr="005527CC" w:rsidRDefault="00E61DA9" w:rsidP="00F950EA">
            <w:pPr>
              <w:rPr>
                <w:rFonts w:ascii="Times New Roman" w:eastAsia="仿宋" w:hAnsi="Times New Roman" w:cs="Times New Roman"/>
              </w:rPr>
            </w:pPr>
          </w:p>
        </w:tc>
        <w:tc>
          <w:tcPr>
            <w:tcW w:w="1135" w:type="dxa"/>
            <w:vMerge/>
          </w:tcPr>
          <w:p w:rsidR="00E61DA9" w:rsidRPr="005527CC" w:rsidRDefault="00E61DA9" w:rsidP="00F950EA">
            <w:pPr>
              <w:rPr>
                <w:rFonts w:ascii="Times New Roman" w:eastAsia="仿宋" w:hAnsi="Times New Roman" w:cs="Times New Roman"/>
              </w:rPr>
            </w:pPr>
          </w:p>
        </w:tc>
        <w:tc>
          <w:tcPr>
            <w:tcW w:w="1134" w:type="dxa"/>
            <w:vMerge/>
          </w:tcPr>
          <w:p w:rsidR="00E61DA9" w:rsidRPr="005527CC" w:rsidRDefault="00E61DA9" w:rsidP="00F950EA">
            <w:pPr>
              <w:rPr>
                <w:rFonts w:ascii="Times New Roman" w:eastAsia="仿宋" w:hAnsi="Times New Roman" w:cs="Times New Roman"/>
              </w:rPr>
            </w:pPr>
          </w:p>
        </w:tc>
        <w:tc>
          <w:tcPr>
            <w:tcW w:w="1134" w:type="dxa"/>
            <w:vMerge/>
          </w:tcPr>
          <w:p w:rsidR="00E61DA9" w:rsidRPr="005527CC" w:rsidRDefault="00E61DA9" w:rsidP="00F950EA">
            <w:pPr>
              <w:rPr>
                <w:rFonts w:ascii="Times New Roman" w:eastAsia="仿宋" w:hAnsi="Times New Roman" w:cs="Times New Roman"/>
              </w:rPr>
            </w:pPr>
          </w:p>
        </w:tc>
        <w:tc>
          <w:tcPr>
            <w:tcW w:w="1134" w:type="dxa"/>
          </w:tcPr>
          <w:p w:rsidR="00E61DA9" w:rsidRPr="005527CC" w:rsidRDefault="00E61DA9" w:rsidP="00F950EA">
            <w:pPr>
              <w:rPr>
                <w:rFonts w:ascii="Times New Roman" w:eastAsia="仿宋" w:hAnsi="Times New Roman" w:cs="Times New Roman"/>
              </w:rPr>
            </w:pPr>
          </w:p>
        </w:tc>
        <w:tc>
          <w:tcPr>
            <w:tcW w:w="709" w:type="dxa"/>
          </w:tcPr>
          <w:p w:rsidR="00E61DA9" w:rsidRPr="005527CC" w:rsidRDefault="00E61DA9" w:rsidP="00F950EA">
            <w:pPr>
              <w:rPr>
                <w:rFonts w:ascii="Times New Roman" w:eastAsia="仿宋" w:hAnsi="Times New Roman" w:cs="Times New Roman"/>
              </w:rPr>
            </w:pPr>
          </w:p>
        </w:tc>
        <w:tc>
          <w:tcPr>
            <w:tcW w:w="1134" w:type="dxa"/>
          </w:tcPr>
          <w:p w:rsidR="00E61DA9" w:rsidRPr="005527CC" w:rsidRDefault="00E61DA9" w:rsidP="00F950EA">
            <w:pPr>
              <w:rPr>
                <w:rFonts w:ascii="Times New Roman" w:eastAsia="仿宋" w:hAnsi="Times New Roman" w:cs="Times New Roman"/>
              </w:rPr>
            </w:pPr>
          </w:p>
        </w:tc>
        <w:tc>
          <w:tcPr>
            <w:tcW w:w="1559" w:type="dxa"/>
          </w:tcPr>
          <w:p w:rsidR="00E61DA9" w:rsidRPr="005527CC" w:rsidRDefault="00E61DA9" w:rsidP="00F950EA">
            <w:pPr>
              <w:rPr>
                <w:rFonts w:ascii="Times New Roman" w:eastAsia="仿宋" w:hAnsi="Times New Roman" w:cs="Times New Roman"/>
              </w:rPr>
            </w:pPr>
          </w:p>
        </w:tc>
        <w:tc>
          <w:tcPr>
            <w:tcW w:w="1559" w:type="dxa"/>
          </w:tcPr>
          <w:p w:rsidR="00E61DA9" w:rsidRPr="005527CC" w:rsidRDefault="00E61DA9" w:rsidP="00F950EA">
            <w:pPr>
              <w:rPr>
                <w:rFonts w:ascii="Times New Roman" w:eastAsia="仿宋" w:hAnsi="Times New Roman" w:cs="Times New Roman"/>
              </w:rPr>
            </w:pPr>
          </w:p>
        </w:tc>
        <w:tc>
          <w:tcPr>
            <w:tcW w:w="1701" w:type="dxa"/>
          </w:tcPr>
          <w:p w:rsidR="00E61DA9" w:rsidRPr="005527CC" w:rsidRDefault="00E61DA9" w:rsidP="00F950EA">
            <w:pPr>
              <w:rPr>
                <w:rFonts w:ascii="Times New Roman" w:eastAsia="仿宋" w:hAnsi="Times New Roman" w:cs="Times New Roman"/>
              </w:rPr>
            </w:pPr>
          </w:p>
        </w:tc>
        <w:tc>
          <w:tcPr>
            <w:tcW w:w="1276" w:type="dxa"/>
          </w:tcPr>
          <w:p w:rsidR="00E61DA9" w:rsidRPr="005527CC" w:rsidRDefault="00E61DA9" w:rsidP="00F950EA">
            <w:pPr>
              <w:rPr>
                <w:rFonts w:ascii="Times New Roman" w:eastAsia="仿宋" w:hAnsi="Times New Roman" w:cs="Times New Roman"/>
              </w:rPr>
            </w:pPr>
          </w:p>
        </w:tc>
        <w:tc>
          <w:tcPr>
            <w:tcW w:w="1417" w:type="dxa"/>
          </w:tcPr>
          <w:p w:rsidR="00E61DA9" w:rsidRPr="005527CC" w:rsidRDefault="00E61DA9" w:rsidP="00F950EA">
            <w:pPr>
              <w:rPr>
                <w:rFonts w:ascii="Times New Roman" w:eastAsia="仿宋" w:hAnsi="Times New Roman" w:cs="Times New Roman"/>
              </w:rPr>
            </w:pPr>
          </w:p>
        </w:tc>
        <w:tc>
          <w:tcPr>
            <w:tcW w:w="1560" w:type="dxa"/>
          </w:tcPr>
          <w:p w:rsidR="00E61DA9" w:rsidRPr="005527CC" w:rsidRDefault="00E61DA9" w:rsidP="00F950EA">
            <w:pPr>
              <w:rPr>
                <w:rFonts w:ascii="Times New Roman" w:eastAsia="仿宋" w:hAnsi="Times New Roman" w:cs="Times New Roman"/>
              </w:rPr>
            </w:pPr>
          </w:p>
        </w:tc>
      </w:tr>
      <w:tr w:rsidR="00E61DA9" w:rsidRPr="005527CC" w:rsidTr="00F950EA">
        <w:trPr>
          <w:trHeight w:val="411"/>
        </w:trPr>
        <w:tc>
          <w:tcPr>
            <w:tcW w:w="4253" w:type="dxa"/>
            <w:gridSpan w:val="4"/>
          </w:tcPr>
          <w:p w:rsidR="00E61DA9" w:rsidRPr="005527CC" w:rsidRDefault="00E61DA9" w:rsidP="00F950EA">
            <w:pPr>
              <w:rPr>
                <w:rFonts w:ascii="Times New Roman" w:eastAsia="仿宋" w:hAnsi="Times New Roman" w:cs="Times New Roman"/>
              </w:rPr>
            </w:pPr>
            <w:r w:rsidRPr="005527CC">
              <w:rPr>
                <w:rFonts w:ascii="Times New Roman" w:eastAsia="仿宋" w:hAnsi="Times New Roman" w:cs="Times New Roman"/>
              </w:rPr>
              <w:t>汇总</w:t>
            </w:r>
          </w:p>
        </w:tc>
        <w:tc>
          <w:tcPr>
            <w:tcW w:w="1134" w:type="dxa"/>
          </w:tcPr>
          <w:p w:rsidR="00E61DA9" w:rsidRPr="005527CC" w:rsidRDefault="00E61DA9" w:rsidP="00F950EA">
            <w:pPr>
              <w:rPr>
                <w:rFonts w:ascii="Times New Roman" w:eastAsia="仿宋" w:hAnsi="Times New Roman" w:cs="Times New Roman"/>
              </w:rPr>
            </w:pPr>
            <w:r w:rsidRPr="005527CC">
              <w:rPr>
                <w:rFonts w:ascii="Times New Roman" w:eastAsia="仿宋" w:hAnsi="Times New Roman" w:cs="Times New Roman"/>
              </w:rPr>
              <w:t xml:space="preserve">    (</w:t>
            </w:r>
            <w:r w:rsidRPr="005527CC">
              <w:rPr>
                <w:rFonts w:ascii="Times New Roman" w:eastAsia="仿宋" w:hAnsi="Times New Roman" w:cs="Times New Roman"/>
              </w:rPr>
              <w:t>人）</w:t>
            </w:r>
          </w:p>
        </w:tc>
        <w:tc>
          <w:tcPr>
            <w:tcW w:w="7938" w:type="dxa"/>
            <w:gridSpan w:val="6"/>
          </w:tcPr>
          <w:p w:rsidR="00E61DA9" w:rsidRPr="005527CC" w:rsidRDefault="00E61DA9" w:rsidP="00F950EA">
            <w:pPr>
              <w:rPr>
                <w:rFonts w:ascii="Times New Roman" w:eastAsia="仿宋" w:hAnsi="Times New Roman" w:cs="Times New Roman"/>
              </w:rPr>
            </w:pPr>
          </w:p>
        </w:tc>
        <w:tc>
          <w:tcPr>
            <w:tcW w:w="1417" w:type="dxa"/>
          </w:tcPr>
          <w:p w:rsidR="00E61DA9" w:rsidRPr="005527CC" w:rsidRDefault="00E61DA9" w:rsidP="00F950EA">
            <w:pPr>
              <w:rPr>
                <w:rFonts w:ascii="Times New Roman" w:eastAsia="仿宋" w:hAnsi="Times New Roman" w:cs="Times New Roman"/>
              </w:rPr>
            </w:pPr>
          </w:p>
        </w:tc>
        <w:tc>
          <w:tcPr>
            <w:tcW w:w="1560" w:type="dxa"/>
          </w:tcPr>
          <w:p w:rsidR="00E61DA9" w:rsidRPr="005527CC" w:rsidRDefault="00E61DA9" w:rsidP="00F950EA">
            <w:pPr>
              <w:rPr>
                <w:rFonts w:ascii="Times New Roman" w:eastAsia="仿宋" w:hAnsi="Times New Roman" w:cs="Times New Roman"/>
              </w:rPr>
            </w:pPr>
          </w:p>
        </w:tc>
      </w:tr>
    </w:tbl>
    <w:p w:rsidR="00E61DA9" w:rsidRPr="005527CC" w:rsidRDefault="00E61DA9" w:rsidP="00E61DA9">
      <w:pPr>
        <w:ind w:left="634" w:hangingChars="302" w:hanging="634"/>
        <w:rPr>
          <w:rFonts w:ascii="Times New Roman" w:eastAsia="仿宋" w:hAnsi="Times New Roman" w:cs="Times New Roman"/>
        </w:rPr>
        <w:sectPr w:rsidR="00E61DA9" w:rsidRPr="005527CC">
          <w:pgSz w:w="16838" w:h="11906" w:orient="landscape"/>
          <w:pgMar w:top="1797" w:right="1440" w:bottom="1797" w:left="1440" w:header="851" w:footer="992" w:gutter="0"/>
          <w:cols w:space="425"/>
          <w:docGrid w:type="linesAndChars" w:linePitch="312"/>
        </w:sectPr>
      </w:pPr>
      <w:r w:rsidRPr="005527CC">
        <w:rPr>
          <w:rFonts w:ascii="Times New Roman" w:eastAsia="仿宋" w:hAnsi="Times New Roman" w:cs="Times New Roman"/>
        </w:rPr>
        <w:t>注</w:t>
      </w:r>
      <w:r w:rsidRPr="005527CC">
        <w:rPr>
          <w:rFonts w:ascii="Times New Roman" w:eastAsia="仿宋" w:hAnsi="Times New Roman" w:cs="Times New Roman"/>
        </w:rPr>
        <w:t>:</w:t>
      </w:r>
      <w:r w:rsidRPr="005527CC">
        <w:rPr>
          <w:rFonts w:ascii="Times New Roman" w:eastAsia="仿宋" w:hAnsi="Times New Roman" w:cs="Times New Roman"/>
        </w:rPr>
        <w:t>入住人天数按照一人住</w:t>
      </w:r>
      <w:r w:rsidRPr="005527CC">
        <w:rPr>
          <w:rFonts w:ascii="Times New Roman" w:eastAsia="仿宋" w:hAnsi="Times New Roman" w:cs="Times New Roman"/>
        </w:rPr>
        <w:t>1</w:t>
      </w:r>
      <w:r w:rsidRPr="005527CC">
        <w:rPr>
          <w:rFonts w:ascii="Times New Roman" w:eastAsia="仿宋" w:hAnsi="Times New Roman" w:cs="Times New Roman"/>
        </w:rPr>
        <w:t>晚计</w:t>
      </w:r>
      <w:r>
        <w:rPr>
          <w:rFonts w:ascii="Times New Roman" w:eastAsia="仿宋" w:hAnsi="Times New Roman" w:cs="Times New Roman" w:hint="eastAsia"/>
        </w:rPr>
        <w:t>2</w:t>
      </w:r>
      <w:r w:rsidRPr="005527CC">
        <w:rPr>
          <w:rFonts w:ascii="Times New Roman" w:eastAsia="仿宋" w:hAnsi="Times New Roman" w:cs="Times New Roman"/>
        </w:rPr>
        <w:t>人天，入住</w:t>
      </w:r>
      <w:r w:rsidRPr="005527CC">
        <w:rPr>
          <w:rFonts w:ascii="Times New Roman" w:eastAsia="仿宋" w:hAnsi="Times New Roman" w:cs="Times New Roman"/>
        </w:rPr>
        <w:t>2</w:t>
      </w:r>
      <w:r w:rsidRPr="005527CC">
        <w:rPr>
          <w:rFonts w:ascii="Times New Roman" w:eastAsia="仿宋" w:hAnsi="Times New Roman" w:cs="Times New Roman"/>
        </w:rPr>
        <w:t>晚计</w:t>
      </w:r>
      <w:r w:rsidRPr="005527CC">
        <w:rPr>
          <w:rFonts w:ascii="Times New Roman" w:eastAsia="仿宋" w:hAnsi="Times New Roman" w:cs="Times New Roman"/>
        </w:rPr>
        <w:t>3</w:t>
      </w:r>
      <w:r w:rsidRPr="005527CC">
        <w:rPr>
          <w:rFonts w:ascii="Times New Roman" w:eastAsia="仿宋" w:hAnsi="Times New Roman" w:cs="Times New Roman"/>
        </w:rPr>
        <w:t>人天、入住</w:t>
      </w:r>
      <w:r w:rsidRPr="005527CC">
        <w:rPr>
          <w:rFonts w:ascii="Times New Roman" w:eastAsia="仿宋" w:hAnsi="Times New Roman" w:cs="Times New Roman"/>
        </w:rPr>
        <w:t>3</w:t>
      </w:r>
      <w:r w:rsidRPr="005527CC">
        <w:rPr>
          <w:rFonts w:ascii="Times New Roman" w:eastAsia="仿宋" w:hAnsi="Times New Roman" w:cs="Times New Roman"/>
        </w:rPr>
        <w:t>晚计</w:t>
      </w:r>
      <w:r w:rsidRPr="005527CC">
        <w:rPr>
          <w:rFonts w:ascii="Times New Roman" w:eastAsia="仿宋" w:hAnsi="Times New Roman" w:cs="Times New Roman" w:hint="eastAsia"/>
        </w:rPr>
        <w:t>4</w:t>
      </w:r>
      <w:r w:rsidRPr="005527CC">
        <w:rPr>
          <w:rFonts w:ascii="Times New Roman" w:eastAsia="仿宋" w:hAnsi="Times New Roman" w:cs="Times New Roman"/>
        </w:rPr>
        <w:t>人天；游玩景区名称填南京收费景区名称；汇总只填游客人数和入住人天数</w:t>
      </w:r>
      <w:r w:rsidRPr="005527CC">
        <w:rPr>
          <w:rFonts w:ascii="Times New Roman" w:eastAsia="仿宋" w:hAnsi="Times New Roman" w:cs="Times New Roman" w:hint="eastAsia"/>
        </w:rPr>
        <w:t>。没有入住不填酒店信息。</w:t>
      </w:r>
    </w:p>
    <w:p w:rsidR="00E61DA9" w:rsidRPr="005527CC" w:rsidRDefault="00E61DA9" w:rsidP="00E61DA9">
      <w:pPr>
        <w:jc w:val="left"/>
        <w:rPr>
          <w:rFonts w:ascii="Times New Roman" w:eastAsia="方正黑体_GBK" w:hAnsi="Times New Roman" w:cs="Times New Roman"/>
          <w:sz w:val="30"/>
          <w:szCs w:val="30"/>
        </w:rPr>
      </w:pPr>
      <w:r w:rsidRPr="005527CC">
        <w:rPr>
          <w:rFonts w:ascii="Times New Roman" w:eastAsia="方正黑体_GBK" w:hAnsi="Times New Roman" w:cs="Times New Roman"/>
          <w:sz w:val="30"/>
          <w:szCs w:val="30"/>
        </w:rPr>
        <w:lastRenderedPageBreak/>
        <w:t>附件</w:t>
      </w:r>
      <w:r w:rsidRPr="005527CC">
        <w:rPr>
          <w:rFonts w:ascii="Times New Roman" w:eastAsia="方正黑体_GBK" w:hAnsi="Times New Roman" w:cs="Times New Roman"/>
          <w:sz w:val="30"/>
          <w:szCs w:val="30"/>
        </w:rPr>
        <w:t>4:</w:t>
      </w:r>
    </w:p>
    <w:p w:rsidR="00E61DA9" w:rsidRPr="005527CC" w:rsidRDefault="00E61DA9" w:rsidP="00E61DA9">
      <w:pPr>
        <w:jc w:val="center"/>
        <w:rPr>
          <w:rFonts w:ascii="Times New Roman" w:eastAsia="方正小标宋_GBK" w:hAnsi="Times New Roman" w:cs="Times New Roman"/>
          <w:bCs/>
          <w:kern w:val="0"/>
          <w:sz w:val="36"/>
          <w:szCs w:val="36"/>
        </w:rPr>
      </w:pPr>
      <w:r w:rsidRPr="005527CC">
        <w:rPr>
          <w:rFonts w:ascii="Times New Roman" w:eastAsia="方正小标宋_GBK" w:hAnsi="Times New Roman" w:cs="Times New Roman"/>
          <w:bCs/>
          <w:kern w:val="0"/>
          <w:sz w:val="36"/>
          <w:szCs w:val="36"/>
        </w:rPr>
        <w:t>旅游团队信息汇总表</w:t>
      </w:r>
    </w:p>
    <w:p w:rsidR="00E61DA9" w:rsidRPr="005527CC" w:rsidRDefault="00E61DA9" w:rsidP="00E61DA9">
      <w:pPr>
        <w:jc w:val="center"/>
        <w:rPr>
          <w:rFonts w:ascii="Times New Roman" w:eastAsia="黑体" w:hAnsi="Times New Roman" w:cs="Times New Roman"/>
          <w:b/>
          <w:sz w:val="32"/>
          <w:szCs w:val="32"/>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858"/>
        <w:gridCol w:w="1984"/>
        <w:gridCol w:w="2744"/>
      </w:tblGrid>
      <w:tr w:rsidR="00E61DA9" w:rsidRPr="005527CC" w:rsidTr="00F950EA">
        <w:trPr>
          <w:trHeight w:val="952"/>
        </w:trPr>
        <w:tc>
          <w:tcPr>
            <w:tcW w:w="1879" w:type="dxa"/>
          </w:tcPr>
          <w:p w:rsidR="00E61DA9" w:rsidRPr="005527CC" w:rsidRDefault="00E61DA9" w:rsidP="00F950EA">
            <w:pPr>
              <w:jc w:val="center"/>
              <w:rPr>
                <w:rFonts w:ascii="Times New Roman" w:eastAsia="仿宋" w:hAnsi="Times New Roman" w:cs="Times New Roman"/>
                <w:sz w:val="32"/>
                <w:szCs w:val="32"/>
              </w:rPr>
            </w:pPr>
            <w:r w:rsidRPr="005527CC">
              <w:rPr>
                <w:rFonts w:ascii="Times New Roman" w:eastAsia="仿宋" w:hAnsi="Times New Roman" w:cs="Times New Roman"/>
                <w:sz w:val="32"/>
                <w:szCs w:val="32"/>
              </w:rPr>
              <w:t>月份</w:t>
            </w:r>
          </w:p>
        </w:tc>
        <w:tc>
          <w:tcPr>
            <w:tcW w:w="1858" w:type="dxa"/>
          </w:tcPr>
          <w:p w:rsidR="00E61DA9" w:rsidRPr="005527CC" w:rsidRDefault="00E61DA9" w:rsidP="00F950EA">
            <w:pPr>
              <w:jc w:val="center"/>
              <w:rPr>
                <w:rFonts w:ascii="Times New Roman" w:eastAsia="仿宋" w:hAnsi="Times New Roman" w:cs="Times New Roman"/>
                <w:sz w:val="32"/>
                <w:szCs w:val="32"/>
              </w:rPr>
            </w:pPr>
            <w:r w:rsidRPr="005527CC">
              <w:rPr>
                <w:rFonts w:ascii="Times New Roman" w:eastAsia="仿宋" w:hAnsi="Times New Roman" w:cs="Times New Roman"/>
                <w:sz w:val="32"/>
                <w:szCs w:val="32"/>
              </w:rPr>
              <w:t>团队数</w:t>
            </w:r>
          </w:p>
        </w:tc>
        <w:tc>
          <w:tcPr>
            <w:tcW w:w="1984" w:type="dxa"/>
          </w:tcPr>
          <w:p w:rsidR="00E61DA9" w:rsidRPr="005527CC" w:rsidRDefault="00E61DA9" w:rsidP="00F950EA">
            <w:pPr>
              <w:jc w:val="center"/>
              <w:rPr>
                <w:rFonts w:ascii="Times New Roman" w:eastAsia="仿宋" w:hAnsi="Times New Roman" w:cs="Times New Roman"/>
                <w:sz w:val="32"/>
                <w:szCs w:val="32"/>
              </w:rPr>
            </w:pPr>
            <w:r w:rsidRPr="005527CC">
              <w:rPr>
                <w:rFonts w:ascii="Times New Roman" w:eastAsia="仿宋" w:hAnsi="Times New Roman" w:cs="Times New Roman"/>
                <w:sz w:val="32"/>
                <w:szCs w:val="32"/>
              </w:rPr>
              <w:t>人数</w:t>
            </w:r>
          </w:p>
        </w:tc>
        <w:tc>
          <w:tcPr>
            <w:tcW w:w="2744" w:type="dxa"/>
          </w:tcPr>
          <w:p w:rsidR="00E61DA9" w:rsidRPr="005527CC" w:rsidRDefault="00E61DA9" w:rsidP="00F950EA">
            <w:pPr>
              <w:jc w:val="center"/>
              <w:rPr>
                <w:rFonts w:ascii="Times New Roman" w:eastAsia="仿宋" w:hAnsi="Times New Roman" w:cs="Times New Roman"/>
                <w:sz w:val="32"/>
                <w:szCs w:val="32"/>
              </w:rPr>
            </w:pPr>
            <w:r w:rsidRPr="005527CC">
              <w:rPr>
                <w:rFonts w:ascii="Times New Roman" w:eastAsia="仿宋" w:hAnsi="Times New Roman" w:cs="Times New Roman"/>
                <w:sz w:val="32"/>
                <w:szCs w:val="32"/>
              </w:rPr>
              <w:t>入住人天数</w:t>
            </w:r>
          </w:p>
        </w:tc>
      </w:tr>
      <w:tr w:rsidR="00E61DA9" w:rsidRPr="005527CC" w:rsidTr="00F950EA">
        <w:trPr>
          <w:trHeight w:val="850"/>
        </w:trPr>
        <w:tc>
          <w:tcPr>
            <w:tcW w:w="1879" w:type="dxa"/>
          </w:tcPr>
          <w:p w:rsidR="00E61DA9" w:rsidRPr="005527CC" w:rsidRDefault="00E61DA9" w:rsidP="00F950EA">
            <w:pPr>
              <w:jc w:val="center"/>
              <w:rPr>
                <w:rFonts w:ascii="Times New Roman" w:eastAsia="仿宋" w:hAnsi="Times New Roman" w:cs="Times New Roman"/>
                <w:sz w:val="32"/>
                <w:szCs w:val="32"/>
              </w:rPr>
            </w:pPr>
            <w:r w:rsidRPr="005527CC">
              <w:rPr>
                <w:rFonts w:ascii="Times New Roman" w:eastAsia="仿宋" w:hAnsi="Times New Roman" w:cs="Times New Roman" w:hint="eastAsia"/>
                <w:sz w:val="32"/>
                <w:szCs w:val="32"/>
              </w:rPr>
              <w:t>9</w:t>
            </w:r>
            <w:r w:rsidRPr="005527CC">
              <w:rPr>
                <w:rFonts w:ascii="Times New Roman" w:eastAsia="仿宋" w:hAnsi="Times New Roman" w:cs="Times New Roman"/>
                <w:sz w:val="32"/>
                <w:szCs w:val="32"/>
              </w:rPr>
              <w:t>月份</w:t>
            </w:r>
          </w:p>
        </w:tc>
        <w:tc>
          <w:tcPr>
            <w:tcW w:w="1858" w:type="dxa"/>
          </w:tcPr>
          <w:p w:rsidR="00E61DA9" w:rsidRPr="005527CC" w:rsidRDefault="00E61DA9" w:rsidP="00F950EA">
            <w:pPr>
              <w:jc w:val="center"/>
              <w:rPr>
                <w:rFonts w:ascii="Times New Roman" w:eastAsia="仿宋" w:hAnsi="Times New Roman" w:cs="Times New Roman"/>
                <w:sz w:val="32"/>
                <w:szCs w:val="32"/>
              </w:rPr>
            </w:pPr>
          </w:p>
        </w:tc>
        <w:tc>
          <w:tcPr>
            <w:tcW w:w="1984" w:type="dxa"/>
          </w:tcPr>
          <w:p w:rsidR="00E61DA9" w:rsidRPr="005527CC" w:rsidRDefault="00E61DA9" w:rsidP="00F950EA">
            <w:pPr>
              <w:jc w:val="center"/>
              <w:rPr>
                <w:rFonts w:ascii="Times New Roman" w:eastAsia="仿宋" w:hAnsi="Times New Roman" w:cs="Times New Roman"/>
                <w:sz w:val="32"/>
                <w:szCs w:val="32"/>
              </w:rPr>
            </w:pPr>
          </w:p>
        </w:tc>
        <w:tc>
          <w:tcPr>
            <w:tcW w:w="2744" w:type="dxa"/>
          </w:tcPr>
          <w:p w:rsidR="00E61DA9" w:rsidRPr="005527CC" w:rsidRDefault="00E61DA9" w:rsidP="00F950EA">
            <w:pPr>
              <w:jc w:val="center"/>
              <w:rPr>
                <w:rFonts w:ascii="Times New Roman" w:eastAsia="仿宋" w:hAnsi="Times New Roman" w:cs="Times New Roman"/>
                <w:sz w:val="32"/>
                <w:szCs w:val="32"/>
              </w:rPr>
            </w:pPr>
          </w:p>
        </w:tc>
      </w:tr>
      <w:tr w:rsidR="00E61DA9" w:rsidRPr="005527CC" w:rsidTr="00F950EA">
        <w:trPr>
          <w:trHeight w:val="976"/>
        </w:trPr>
        <w:tc>
          <w:tcPr>
            <w:tcW w:w="1879" w:type="dxa"/>
          </w:tcPr>
          <w:p w:rsidR="00E61DA9" w:rsidRPr="005527CC" w:rsidRDefault="00E61DA9" w:rsidP="00F950EA">
            <w:pPr>
              <w:jc w:val="center"/>
              <w:rPr>
                <w:rFonts w:ascii="Times New Roman" w:eastAsia="仿宋" w:hAnsi="Times New Roman" w:cs="Times New Roman"/>
                <w:sz w:val="32"/>
                <w:szCs w:val="32"/>
              </w:rPr>
            </w:pPr>
            <w:r w:rsidRPr="005527CC">
              <w:rPr>
                <w:rFonts w:ascii="Times New Roman" w:eastAsia="仿宋" w:hAnsi="Times New Roman" w:cs="Times New Roman" w:hint="eastAsia"/>
                <w:sz w:val="32"/>
                <w:szCs w:val="32"/>
              </w:rPr>
              <w:t>10</w:t>
            </w:r>
            <w:r w:rsidRPr="005527CC">
              <w:rPr>
                <w:rFonts w:ascii="Times New Roman" w:eastAsia="仿宋" w:hAnsi="Times New Roman" w:cs="Times New Roman"/>
                <w:sz w:val="32"/>
                <w:szCs w:val="32"/>
              </w:rPr>
              <w:t>月份</w:t>
            </w:r>
          </w:p>
        </w:tc>
        <w:tc>
          <w:tcPr>
            <w:tcW w:w="1858" w:type="dxa"/>
          </w:tcPr>
          <w:p w:rsidR="00E61DA9" w:rsidRPr="005527CC" w:rsidRDefault="00E61DA9" w:rsidP="00F950EA">
            <w:pPr>
              <w:jc w:val="center"/>
              <w:rPr>
                <w:rFonts w:ascii="Times New Roman" w:eastAsia="仿宋" w:hAnsi="Times New Roman" w:cs="Times New Roman"/>
                <w:sz w:val="32"/>
                <w:szCs w:val="32"/>
              </w:rPr>
            </w:pPr>
          </w:p>
        </w:tc>
        <w:tc>
          <w:tcPr>
            <w:tcW w:w="1984" w:type="dxa"/>
          </w:tcPr>
          <w:p w:rsidR="00E61DA9" w:rsidRPr="005527CC" w:rsidRDefault="00E61DA9" w:rsidP="00F950EA">
            <w:pPr>
              <w:jc w:val="center"/>
              <w:rPr>
                <w:rFonts w:ascii="Times New Roman" w:eastAsia="仿宋" w:hAnsi="Times New Roman" w:cs="Times New Roman"/>
                <w:sz w:val="32"/>
                <w:szCs w:val="32"/>
              </w:rPr>
            </w:pPr>
          </w:p>
        </w:tc>
        <w:tc>
          <w:tcPr>
            <w:tcW w:w="2744" w:type="dxa"/>
          </w:tcPr>
          <w:p w:rsidR="00E61DA9" w:rsidRPr="005527CC" w:rsidRDefault="00E61DA9" w:rsidP="00F950EA">
            <w:pPr>
              <w:jc w:val="center"/>
              <w:rPr>
                <w:rFonts w:ascii="Times New Roman" w:eastAsia="仿宋" w:hAnsi="Times New Roman" w:cs="Times New Roman"/>
                <w:sz w:val="32"/>
                <w:szCs w:val="32"/>
              </w:rPr>
            </w:pPr>
          </w:p>
        </w:tc>
      </w:tr>
      <w:tr w:rsidR="00E61DA9" w:rsidRPr="005527CC" w:rsidTr="00F950EA">
        <w:trPr>
          <w:trHeight w:val="976"/>
        </w:trPr>
        <w:tc>
          <w:tcPr>
            <w:tcW w:w="1879" w:type="dxa"/>
          </w:tcPr>
          <w:p w:rsidR="00E61DA9" w:rsidRPr="005527CC" w:rsidRDefault="00E61DA9" w:rsidP="00F950EA">
            <w:pPr>
              <w:jc w:val="center"/>
              <w:rPr>
                <w:rFonts w:ascii="Times New Roman" w:eastAsia="仿宋" w:hAnsi="Times New Roman" w:cs="Times New Roman"/>
                <w:sz w:val="32"/>
                <w:szCs w:val="32"/>
              </w:rPr>
            </w:pPr>
            <w:r w:rsidRPr="005527CC">
              <w:rPr>
                <w:rFonts w:ascii="Times New Roman" w:eastAsia="仿宋" w:hAnsi="Times New Roman" w:cs="Times New Roman" w:hint="eastAsia"/>
                <w:sz w:val="32"/>
                <w:szCs w:val="32"/>
              </w:rPr>
              <w:t>11</w:t>
            </w:r>
            <w:r w:rsidRPr="005527CC">
              <w:rPr>
                <w:rFonts w:ascii="Times New Roman" w:eastAsia="仿宋" w:hAnsi="Times New Roman" w:cs="Times New Roman"/>
                <w:sz w:val="32"/>
                <w:szCs w:val="32"/>
              </w:rPr>
              <w:t>月份</w:t>
            </w:r>
          </w:p>
        </w:tc>
        <w:tc>
          <w:tcPr>
            <w:tcW w:w="1858" w:type="dxa"/>
          </w:tcPr>
          <w:p w:rsidR="00E61DA9" w:rsidRPr="005527CC" w:rsidRDefault="00E61DA9" w:rsidP="00F950EA">
            <w:pPr>
              <w:jc w:val="center"/>
              <w:rPr>
                <w:rFonts w:ascii="Times New Roman" w:eastAsia="仿宋" w:hAnsi="Times New Roman" w:cs="Times New Roman"/>
                <w:sz w:val="32"/>
                <w:szCs w:val="32"/>
              </w:rPr>
            </w:pPr>
          </w:p>
        </w:tc>
        <w:tc>
          <w:tcPr>
            <w:tcW w:w="1984" w:type="dxa"/>
          </w:tcPr>
          <w:p w:rsidR="00E61DA9" w:rsidRPr="005527CC" w:rsidRDefault="00E61DA9" w:rsidP="00F950EA">
            <w:pPr>
              <w:jc w:val="center"/>
              <w:rPr>
                <w:rFonts w:ascii="Times New Roman" w:eastAsia="仿宋" w:hAnsi="Times New Roman" w:cs="Times New Roman"/>
                <w:sz w:val="32"/>
                <w:szCs w:val="32"/>
              </w:rPr>
            </w:pPr>
          </w:p>
        </w:tc>
        <w:tc>
          <w:tcPr>
            <w:tcW w:w="2744" w:type="dxa"/>
          </w:tcPr>
          <w:p w:rsidR="00E61DA9" w:rsidRPr="005527CC" w:rsidRDefault="00E61DA9" w:rsidP="00F950EA">
            <w:pPr>
              <w:jc w:val="center"/>
              <w:rPr>
                <w:rFonts w:ascii="Times New Roman" w:eastAsia="仿宋" w:hAnsi="Times New Roman" w:cs="Times New Roman"/>
                <w:sz w:val="32"/>
                <w:szCs w:val="32"/>
              </w:rPr>
            </w:pPr>
          </w:p>
        </w:tc>
      </w:tr>
    </w:tbl>
    <w:p w:rsidR="00E61DA9" w:rsidRPr="005527CC" w:rsidRDefault="00E61DA9" w:rsidP="00E61DA9">
      <w:pPr>
        <w:ind w:left="906" w:hangingChars="302" w:hanging="906"/>
        <w:rPr>
          <w:rFonts w:ascii="Times New Roman" w:hAnsi="Times New Roman" w:cs="Times New Roman"/>
          <w:bCs/>
          <w:color w:val="000000"/>
          <w:sz w:val="30"/>
          <w:szCs w:val="30"/>
        </w:rPr>
      </w:pPr>
    </w:p>
    <w:p w:rsidR="00E61DA9" w:rsidRPr="005527CC" w:rsidRDefault="00E61DA9" w:rsidP="00E61DA9">
      <w:pPr>
        <w:rPr>
          <w:rFonts w:ascii="Times New Roman" w:eastAsia="方正仿宋_GBK" w:hAnsi="Times New Roman" w:cs="Times New Roman"/>
        </w:rPr>
      </w:pPr>
    </w:p>
    <w:p w:rsidR="00E61DA9" w:rsidRPr="005527CC" w:rsidRDefault="00E61DA9" w:rsidP="00E61DA9">
      <w:pPr>
        <w:rPr>
          <w:rFonts w:ascii="Times New Roman" w:eastAsia="方正仿宋_GBK" w:hAnsi="Times New Roman" w:cs="Times New Roman"/>
        </w:rPr>
      </w:pPr>
    </w:p>
    <w:p w:rsidR="00E61DA9" w:rsidRPr="005527CC" w:rsidRDefault="00E61DA9" w:rsidP="00E61DA9">
      <w:pPr>
        <w:rPr>
          <w:rFonts w:ascii="Times New Roman" w:eastAsia="方正仿宋_GBK" w:hAnsi="Times New Roman" w:cs="Times New Roman"/>
        </w:rPr>
      </w:pPr>
    </w:p>
    <w:p w:rsidR="00E61DA9" w:rsidRPr="005527CC" w:rsidRDefault="00E61DA9" w:rsidP="00E61DA9">
      <w:pPr>
        <w:rPr>
          <w:rFonts w:ascii="Times New Roman" w:eastAsia="方正仿宋_GBK" w:hAnsi="Times New Roman" w:cs="Times New Roman"/>
        </w:rPr>
      </w:pPr>
    </w:p>
    <w:p w:rsidR="00E61DA9" w:rsidRPr="005527CC" w:rsidRDefault="00E61DA9" w:rsidP="00E61DA9">
      <w:pPr>
        <w:rPr>
          <w:rFonts w:ascii="Times New Roman" w:eastAsia="方正仿宋_GBK" w:hAnsi="Times New Roman" w:cs="Times New Roman"/>
        </w:rPr>
      </w:pPr>
    </w:p>
    <w:p w:rsidR="00E61DA9" w:rsidRPr="005527CC" w:rsidRDefault="00E61DA9" w:rsidP="00E61DA9">
      <w:pPr>
        <w:rPr>
          <w:rFonts w:ascii="Times New Roman" w:eastAsia="方正仿宋_GBK" w:hAnsi="Times New Roman" w:cs="Times New Roman"/>
        </w:rPr>
      </w:pPr>
    </w:p>
    <w:p w:rsidR="00E61DA9" w:rsidRPr="005527CC" w:rsidRDefault="00E61DA9" w:rsidP="00E61DA9">
      <w:pPr>
        <w:rPr>
          <w:rFonts w:ascii="Times New Roman" w:eastAsia="方正仿宋_GBK" w:hAnsi="Times New Roman" w:cs="Times New Roman"/>
        </w:rPr>
      </w:pPr>
    </w:p>
    <w:p w:rsidR="00E61DA9" w:rsidRPr="005527CC" w:rsidRDefault="00E61DA9" w:rsidP="00E61DA9">
      <w:pPr>
        <w:adjustRightInd w:val="0"/>
        <w:snapToGrid w:val="0"/>
        <w:spacing w:line="312" w:lineRule="auto"/>
        <w:rPr>
          <w:rFonts w:ascii="方正仿宋_GBK" w:eastAsia="方正仿宋_GBK" w:hAnsi="仿宋" w:cs="Times New Roman"/>
          <w:sz w:val="32"/>
          <w:szCs w:val="32"/>
        </w:rPr>
      </w:pPr>
    </w:p>
    <w:p w:rsidR="00E61DA9" w:rsidRPr="005527CC" w:rsidRDefault="00E61DA9" w:rsidP="00E61DA9">
      <w:pPr>
        <w:adjustRightInd w:val="0"/>
        <w:snapToGrid w:val="0"/>
        <w:spacing w:line="312" w:lineRule="auto"/>
        <w:rPr>
          <w:rFonts w:ascii="方正仿宋_GBK" w:eastAsia="方正仿宋_GBK" w:hAnsi="仿宋" w:cs="Times New Roman"/>
          <w:sz w:val="32"/>
          <w:szCs w:val="32"/>
        </w:rPr>
      </w:pPr>
    </w:p>
    <w:p w:rsidR="00E61DA9" w:rsidRPr="005527CC" w:rsidRDefault="00E61DA9" w:rsidP="00E61DA9">
      <w:pPr>
        <w:adjustRightInd w:val="0"/>
        <w:snapToGrid w:val="0"/>
        <w:spacing w:line="312" w:lineRule="auto"/>
        <w:rPr>
          <w:rFonts w:ascii="方正仿宋_GBK" w:eastAsia="方正仿宋_GBK" w:hAnsi="仿宋" w:cs="Times New Roman"/>
          <w:sz w:val="32"/>
          <w:szCs w:val="32"/>
        </w:rPr>
      </w:pPr>
    </w:p>
    <w:p w:rsidR="00E61DA9" w:rsidRPr="005527CC" w:rsidRDefault="00E61DA9" w:rsidP="00E61DA9">
      <w:pPr>
        <w:adjustRightInd w:val="0"/>
        <w:snapToGrid w:val="0"/>
        <w:spacing w:line="312" w:lineRule="auto"/>
        <w:rPr>
          <w:rFonts w:ascii="方正仿宋_GBK" w:eastAsia="方正仿宋_GBK" w:hAnsi="仿宋" w:cs="Times New Roman"/>
          <w:sz w:val="32"/>
          <w:szCs w:val="32"/>
        </w:rPr>
      </w:pPr>
    </w:p>
    <w:p w:rsidR="00E61DA9" w:rsidRPr="005527CC" w:rsidRDefault="00E61DA9" w:rsidP="00E61DA9">
      <w:pPr>
        <w:adjustRightInd w:val="0"/>
        <w:snapToGrid w:val="0"/>
        <w:spacing w:line="312" w:lineRule="auto"/>
        <w:rPr>
          <w:rFonts w:ascii="方正仿宋_GBK" w:eastAsia="方正仿宋_GBK" w:hAnsi="仿宋" w:cs="Times New Roman"/>
          <w:sz w:val="32"/>
          <w:szCs w:val="32"/>
        </w:rPr>
      </w:pPr>
    </w:p>
    <w:p w:rsidR="00E61DA9" w:rsidRPr="005527CC" w:rsidRDefault="00E61DA9" w:rsidP="00E61DA9">
      <w:pPr>
        <w:adjustRightInd w:val="0"/>
        <w:snapToGrid w:val="0"/>
        <w:spacing w:line="312" w:lineRule="auto"/>
        <w:rPr>
          <w:rFonts w:ascii="方正仿宋_GBK" w:eastAsia="方正仿宋_GBK" w:hAnsi="仿宋" w:cs="Times New Roman"/>
          <w:sz w:val="32"/>
          <w:szCs w:val="32"/>
        </w:rPr>
      </w:pPr>
    </w:p>
    <w:p w:rsidR="00E61DA9" w:rsidRPr="005527CC" w:rsidRDefault="00E61DA9" w:rsidP="00E61DA9">
      <w:pPr>
        <w:adjustRightInd w:val="0"/>
        <w:snapToGrid w:val="0"/>
        <w:spacing w:line="312" w:lineRule="auto"/>
        <w:rPr>
          <w:rFonts w:ascii="方正仿宋_GBK" w:eastAsia="方正仿宋_GBK" w:hAnsi="仿宋" w:cs="Times New Roman"/>
          <w:sz w:val="32"/>
          <w:szCs w:val="32"/>
        </w:rPr>
      </w:pPr>
    </w:p>
    <w:p w:rsidR="00E61DA9" w:rsidRDefault="00E61DA9" w:rsidP="00E61DA9"/>
    <w:p w:rsidR="00E61DA9" w:rsidRDefault="00E61DA9" w:rsidP="00E61DA9">
      <w:pPr>
        <w:adjustRightInd w:val="0"/>
        <w:snapToGrid w:val="0"/>
        <w:spacing w:line="312" w:lineRule="auto"/>
        <w:ind w:firstLineChars="200" w:firstLine="640"/>
        <w:rPr>
          <w:rFonts w:ascii="方正仿宋_GBK" w:eastAsia="方正仿宋_GBK" w:hAnsi="仿宋"/>
          <w:sz w:val="32"/>
          <w:szCs w:val="32"/>
        </w:rPr>
      </w:pPr>
    </w:p>
    <w:p w:rsidR="009936BF" w:rsidRDefault="009936BF" w:rsidP="00F121A5">
      <w:pPr>
        <w:tabs>
          <w:tab w:val="left" w:pos="9193"/>
          <w:tab w:val="left" w:pos="9827"/>
        </w:tabs>
        <w:autoSpaceDE w:val="0"/>
        <w:autoSpaceDN w:val="0"/>
        <w:snapToGrid w:val="0"/>
        <w:spacing w:line="560" w:lineRule="exact"/>
        <w:jc w:val="center"/>
        <w:rPr>
          <w:rFonts w:ascii="Times New Roman" w:eastAsia="方正小标宋_GBK" w:hAnsi="Times New Roman" w:cs="Times New Roman"/>
          <w:snapToGrid w:val="0"/>
          <w:color w:val="000000"/>
          <w:kern w:val="32"/>
          <w:sz w:val="44"/>
          <w:szCs w:val="44"/>
        </w:rPr>
      </w:pPr>
      <w:r w:rsidRPr="00D278FD">
        <w:rPr>
          <w:rFonts w:ascii="Times New Roman" w:eastAsia="方正小标宋_GBK" w:hAnsi="Times New Roman" w:cs="方正小标宋_GBK" w:hint="eastAsia"/>
          <w:snapToGrid w:val="0"/>
          <w:color w:val="000000"/>
          <w:kern w:val="32"/>
          <w:sz w:val="44"/>
          <w:szCs w:val="44"/>
        </w:rPr>
        <w:lastRenderedPageBreak/>
        <w:t>国家等级</w:t>
      </w:r>
      <w:r>
        <w:rPr>
          <w:rFonts w:ascii="Times New Roman" w:eastAsia="方正小标宋_GBK" w:hAnsi="Times New Roman" w:cs="方正小标宋_GBK" w:hint="eastAsia"/>
          <w:snapToGrid w:val="0"/>
          <w:color w:val="000000"/>
          <w:kern w:val="32"/>
          <w:sz w:val="44"/>
          <w:szCs w:val="44"/>
        </w:rPr>
        <w:t>旅游</w:t>
      </w:r>
      <w:r w:rsidRPr="00D278FD">
        <w:rPr>
          <w:rFonts w:ascii="Times New Roman" w:eastAsia="方正小标宋_GBK" w:hAnsi="Times New Roman" w:cs="方正小标宋_GBK" w:hint="eastAsia"/>
          <w:snapToGrid w:val="0"/>
          <w:color w:val="000000"/>
          <w:kern w:val="32"/>
          <w:sz w:val="44"/>
          <w:szCs w:val="44"/>
        </w:rPr>
        <w:t>景区</w:t>
      </w:r>
      <w:r>
        <w:rPr>
          <w:rFonts w:ascii="Times New Roman" w:eastAsia="方正小标宋_GBK" w:hAnsi="Times New Roman" w:cs="方正小标宋_GBK" w:hint="eastAsia"/>
          <w:snapToGrid w:val="0"/>
          <w:color w:val="000000"/>
          <w:kern w:val="32"/>
          <w:sz w:val="44"/>
          <w:szCs w:val="44"/>
        </w:rPr>
        <w:t>消费竞赛</w:t>
      </w:r>
    </w:p>
    <w:p w:rsidR="009936BF" w:rsidRPr="00D278FD" w:rsidRDefault="009936BF" w:rsidP="00F121A5">
      <w:pPr>
        <w:tabs>
          <w:tab w:val="left" w:pos="9193"/>
          <w:tab w:val="left" w:pos="9827"/>
        </w:tabs>
        <w:autoSpaceDE w:val="0"/>
        <w:autoSpaceDN w:val="0"/>
        <w:snapToGrid w:val="0"/>
        <w:spacing w:line="560" w:lineRule="exact"/>
        <w:jc w:val="center"/>
        <w:rPr>
          <w:rFonts w:ascii="Times New Roman" w:eastAsia="方正小标宋_GBK" w:hAnsi="Times New Roman" w:cs="Times New Roman"/>
          <w:snapToGrid w:val="0"/>
          <w:spacing w:val="-10"/>
          <w:kern w:val="0"/>
          <w:sz w:val="44"/>
          <w:szCs w:val="44"/>
        </w:rPr>
      </w:pPr>
      <w:r w:rsidRPr="00D278FD">
        <w:rPr>
          <w:rFonts w:ascii="Times New Roman" w:eastAsia="方正小标宋_GBK" w:hAnsi="Times New Roman" w:cs="方正小标宋_GBK" w:hint="eastAsia"/>
          <w:snapToGrid w:val="0"/>
          <w:kern w:val="0"/>
          <w:sz w:val="44"/>
          <w:szCs w:val="44"/>
        </w:rPr>
        <w:t>奖励</w:t>
      </w:r>
      <w:r w:rsidRPr="00D278FD">
        <w:rPr>
          <w:rFonts w:ascii="Times New Roman" w:eastAsia="方正小标宋_GBK" w:hAnsi="Times New Roman" w:cs="方正小标宋_GBK" w:hint="eastAsia"/>
          <w:snapToGrid w:val="0"/>
          <w:spacing w:val="-10"/>
          <w:kern w:val="0"/>
          <w:sz w:val="44"/>
          <w:szCs w:val="44"/>
        </w:rPr>
        <w:t>资金申报指南</w:t>
      </w:r>
    </w:p>
    <w:p w:rsidR="009936BF" w:rsidRPr="00D278FD" w:rsidRDefault="009936BF" w:rsidP="00F121A5">
      <w:pPr>
        <w:spacing w:line="560" w:lineRule="exact"/>
        <w:rPr>
          <w:rFonts w:ascii="Times New Roman" w:eastAsia="方正仿宋_GBK" w:hAnsi="Times New Roman" w:cs="Times New Roman"/>
          <w:color w:val="000000"/>
          <w:sz w:val="32"/>
          <w:szCs w:val="32"/>
        </w:rPr>
      </w:pPr>
    </w:p>
    <w:p w:rsidR="009936BF" w:rsidRPr="00D278FD" w:rsidRDefault="009936BF" w:rsidP="00F121A5">
      <w:pPr>
        <w:spacing w:line="560" w:lineRule="exact"/>
        <w:ind w:firstLineChars="200" w:firstLine="640"/>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为鼓励全市国家等级</w:t>
      </w:r>
      <w:r>
        <w:rPr>
          <w:rFonts w:ascii="Times New Roman" w:eastAsia="方正仿宋_GBK" w:hAnsi="Times New Roman" w:cs="方正仿宋_GBK" w:hint="eastAsia"/>
          <w:color w:val="000000"/>
          <w:sz w:val="32"/>
          <w:szCs w:val="32"/>
        </w:rPr>
        <w:t>旅游</w:t>
      </w:r>
      <w:r w:rsidRPr="00D278FD">
        <w:rPr>
          <w:rFonts w:ascii="Times New Roman" w:eastAsia="方正仿宋_GBK" w:hAnsi="Times New Roman" w:cs="方正仿宋_GBK" w:hint="eastAsia"/>
          <w:color w:val="000000"/>
          <w:sz w:val="32"/>
          <w:szCs w:val="32"/>
        </w:rPr>
        <w:t>景区大力开展精准营销，组织特色活动，</w:t>
      </w:r>
      <w:r>
        <w:rPr>
          <w:rFonts w:ascii="Times New Roman" w:eastAsia="方正仿宋_GBK" w:hAnsi="Times New Roman" w:cs="方正仿宋_GBK" w:hint="eastAsia"/>
          <w:color w:val="000000"/>
          <w:sz w:val="32"/>
          <w:szCs w:val="32"/>
        </w:rPr>
        <w:t>打造高质量、个性化、特色化游览产品，满足游客多样化需求</w:t>
      </w:r>
      <w:r w:rsidRPr="00D278FD">
        <w:rPr>
          <w:rFonts w:ascii="Times New Roman" w:eastAsia="方正仿宋_GBK" w:hAnsi="Times New Roman" w:cs="方正仿宋_GBK" w:hint="eastAsia"/>
          <w:color w:val="000000"/>
          <w:sz w:val="32"/>
          <w:szCs w:val="32"/>
        </w:rPr>
        <w:t>，现就相关奖励资金申报制定指南如下。</w:t>
      </w:r>
    </w:p>
    <w:p w:rsidR="009936BF" w:rsidRPr="00D278FD" w:rsidRDefault="009936BF" w:rsidP="00F121A5">
      <w:pPr>
        <w:adjustRightInd w:val="0"/>
        <w:snapToGrid w:val="0"/>
        <w:spacing w:line="560" w:lineRule="exact"/>
        <w:ind w:firstLineChars="200" w:firstLine="640"/>
        <w:rPr>
          <w:rFonts w:ascii="Times New Roman" w:eastAsia="方正黑体_GBK" w:hAnsi="Times New Roman" w:cs="Times New Roman"/>
          <w:sz w:val="32"/>
          <w:szCs w:val="32"/>
        </w:rPr>
      </w:pPr>
      <w:r w:rsidRPr="00D278FD">
        <w:rPr>
          <w:rFonts w:ascii="Times New Roman" w:eastAsia="方正黑体_GBK" w:hAnsi="Times New Roman" w:cs="方正黑体_GBK" w:hint="eastAsia"/>
          <w:sz w:val="32"/>
          <w:szCs w:val="32"/>
        </w:rPr>
        <w:t>一、申报对象</w:t>
      </w:r>
    </w:p>
    <w:p w:rsidR="009936BF" w:rsidRPr="00D278FD" w:rsidRDefault="009936BF" w:rsidP="00F121A5">
      <w:pPr>
        <w:spacing w:line="560" w:lineRule="exact"/>
        <w:ind w:firstLine="630"/>
        <w:jc w:val="left"/>
        <w:rPr>
          <w:rFonts w:ascii="Times New Roman" w:eastAsia="方正仿宋_GBK" w:hAnsi="Times New Roman" w:cs="Times New Roman"/>
          <w:sz w:val="32"/>
          <w:szCs w:val="32"/>
        </w:rPr>
      </w:pPr>
      <w:r w:rsidRPr="00D278FD">
        <w:rPr>
          <w:rFonts w:ascii="Times New Roman" w:eastAsia="方正仿宋_GBK" w:hAnsi="Times New Roman" w:cs="方正仿宋_GBK" w:hint="eastAsia"/>
          <w:color w:val="000000"/>
          <w:sz w:val="32"/>
          <w:szCs w:val="32"/>
        </w:rPr>
        <w:t>全市国家等级</w:t>
      </w:r>
      <w:r>
        <w:rPr>
          <w:rFonts w:ascii="Times New Roman" w:eastAsia="方正仿宋_GBK" w:hAnsi="Times New Roman" w:cs="方正仿宋_GBK" w:hint="eastAsia"/>
          <w:color w:val="000000"/>
          <w:sz w:val="32"/>
          <w:szCs w:val="32"/>
        </w:rPr>
        <w:t>旅游</w:t>
      </w:r>
      <w:r w:rsidRPr="00D278FD">
        <w:rPr>
          <w:rFonts w:ascii="Times New Roman" w:eastAsia="方正仿宋_GBK" w:hAnsi="Times New Roman" w:cs="方正仿宋_GBK" w:hint="eastAsia"/>
          <w:color w:val="000000"/>
          <w:sz w:val="32"/>
          <w:szCs w:val="32"/>
        </w:rPr>
        <w:t>景区。</w:t>
      </w:r>
    </w:p>
    <w:p w:rsidR="009936BF" w:rsidRPr="00D278FD" w:rsidRDefault="009936BF" w:rsidP="00F121A5">
      <w:pPr>
        <w:adjustRightInd w:val="0"/>
        <w:snapToGrid w:val="0"/>
        <w:spacing w:line="560" w:lineRule="exact"/>
        <w:ind w:firstLineChars="200" w:firstLine="640"/>
        <w:rPr>
          <w:rFonts w:ascii="Times New Roman" w:eastAsia="方正黑体_GBK" w:hAnsi="Times New Roman" w:cs="Times New Roman"/>
          <w:sz w:val="32"/>
          <w:szCs w:val="32"/>
        </w:rPr>
      </w:pPr>
      <w:r w:rsidRPr="00D278FD">
        <w:rPr>
          <w:rFonts w:ascii="Times New Roman" w:eastAsia="方正黑体_GBK" w:hAnsi="Times New Roman" w:cs="方正黑体_GBK" w:hint="eastAsia"/>
          <w:sz w:val="32"/>
          <w:szCs w:val="32"/>
        </w:rPr>
        <w:t>三、申报条件</w:t>
      </w:r>
    </w:p>
    <w:p w:rsidR="009936BF" w:rsidRPr="00D278FD" w:rsidRDefault="009936BF" w:rsidP="00F121A5">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方正仿宋_GBK" w:hint="eastAsia"/>
          <w:color w:val="000000"/>
          <w:sz w:val="32"/>
          <w:szCs w:val="32"/>
        </w:rPr>
        <w:t>．</w:t>
      </w:r>
      <w:r w:rsidRPr="00D278FD">
        <w:rPr>
          <w:rFonts w:ascii="Times New Roman" w:eastAsia="方正仿宋_GBK" w:hAnsi="Times New Roman" w:cs="方正仿宋_GBK" w:hint="eastAsia"/>
          <w:color w:val="000000"/>
          <w:sz w:val="32"/>
          <w:szCs w:val="32"/>
        </w:rPr>
        <w:t>国家等级</w:t>
      </w:r>
      <w:r>
        <w:rPr>
          <w:rFonts w:ascii="Times New Roman" w:eastAsia="方正仿宋_GBK" w:hAnsi="Times New Roman" w:cs="方正仿宋_GBK" w:hint="eastAsia"/>
          <w:color w:val="000000"/>
          <w:sz w:val="32"/>
          <w:szCs w:val="32"/>
        </w:rPr>
        <w:t>旅游</w:t>
      </w:r>
      <w:r w:rsidRPr="00D278FD">
        <w:rPr>
          <w:rFonts w:ascii="Times New Roman" w:eastAsia="方正仿宋_GBK" w:hAnsi="Times New Roman" w:cs="方正仿宋_GBK" w:hint="eastAsia"/>
          <w:color w:val="000000"/>
          <w:sz w:val="32"/>
          <w:szCs w:val="32"/>
        </w:rPr>
        <w:t>景区在</w:t>
      </w:r>
      <w:r w:rsidRPr="00D278FD">
        <w:rPr>
          <w:rFonts w:ascii="Times New Roman" w:eastAsia="方正仿宋_GBK" w:hAnsi="Times New Roman" w:cs="Times New Roman"/>
          <w:color w:val="000000"/>
          <w:sz w:val="32"/>
          <w:szCs w:val="32"/>
        </w:rPr>
        <w:t>202</w:t>
      </w:r>
      <w:r>
        <w:rPr>
          <w:rFonts w:ascii="Times New Roman" w:eastAsia="方正仿宋_GBK" w:hAnsi="Times New Roman" w:cs="Times New Roman"/>
          <w:color w:val="000000"/>
          <w:sz w:val="32"/>
          <w:szCs w:val="32"/>
        </w:rPr>
        <w:t>1</w:t>
      </w:r>
      <w:r w:rsidRPr="00D278FD">
        <w:rPr>
          <w:rFonts w:ascii="Times New Roman" w:eastAsia="方正仿宋_GBK" w:hAnsi="Times New Roman" w:cs="方正仿宋_GBK" w:hint="eastAsia"/>
          <w:color w:val="000000"/>
          <w:sz w:val="32"/>
          <w:szCs w:val="32"/>
        </w:rPr>
        <w:t>年</w:t>
      </w:r>
      <w:r>
        <w:rPr>
          <w:rFonts w:ascii="Times New Roman" w:eastAsia="方正仿宋_GBK" w:hAnsi="Times New Roman" w:cs="Times New Roman"/>
          <w:color w:val="000000"/>
          <w:sz w:val="32"/>
          <w:szCs w:val="32"/>
        </w:rPr>
        <w:t>9—11</w:t>
      </w:r>
      <w:r w:rsidRPr="00D278FD">
        <w:rPr>
          <w:rFonts w:ascii="Times New Roman" w:eastAsia="方正仿宋_GBK" w:hAnsi="Times New Roman" w:cs="方正仿宋_GBK" w:hint="eastAsia"/>
          <w:color w:val="000000"/>
          <w:sz w:val="32"/>
          <w:szCs w:val="32"/>
        </w:rPr>
        <w:t>月期间无有效旅游服务质量投诉，无重大安全责任事故、重大质量责任事故，企业及其法人没有违法犯罪及严重失信行为。</w:t>
      </w:r>
    </w:p>
    <w:p w:rsidR="009936BF" w:rsidRPr="00D278FD" w:rsidRDefault="009936BF" w:rsidP="00F121A5">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方正仿宋_GBK" w:hint="eastAsia"/>
          <w:color w:val="000000"/>
          <w:sz w:val="32"/>
          <w:szCs w:val="32"/>
        </w:rPr>
        <w:t>．</w:t>
      </w:r>
      <w:r w:rsidRPr="00D278FD">
        <w:rPr>
          <w:rFonts w:ascii="Times New Roman" w:eastAsia="方正仿宋_GBK" w:hAnsi="Times New Roman" w:cs="Times New Roman"/>
          <w:color w:val="000000"/>
          <w:sz w:val="32"/>
          <w:szCs w:val="32"/>
        </w:rPr>
        <w:t>202</w:t>
      </w:r>
      <w:r>
        <w:rPr>
          <w:rFonts w:ascii="Times New Roman" w:eastAsia="方正仿宋_GBK" w:hAnsi="Times New Roman" w:cs="Times New Roman"/>
          <w:color w:val="000000"/>
          <w:sz w:val="32"/>
          <w:szCs w:val="32"/>
        </w:rPr>
        <w:t>1</w:t>
      </w:r>
      <w:r w:rsidRPr="00D278FD">
        <w:rPr>
          <w:rFonts w:ascii="Times New Roman" w:eastAsia="方正仿宋_GBK" w:hAnsi="Times New Roman" w:cs="方正仿宋_GBK" w:hint="eastAsia"/>
          <w:color w:val="000000"/>
          <w:sz w:val="32"/>
          <w:szCs w:val="32"/>
        </w:rPr>
        <w:t>年</w:t>
      </w:r>
      <w:r>
        <w:rPr>
          <w:rFonts w:ascii="Times New Roman" w:eastAsia="方正仿宋_GBK" w:hAnsi="Times New Roman" w:cs="Times New Roman"/>
          <w:color w:val="000000"/>
          <w:sz w:val="32"/>
          <w:szCs w:val="32"/>
        </w:rPr>
        <w:t>9—11</w:t>
      </w:r>
      <w:r w:rsidRPr="00D278FD">
        <w:rPr>
          <w:rFonts w:ascii="Times New Roman" w:eastAsia="方正仿宋_GBK" w:hAnsi="Times New Roman" w:cs="方正仿宋_GBK" w:hint="eastAsia"/>
          <w:color w:val="000000"/>
          <w:sz w:val="32"/>
          <w:szCs w:val="32"/>
        </w:rPr>
        <w:t>月期间经营收入和接待游客人次的环比增长率平均数保持正增长。</w:t>
      </w:r>
    </w:p>
    <w:p w:rsidR="009936BF" w:rsidRPr="00D278FD" w:rsidRDefault="009936BF" w:rsidP="00F121A5">
      <w:pPr>
        <w:adjustRightInd w:val="0"/>
        <w:snapToGrid w:val="0"/>
        <w:spacing w:line="560" w:lineRule="exact"/>
        <w:ind w:firstLineChars="200" w:firstLine="640"/>
        <w:rPr>
          <w:rFonts w:ascii="Times New Roman" w:eastAsia="方正黑体_GBK" w:hAnsi="Times New Roman" w:cs="Times New Roman"/>
          <w:sz w:val="32"/>
          <w:szCs w:val="32"/>
        </w:rPr>
      </w:pPr>
      <w:r w:rsidRPr="00D278FD">
        <w:rPr>
          <w:rFonts w:ascii="Times New Roman" w:eastAsia="方正黑体_GBK" w:hAnsi="Times New Roman" w:cs="方正黑体_GBK" w:hint="eastAsia"/>
          <w:sz w:val="32"/>
          <w:szCs w:val="32"/>
        </w:rPr>
        <w:t>四、奖励标准</w:t>
      </w:r>
    </w:p>
    <w:p w:rsidR="009936BF" w:rsidRPr="00D278FD" w:rsidRDefault="009936BF" w:rsidP="00F121A5">
      <w:pPr>
        <w:spacing w:line="560" w:lineRule="exact"/>
        <w:ind w:firstLineChars="200" w:firstLine="640"/>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根据国家等级景区</w:t>
      </w:r>
      <w:r w:rsidRPr="00D278FD">
        <w:rPr>
          <w:rFonts w:ascii="Times New Roman" w:eastAsia="方正仿宋_GBK" w:hAnsi="Times New Roman" w:cs="Times New Roman"/>
          <w:color w:val="000000"/>
          <w:sz w:val="32"/>
          <w:szCs w:val="32"/>
        </w:rPr>
        <w:t>202</w:t>
      </w:r>
      <w:r>
        <w:rPr>
          <w:rFonts w:ascii="Times New Roman" w:eastAsia="方正仿宋_GBK" w:hAnsi="Times New Roman" w:cs="Times New Roman"/>
          <w:color w:val="000000"/>
          <w:sz w:val="32"/>
          <w:szCs w:val="32"/>
        </w:rPr>
        <w:t>1</w:t>
      </w:r>
      <w:r w:rsidRPr="00D278FD">
        <w:rPr>
          <w:rFonts w:ascii="Times New Roman" w:eastAsia="方正仿宋_GBK" w:hAnsi="Times New Roman" w:cs="方正仿宋_GBK" w:hint="eastAsia"/>
          <w:color w:val="000000"/>
          <w:sz w:val="32"/>
          <w:szCs w:val="32"/>
        </w:rPr>
        <w:t>年</w:t>
      </w:r>
      <w:r>
        <w:rPr>
          <w:rFonts w:ascii="Times New Roman" w:eastAsia="方正仿宋_GBK" w:hAnsi="Times New Roman" w:cs="Times New Roman"/>
          <w:color w:val="000000"/>
          <w:sz w:val="32"/>
          <w:szCs w:val="32"/>
        </w:rPr>
        <w:t>9</w:t>
      </w:r>
      <w:r w:rsidRPr="00D278FD">
        <w:rPr>
          <w:rFonts w:ascii="Times New Roman" w:eastAsia="方正仿宋_GBK" w:hAnsi="Times New Roman" w:cs="方正仿宋_GBK" w:hint="eastAsia"/>
          <w:color w:val="000000"/>
          <w:sz w:val="32"/>
          <w:szCs w:val="32"/>
        </w:rPr>
        <w:t>月</w:t>
      </w:r>
      <w:r>
        <w:rPr>
          <w:rFonts w:ascii="Times New Roman" w:eastAsia="方正仿宋_GBK" w:hAnsi="Times New Roman" w:cs="Times New Roman"/>
          <w:color w:val="000000"/>
          <w:sz w:val="32"/>
          <w:szCs w:val="32"/>
        </w:rPr>
        <w:t>—11</w:t>
      </w:r>
      <w:r w:rsidRPr="00D278FD">
        <w:rPr>
          <w:rFonts w:ascii="Times New Roman" w:eastAsia="方正仿宋_GBK" w:hAnsi="Times New Roman" w:cs="方正仿宋_GBK" w:hint="eastAsia"/>
          <w:color w:val="000000"/>
          <w:sz w:val="32"/>
          <w:szCs w:val="32"/>
        </w:rPr>
        <w:t>月</w:t>
      </w:r>
      <w:r w:rsidRPr="00A4347F">
        <w:rPr>
          <w:rFonts w:ascii="Times New Roman" w:eastAsia="方正仿宋_GBK" w:hAnsi="Times New Roman" w:cs="方正仿宋_GBK" w:hint="eastAsia"/>
          <w:color w:val="000000"/>
          <w:sz w:val="32"/>
          <w:szCs w:val="32"/>
        </w:rPr>
        <w:t>增值税</w:t>
      </w:r>
      <w:r>
        <w:rPr>
          <w:rFonts w:ascii="Times New Roman" w:eastAsia="方正仿宋_GBK" w:hAnsi="Times New Roman" w:cs="方正仿宋_GBK" w:hint="eastAsia"/>
          <w:color w:val="000000"/>
          <w:sz w:val="32"/>
          <w:szCs w:val="32"/>
        </w:rPr>
        <w:t>、</w:t>
      </w:r>
      <w:r w:rsidRPr="00A4347F">
        <w:rPr>
          <w:rFonts w:ascii="Times New Roman" w:eastAsia="方正仿宋_GBK" w:hAnsi="Times New Roman" w:cs="方正仿宋_GBK" w:hint="eastAsia"/>
          <w:color w:val="000000"/>
          <w:sz w:val="32"/>
          <w:szCs w:val="32"/>
        </w:rPr>
        <w:t>经营收入</w:t>
      </w:r>
      <w:r>
        <w:rPr>
          <w:rFonts w:ascii="Times New Roman" w:eastAsia="方正仿宋_GBK" w:hAnsi="Times New Roman" w:cs="方正仿宋_GBK" w:hint="eastAsia"/>
          <w:color w:val="000000"/>
          <w:sz w:val="32"/>
          <w:szCs w:val="32"/>
        </w:rPr>
        <w:t>总量和</w:t>
      </w:r>
      <w:r w:rsidRPr="00A4347F">
        <w:rPr>
          <w:rFonts w:ascii="Times New Roman" w:eastAsia="方正仿宋_GBK" w:hAnsi="Times New Roman" w:cs="方正仿宋_GBK" w:hint="eastAsia"/>
          <w:color w:val="000000"/>
          <w:sz w:val="32"/>
          <w:szCs w:val="32"/>
        </w:rPr>
        <w:t>参加都市圈游客半价</w:t>
      </w:r>
      <w:r>
        <w:rPr>
          <w:rFonts w:ascii="Times New Roman" w:eastAsia="方正仿宋_GBK" w:hAnsi="Times New Roman" w:cs="方正仿宋_GBK" w:hint="eastAsia"/>
          <w:color w:val="000000"/>
          <w:sz w:val="32"/>
          <w:szCs w:val="32"/>
        </w:rPr>
        <w:t>优惠</w:t>
      </w:r>
      <w:r w:rsidRPr="00A4347F">
        <w:rPr>
          <w:rFonts w:ascii="Times New Roman" w:eastAsia="方正仿宋_GBK" w:hAnsi="Times New Roman" w:cs="方正仿宋_GBK" w:hint="eastAsia"/>
          <w:color w:val="000000"/>
          <w:sz w:val="32"/>
          <w:szCs w:val="32"/>
        </w:rPr>
        <w:t>入园活动情况</w:t>
      </w:r>
      <w:r>
        <w:rPr>
          <w:rFonts w:ascii="Times New Roman" w:eastAsia="方正仿宋_GBK" w:hAnsi="Times New Roman" w:cs="方正仿宋_GBK" w:hint="eastAsia"/>
          <w:color w:val="000000"/>
          <w:sz w:val="32"/>
          <w:szCs w:val="32"/>
        </w:rPr>
        <w:t>进行综合排名，排名</w:t>
      </w:r>
      <w:r w:rsidRPr="00A4347F">
        <w:rPr>
          <w:rFonts w:ascii="Times New Roman" w:eastAsia="方正仿宋_GBK" w:hAnsi="Times New Roman" w:cs="方正仿宋_GBK" w:hint="eastAsia"/>
          <w:color w:val="000000"/>
          <w:sz w:val="32"/>
          <w:szCs w:val="32"/>
        </w:rPr>
        <w:t>前</w:t>
      </w:r>
      <w:r w:rsidRPr="00A4347F">
        <w:rPr>
          <w:rFonts w:ascii="Times New Roman" w:eastAsia="方正仿宋_GBK" w:hAnsi="Times New Roman" w:cs="Times New Roman"/>
          <w:color w:val="000000"/>
          <w:sz w:val="32"/>
          <w:szCs w:val="32"/>
        </w:rPr>
        <w:t>10</w:t>
      </w:r>
      <w:r w:rsidRPr="00A4347F">
        <w:rPr>
          <w:rFonts w:ascii="Times New Roman" w:eastAsia="方正仿宋_GBK" w:hAnsi="Times New Roman" w:cs="方正仿宋_GBK" w:hint="eastAsia"/>
          <w:color w:val="000000"/>
          <w:sz w:val="32"/>
          <w:szCs w:val="32"/>
        </w:rPr>
        <w:t>的给予</w:t>
      </w:r>
      <w:r>
        <w:rPr>
          <w:rFonts w:ascii="Times New Roman" w:eastAsia="方正仿宋_GBK" w:hAnsi="Times New Roman" w:cs="Times New Roman"/>
          <w:color w:val="000000"/>
          <w:sz w:val="32"/>
          <w:szCs w:val="32"/>
        </w:rPr>
        <w:t>1</w:t>
      </w:r>
      <w:r w:rsidRPr="00A4347F">
        <w:rPr>
          <w:rFonts w:ascii="Times New Roman" w:eastAsia="方正仿宋_GBK" w:hAnsi="Times New Roman" w:cs="Times New Roman"/>
          <w:color w:val="000000"/>
          <w:sz w:val="32"/>
          <w:szCs w:val="32"/>
        </w:rPr>
        <w:t>0-30</w:t>
      </w:r>
      <w:r w:rsidRPr="00A4347F">
        <w:rPr>
          <w:rFonts w:ascii="Times New Roman" w:eastAsia="方正仿宋_GBK" w:hAnsi="Times New Roman" w:cs="方正仿宋_GBK" w:hint="eastAsia"/>
          <w:color w:val="000000"/>
          <w:sz w:val="32"/>
          <w:szCs w:val="32"/>
        </w:rPr>
        <w:t>万元奖励。其中第</w:t>
      </w:r>
      <w:r w:rsidRPr="00A4347F">
        <w:rPr>
          <w:rFonts w:ascii="Times New Roman" w:eastAsia="方正仿宋_GBK" w:hAnsi="Times New Roman" w:cs="Times New Roman"/>
          <w:color w:val="000000"/>
          <w:sz w:val="32"/>
          <w:szCs w:val="32"/>
        </w:rPr>
        <w:t>1-5</w:t>
      </w:r>
      <w:r w:rsidRPr="00A4347F">
        <w:rPr>
          <w:rFonts w:ascii="Times New Roman" w:eastAsia="方正仿宋_GBK" w:hAnsi="Times New Roman" w:cs="方正仿宋_GBK" w:hint="eastAsia"/>
          <w:color w:val="000000"/>
          <w:sz w:val="32"/>
          <w:szCs w:val="32"/>
        </w:rPr>
        <w:t>名，分别奖励</w:t>
      </w:r>
      <w:r w:rsidRPr="00A4347F">
        <w:rPr>
          <w:rFonts w:ascii="Times New Roman" w:eastAsia="方正仿宋_GBK" w:hAnsi="Times New Roman" w:cs="Times New Roman"/>
          <w:color w:val="000000"/>
          <w:sz w:val="32"/>
          <w:szCs w:val="32"/>
        </w:rPr>
        <w:t>30</w:t>
      </w:r>
      <w:r w:rsidRPr="00A4347F">
        <w:rPr>
          <w:rFonts w:ascii="Times New Roman" w:eastAsia="方正仿宋_GBK" w:hAnsi="Times New Roman" w:cs="方正仿宋_GBK" w:hint="eastAsia"/>
          <w:color w:val="000000"/>
          <w:sz w:val="32"/>
          <w:szCs w:val="32"/>
        </w:rPr>
        <w:t>万元；第</w:t>
      </w:r>
      <w:r w:rsidRPr="00A4347F">
        <w:rPr>
          <w:rFonts w:ascii="Times New Roman" w:eastAsia="方正仿宋_GBK" w:hAnsi="Times New Roman" w:cs="Times New Roman"/>
          <w:color w:val="000000"/>
          <w:sz w:val="32"/>
          <w:szCs w:val="32"/>
        </w:rPr>
        <w:t>6-10</w:t>
      </w:r>
      <w:r w:rsidRPr="00A4347F">
        <w:rPr>
          <w:rFonts w:ascii="Times New Roman" w:eastAsia="方正仿宋_GBK" w:hAnsi="Times New Roman" w:cs="方正仿宋_GBK" w:hint="eastAsia"/>
          <w:color w:val="000000"/>
          <w:sz w:val="32"/>
          <w:szCs w:val="32"/>
        </w:rPr>
        <w:t>名，分别奖励</w:t>
      </w:r>
      <w:r w:rsidRPr="00A4347F">
        <w:rPr>
          <w:rFonts w:ascii="Times New Roman" w:eastAsia="方正仿宋_GBK" w:hAnsi="Times New Roman" w:cs="Times New Roman"/>
          <w:color w:val="000000"/>
          <w:sz w:val="32"/>
          <w:szCs w:val="32"/>
        </w:rPr>
        <w:t>10</w:t>
      </w:r>
      <w:r w:rsidRPr="00A4347F">
        <w:rPr>
          <w:rFonts w:ascii="Times New Roman" w:eastAsia="方正仿宋_GBK" w:hAnsi="Times New Roman" w:cs="方正仿宋_GBK" w:hint="eastAsia"/>
          <w:color w:val="000000"/>
          <w:sz w:val="32"/>
          <w:szCs w:val="32"/>
        </w:rPr>
        <w:t>万元。增值税和经营收入</w:t>
      </w:r>
      <w:r>
        <w:rPr>
          <w:rFonts w:ascii="Times New Roman" w:eastAsia="方正仿宋_GBK" w:hAnsi="Times New Roman" w:cs="方正仿宋_GBK" w:hint="eastAsia"/>
          <w:color w:val="000000"/>
          <w:sz w:val="32"/>
          <w:szCs w:val="32"/>
        </w:rPr>
        <w:t>环比</w:t>
      </w:r>
      <w:r w:rsidRPr="00A4347F">
        <w:rPr>
          <w:rFonts w:ascii="Times New Roman" w:eastAsia="方正仿宋_GBK" w:hAnsi="Times New Roman" w:cs="方正仿宋_GBK" w:hint="eastAsia"/>
          <w:color w:val="000000"/>
          <w:sz w:val="32"/>
          <w:szCs w:val="32"/>
        </w:rPr>
        <w:t>增幅前</w:t>
      </w:r>
      <w:r w:rsidRPr="00A4347F">
        <w:rPr>
          <w:rFonts w:ascii="Times New Roman" w:eastAsia="方正仿宋_GBK" w:hAnsi="Times New Roman" w:cs="Times New Roman"/>
          <w:color w:val="000000"/>
          <w:sz w:val="32"/>
          <w:szCs w:val="32"/>
        </w:rPr>
        <w:t>10</w:t>
      </w:r>
      <w:r w:rsidRPr="00A4347F">
        <w:rPr>
          <w:rFonts w:ascii="Times New Roman" w:eastAsia="方正仿宋_GBK" w:hAnsi="Times New Roman" w:cs="方正仿宋_GBK" w:hint="eastAsia"/>
          <w:color w:val="000000"/>
          <w:sz w:val="32"/>
          <w:szCs w:val="32"/>
        </w:rPr>
        <w:t>名的给予</w:t>
      </w:r>
      <w:r w:rsidRPr="00A4347F">
        <w:rPr>
          <w:rFonts w:ascii="Times New Roman" w:eastAsia="方正仿宋_GBK" w:hAnsi="Times New Roman" w:cs="Times New Roman"/>
          <w:color w:val="000000"/>
          <w:sz w:val="32"/>
          <w:szCs w:val="32"/>
        </w:rPr>
        <w:t>5</w:t>
      </w:r>
      <w:r w:rsidRPr="00A4347F">
        <w:rPr>
          <w:rFonts w:ascii="Times New Roman" w:eastAsia="方正仿宋_GBK" w:hAnsi="Times New Roman" w:cs="方正仿宋_GBK" w:hint="eastAsia"/>
          <w:color w:val="000000"/>
          <w:sz w:val="32"/>
          <w:szCs w:val="32"/>
        </w:rPr>
        <w:t>万元奖励</w:t>
      </w:r>
      <w:r>
        <w:rPr>
          <w:rFonts w:ascii="Times New Roman" w:eastAsia="方正仿宋_GBK" w:hAnsi="Times New Roman" w:cs="方正仿宋_GBK" w:hint="eastAsia"/>
          <w:color w:val="000000"/>
          <w:sz w:val="32"/>
          <w:szCs w:val="32"/>
        </w:rPr>
        <w:t>（同一景区可兼获奖励）</w:t>
      </w:r>
      <w:r w:rsidRPr="00A4347F">
        <w:rPr>
          <w:rFonts w:ascii="Times New Roman" w:eastAsia="方正仿宋_GBK" w:hAnsi="Times New Roman" w:cs="方正仿宋_GBK" w:hint="eastAsia"/>
          <w:color w:val="000000"/>
          <w:sz w:val="32"/>
          <w:szCs w:val="32"/>
        </w:rPr>
        <w:t>。</w:t>
      </w:r>
      <w:r w:rsidRPr="00D278FD">
        <w:rPr>
          <w:rFonts w:ascii="Times New Roman" w:eastAsia="方正仿宋_GBK" w:hAnsi="Times New Roman" w:cs="方正仿宋_GBK" w:hint="eastAsia"/>
          <w:color w:val="000000"/>
          <w:sz w:val="32"/>
          <w:szCs w:val="32"/>
        </w:rPr>
        <w:t>数据来源及排名规则见附件</w:t>
      </w:r>
      <w:r w:rsidRPr="00D278FD">
        <w:rPr>
          <w:rFonts w:ascii="Times New Roman" w:eastAsia="方正仿宋_GBK" w:hAnsi="Times New Roman" w:cs="Times New Roman"/>
          <w:color w:val="000000"/>
          <w:sz w:val="32"/>
          <w:szCs w:val="32"/>
        </w:rPr>
        <w:t>1</w:t>
      </w:r>
      <w:r w:rsidRPr="00D278FD">
        <w:rPr>
          <w:rFonts w:ascii="Times New Roman" w:eastAsia="方正仿宋_GBK" w:hAnsi="Times New Roman" w:cs="方正仿宋_GBK" w:hint="eastAsia"/>
          <w:color w:val="000000"/>
          <w:sz w:val="32"/>
          <w:szCs w:val="32"/>
        </w:rPr>
        <w:t>。</w:t>
      </w:r>
    </w:p>
    <w:p w:rsidR="009936BF" w:rsidRPr="00D278FD" w:rsidRDefault="009936BF" w:rsidP="00F121A5">
      <w:pPr>
        <w:adjustRightInd w:val="0"/>
        <w:snapToGrid w:val="0"/>
        <w:spacing w:line="560" w:lineRule="exact"/>
        <w:ind w:firstLineChars="200" w:firstLine="640"/>
        <w:rPr>
          <w:rFonts w:ascii="Times New Roman" w:eastAsia="方正黑体_GBK" w:hAnsi="Times New Roman" w:cs="Times New Roman"/>
          <w:sz w:val="32"/>
          <w:szCs w:val="32"/>
        </w:rPr>
      </w:pPr>
      <w:r w:rsidRPr="00D278FD">
        <w:rPr>
          <w:rFonts w:ascii="Times New Roman" w:eastAsia="方正黑体_GBK" w:hAnsi="Times New Roman" w:cs="方正黑体_GBK" w:hint="eastAsia"/>
          <w:sz w:val="32"/>
          <w:szCs w:val="32"/>
        </w:rPr>
        <w:t>五、申报材料</w:t>
      </w:r>
    </w:p>
    <w:p w:rsidR="009936BF" w:rsidRPr="00D278FD" w:rsidRDefault="009936BF" w:rsidP="00F121A5">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方正仿宋_GBK" w:hint="eastAsia"/>
          <w:color w:val="000000"/>
          <w:sz w:val="32"/>
          <w:szCs w:val="32"/>
        </w:rPr>
        <w:t>．</w:t>
      </w:r>
      <w:r w:rsidRPr="00D278FD">
        <w:rPr>
          <w:rFonts w:ascii="Times New Roman" w:eastAsia="方正仿宋_GBK" w:hAnsi="Times New Roman" w:cs="方正仿宋_GBK" w:hint="eastAsia"/>
          <w:color w:val="000000"/>
          <w:sz w:val="32"/>
          <w:szCs w:val="32"/>
        </w:rPr>
        <w:t>国家等级</w:t>
      </w:r>
      <w:r>
        <w:rPr>
          <w:rFonts w:ascii="Times New Roman" w:eastAsia="方正仿宋_GBK" w:hAnsi="Times New Roman" w:cs="方正仿宋_GBK" w:hint="eastAsia"/>
          <w:color w:val="000000"/>
          <w:sz w:val="32"/>
          <w:szCs w:val="32"/>
        </w:rPr>
        <w:t>旅游</w:t>
      </w:r>
      <w:r w:rsidRPr="00D278FD">
        <w:rPr>
          <w:rFonts w:ascii="Times New Roman" w:eastAsia="方正仿宋_GBK" w:hAnsi="Times New Roman" w:cs="方正仿宋_GBK" w:hint="eastAsia"/>
          <w:color w:val="000000"/>
          <w:sz w:val="32"/>
          <w:szCs w:val="32"/>
        </w:rPr>
        <w:t>景区</w:t>
      </w:r>
      <w:r>
        <w:rPr>
          <w:rFonts w:ascii="Times New Roman" w:eastAsia="方正仿宋_GBK" w:hAnsi="Times New Roman" w:cs="方正仿宋_GBK" w:hint="eastAsia"/>
          <w:color w:val="000000"/>
          <w:sz w:val="32"/>
          <w:szCs w:val="32"/>
        </w:rPr>
        <w:t>消费竞赛奖励资金</w:t>
      </w:r>
      <w:r w:rsidRPr="00D278FD">
        <w:rPr>
          <w:rFonts w:ascii="Times New Roman" w:eastAsia="方正仿宋_GBK" w:hAnsi="Times New Roman" w:cs="方正仿宋_GBK" w:hint="eastAsia"/>
          <w:color w:val="000000"/>
          <w:sz w:val="32"/>
          <w:szCs w:val="32"/>
        </w:rPr>
        <w:t>申请表；</w:t>
      </w:r>
    </w:p>
    <w:p w:rsidR="009936BF" w:rsidRPr="00D278FD" w:rsidRDefault="009936BF" w:rsidP="00F121A5">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方正仿宋_GBK" w:hint="eastAsia"/>
          <w:color w:val="000000"/>
          <w:sz w:val="32"/>
          <w:szCs w:val="32"/>
        </w:rPr>
        <w:t>．</w:t>
      </w:r>
      <w:r w:rsidRPr="00D278FD">
        <w:rPr>
          <w:rFonts w:ascii="Times New Roman" w:eastAsia="方正仿宋_GBK" w:hAnsi="Times New Roman" w:cs="方正仿宋_GBK" w:hint="eastAsia"/>
          <w:color w:val="000000"/>
          <w:sz w:val="32"/>
          <w:szCs w:val="32"/>
        </w:rPr>
        <w:t>国家等级</w:t>
      </w:r>
      <w:r>
        <w:rPr>
          <w:rFonts w:ascii="Times New Roman" w:eastAsia="方正仿宋_GBK" w:hAnsi="Times New Roman" w:cs="方正仿宋_GBK" w:hint="eastAsia"/>
          <w:color w:val="000000"/>
          <w:sz w:val="32"/>
          <w:szCs w:val="32"/>
        </w:rPr>
        <w:t>旅游</w:t>
      </w:r>
      <w:r w:rsidRPr="00D278FD">
        <w:rPr>
          <w:rFonts w:ascii="Times New Roman" w:eastAsia="方正仿宋_GBK" w:hAnsi="Times New Roman" w:cs="方正仿宋_GBK" w:hint="eastAsia"/>
          <w:color w:val="000000"/>
          <w:sz w:val="32"/>
          <w:szCs w:val="32"/>
        </w:rPr>
        <w:t>景区</w:t>
      </w:r>
      <w:r>
        <w:rPr>
          <w:rFonts w:ascii="Times New Roman" w:eastAsia="方正仿宋_GBK" w:hAnsi="Times New Roman" w:cs="方正仿宋_GBK" w:hint="eastAsia"/>
          <w:color w:val="000000"/>
          <w:sz w:val="32"/>
          <w:szCs w:val="32"/>
        </w:rPr>
        <w:t>消费竞赛奖励资金</w:t>
      </w:r>
      <w:r w:rsidRPr="00D278FD">
        <w:rPr>
          <w:rFonts w:ascii="Times New Roman" w:eastAsia="方正仿宋_GBK" w:hAnsi="Times New Roman" w:cs="方正仿宋_GBK" w:hint="eastAsia"/>
          <w:color w:val="000000"/>
          <w:sz w:val="32"/>
          <w:szCs w:val="32"/>
        </w:rPr>
        <w:t>申报信用承诺</w:t>
      </w:r>
      <w:r w:rsidRPr="00D278FD">
        <w:rPr>
          <w:rFonts w:ascii="Times New Roman" w:eastAsia="方正仿宋_GBK" w:hAnsi="Times New Roman" w:cs="方正仿宋_GBK" w:hint="eastAsia"/>
          <w:color w:val="000000"/>
          <w:sz w:val="32"/>
          <w:szCs w:val="32"/>
        </w:rPr>
        <w:lastRenderedPageBreak/>
        <w:t>书；</w:t>
      </w:r>
    </w:p>
    <w:p w:rsidR="009936BF" w:rsidRPr="00D278FD" w:rsidRDefault="009936BF" w:rsidP="00F121A5">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3</w:t>
      </w:r>
      <w:r>
        <w:rPr>
          <w:rFonts w:ascii="Times New Roman" w:eastAsia="方正仿宋_GBK" w:hAnsi="Times New Roman" w:cs="方正仿宋_GBK" w:hint="eastAsia"/>
          <w:color w:val="000000"/>
          <w:sz w:val="32"/>
          <w:szCs w:val="32"/>
        </w:rPr>
        <w:t>．</w:t>
      </w:r>
      <w:r w:rsidRPr="00D278FD">
        <w:rPr>
          <w:rFonts w:ascii="Times New Roman" w:eastAsia="方正仿宋_GBK" w:hAnsi="Times New Roman" w:cs="方正仿宋_GBK" w:hint="eastAsia"/>
          <w:color w:val="000000"/>
          <w:sz w:val="32"/>
          <w:szCs w:val="32"/>
        </w:rPr>
        <w:t>国家等级景区</w:t>
      </w:r>
      <w:r>
        <w:rPr>
          <w:rFonts w:ascii="Times New Roman" w:eastAsia="方正仿宋_GBK" w:hAnsi="Times New Roman" w:cs="Times New Roman"/>
          <w:color w:val="000000"/>
          <w:sz w:val="32"/>
          <w:szCs w:val="32"/>
        </w:rPr>
        <w:t>8</w:t>
      </w:r>
      <w:r>
        <w:rPr>
          <w:rFonts w:ascii="Times New Roman" w:eastAsia="方正仿宋_GBK" w:hAnsi="Times New Roman" w:cs="方正仿宋_GBK" w:hint="eastAsia"/>
          <w:color w:val="000000"/>
          <w:sz w:val="32"/>
          <w:szCs w:val="32"/>
        </w:rPr>
        <w:t>月、</w:t>
      </w:r>
      <w:r>
        <w:rPr>
          <w:rFonts w:ascii="Times New Roman" w:eastAsia="方正仿宋_GBK" w:hAnsi="Times New Roman" w:cs="Times New Roman"/>
          <w:color w:val="000000"/>
          <w:sz w:val="32"/>
          <w:szCs w:val="32"/>
        </w:rPr>
        <w:t>9</w:t>
      </w:r>
      <w:r>
        <w:rPr>
          <w:rFonts w:ascii="Times New Roman" w:eastAsia="方正仿宋_GBK" w:hAnsi="Times New Roman" w:cs="方正仿宋_GBK" w:hint="eastAsia"/>
          <w:color w:val="000000"/>
          <w:sz w:val="32"/>
          <w:szCs w:val="32"/>
        </w:rPr>
        <w:t>月</w:t>
      </w:r>
      <w:r w:rsidRPr="00D278FD">
        <w:rPr>
          <w:rFonts w:ascii="Times New Roman" w:eastAsia="方正仿宋_GBK" w:hAnsi="Times New Roman" w:cs="方正仿宋_GBK" w:hint="eastAsia"/>
          <w:color w:val="000000"/>
          <w:sz w:val="32"/>
          <w:szCs w:val="32"/>
        </w:rPr>
        <w:t>、</w:t>
      </w:r>
      <w:r>
        <w:rPr>
          <w:rFonts w:ascii="Times New Roman" w:eastAsia="方正仿宋_GBK" w:hAnsi="Times New Roman" w:cs="Times New Roman"/>
          <w:color w:val="000000"/>
          <w:sz w:val="32"/>
          <w:szCs w:val="32"/>
        </w:rPr>
        <w:t>10</w:t>
      </w:r>
      <w:r>
        <w:rPr>
          <w:rFonts w:ascii="Times New Roman" w:eastAsia="方正仿宋_GBK" w:hAnsi="Times New Roman" w:cs="方正仿宋_GBK" w:hint="eastAsia"/>
          <w:color w:val="000000"/>
          <w:sz w:val="32"/>
          <w:szCs w:val="32"/>
        </w:rPr>
        <w:t>月增值税缴纳记录及证明材料，</w:t>
      </w:r>
      <w:r>
        <w:rPr>
          <w:rFonts w:ascii="Times New Roman" w:eastAsia="方正仿宋_GBK" w:hAnsi="Times New Roman" w:cs="Times New Roman"/>
          <w:color w:val="000000"/>
          <w:sz w:val="32"/>
          <w:szCs w:val="32"/>
        </w:rPr>
        <w:t>10</w:t>
      </w:r>
      <w:r>
        <w:rPr>
          <w:rFonts w:ascii="Times New Roman" w:eastAsia="方正仿宋_GBK" w:hAnsi="Times New Roman" w:cs="方正仿宋_GBK" w:hint="eastAsia"/>
          <w:color w:val="000000"/>
          <w:sz w:val="32"/>
          <w:szCs w:val="32"/>
        </w:rPr>
        <w:t>月、</w:t>
      </w:r>
      <w:r>
        <w:rPr>
          <w:rFonts w:ascii="Times New Roman" w:eastAsia="方正仿宋_GBK" w:hAnsi="Times New Roman" w:cs="Times New Roman"/>
          <w:color w:val="000000"/>
          <w:sz w:val="32"/>
          <w:szCs w:val="32"/>
        </w:rPr>
        <w:t>11</w:t>
      </w:r>
      <w:r>
        <w:rPr>
          <w:rFonts w:ascii="Times New Roman" w:eastAsia="方正仿宋_GBK" w:hAnsi="Times New Roman" w:cs="方正仿宋_GBK" w:hint="eastAsia"/>
          <w:color w:val="000000"/>
          <w:sz w:val="32"/>
          <w:szCs w:val="32"/>
        </w:rPr>
        <w:t>月份经营收入，参加</w:t>
      </w:r>
      <w:r w:rsidRPr="001F367E">
        <w:rPr>
          <w:rFonts w:ascii="Times New Roman" w:eastAsia="方正仿宋_GBK" w:hAnsi="Times New Roman" w:cs="方正仿宋_GBK" w:hint="eastAsia"/>
          <w:color w:val="000000"/>
          <w:sz w:val="32"/>
          <w:szCs w:val="32"/>
        </w:rPr>
        <w:t>都市圈游客半价</w:t>
      </w:r>
      <w:r>
        <w:rPr>
          <w:rFonts w:ascii="Times New Roman" w:eastAsia="方正仿宋_GBK" w:hAnsi="Times New Roman" w:cs="方正仿宋_GBK" w:hint="eastAsia"/>
          <w:color w:val="000000"/>
          <w:sz w:val="32"/>
          <w:szCs w:val="32"/>
        </w:rPr>
        <w:t>优惠</w:t>
      </w:r>
      <w:r w:rsidRPr="001F367E">
        <w:rPr>
          <w:rFonts w:ascii="Times New Roman" w:eastAsia="方正仿宋_GBK" w:hAnsi="Times New Roman" w:cs="方正仿宋_GBK" w:hint="eastAsia"/>
          <w:color w:val="000000"/>
          <w:sz w:val="32"/>
          <w:szCs w:val="32"/>
        </w:rPr>
        <w:t>入园活动</w:t>
      </w:r>
      <w:r>
        <w:rPr>
          <w:rFonts w:ascii="Times New Roman" w:eastAsia="方正仿宋_GBK" w:hAnsi="Times New Roman" w:cs="方正仿宋_GBK" w:hint="eastAsia"/>
          <w:color w:val="000000"/>
          <w:sz w:val="32"/>
          <w:szCs w:val="32"/>
        </w:rPr>
        <w:t>的相关证明材料</w:t>
      </w:r>
      <w:r w:rsidRPr="00D278FD">
        <w:rPr>
          <w:rFonts w:ascii="Times New Roman" w:eastAsia="方正仿宋_GBK" w:hAnsi="Times New Roman" w:cs="方正仿宋_GBK" w:hint="eastAsia"/>
          <w:color w:val="000000"/>
          <w:sz w:val="32"/>
          <w:szCs w:val="32"/>
        </w:rPr>
        <w:t>。</w:t>
      </w:r>
    </w:p>
    <w:p w:rsidR="009936BF" w:rsidRPr="00D278FD" w:rsidRDefault="009936BF" w:rsidP="00F121A5">
      <w:pPr>
        <w:adjustRightInd w:val="0"/>
        <w:snapToGrid w:val="0"/>
        <w:spacing w:line="560" w:lineRule="exact"/>
        <w:ind w:firstLineChars="200" w:firstLine="640"/>
        <w:rPr>
          <w:rFonts w:ascii="Times New Roman" w:eastAsia="方正黑体_GBK" w:hAnsi="Times New Roman" w:cs="Times New Roman"/>
          <w:sz w:val="32"/>
          <w:szCs w:val="32"/>
        </w:rPr>
      </w:pPr>
      <w:r w:rsidRPr="00D278FD">
        <w:rPr>
          <w:rFonts w:ascii="Times New Roman" w:eastAsia="方正黑体_GBK" w:hAnsi="Times New Roman" w:cs="方正黑体_GBK" w:hint="eastAsia"/>
          <w:sz w:val="32"/>
          <w:szCs w:val="32"/>
        </w:rPr>
        <w:t>六、申报时间</w:t>
      </w:r>
    </w:p>
    <w:p w:rsidR="009936BF" w:rsidRPr="00D278FD" w:rsidRDefault="009936BF" w:rsidP="00F2352A">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奖励资金</w:t>
      </w:r>
      <w:r w:rsidRPr="00D278FD">
        <w:rPr>
          <w:rFonts w:ascii="Times New Roman" w:eastAsia="方正仿宋_GBK" w:hAnsi="Times New Roman" w:cs="方正仿宋_GBK" w:hint="eastAsia"/>
          <w:color w:val="000000"/>
          <w:sz w:val="32"/>
          <w:szCs w:val="32"/>
        </w:rPr>
        <w:t>申报时间为</w:t>
      </w:r>
      <w:r>
        <w:rPr>
          <w:rFonts w:ascii="Times New Roman" w:eastAsia="方正仿宋_GBK" w:hAnsi="Times New Roman" w:cs="Times New Roman"/>
          <w:color w:val="000000"/>
          <w:sz w:val="32"/>
          <w:szCs w:val="32"/>
        </w:rPr>
        <w:t>12</w:t>
      </w:r>
      <w:r w:rsidRPr="00D278FD">
        <w:rPr>
          <w:rFonts w:ascii="Times New Roman" w:eastAsia="方正仿宋_GBK" w:hAnsi="Times New Roman" w:cs="方正仿宋_GBK" w:hint="eastAsia"/>
          <w:color w:val="000000"/>
          <w:sz w:val="32"/>
          <w:szCs w:val="32"/>
        </w:rPr>
        <w:t>月</w:t>
      </w:r>
      <w:r w:rsidRPr="00D278FD">
        <w:rPr>
          <w:rFonts w:ascii="Times New Roman" w:eastAsia="方正仿宋_GBK" w:hAnsi="Times New Roman" w:cs="Times New Roman"/>
          <w:color w:val="000000"/>
          <w:sz w:val="32"/>
          <w:szCs w:val="32"/>
        </w:rPr>
        <w:t>1</w:t>
      </w:r>
      <w:r w:rsidRPr="00D278FD">
        <w:rPr>
          <w:rFonts w:ascii="Times New Roman" w:eastAsia="方正仿宋_GBK" w:hAnsi="Times New Roman" w:cs="方正仿宋_GBK" w:hint="eastAsia"/>
          <w:color w:val="000000"/>
          <w:sz w:val="32"/>
          <w:szCs w:val="32"/>
        </w:rPr>
        <w:t>日至</w:t>
      </w:r>
      <w:r w:rsidRPr="00D278FD">
        <w:rPr>
          <w:rFonts w:ascii="Times New Roman" w:eastAsia="方正仿宋_GBK" w:hAnsi="Times New Roman" w:cs="Times New Roman"/>
          <w:color w:val="000000"/>
          <w:sz w:val="32"/>
          <w:szCs w:val="32"/>
        </w:rPr>
        <w:t>10</w:t>
      </w:r>
      <w:r w:rsidRPr="00D278FD">
        <w:rPr>
          <w:rFonts w:ascii="Times New Roman" w:eastAsia="方正仿宋_GBK" w:hAnsi="Times New Roman" w:cs="方正仿宋_GBK" w:hint="eastAsia"/>
          <w:color w:val="000000"/>
          <w:sz w:val="32"/>
          <w:szCs w:val="32"/>
        </w:rPr>
        <w:t>日。各国家等级</w:t>
      </w:r>
      <w:r>
        <w:rPr>
          <w:rFonts w:ascii="Times New Roman" w:eastAsia="方正仿宋_GBK" w:hAnsi="Times New Roman" w:cs="方正仿宋_GBK" w:hint="eastAsia"/>
          <w:color w:val="000000"/>
          <w:sz w:val="32"/>
          <w:szCs w:val="32"/>
        </w:rPr>
        <w:t>旅游</w:t>
      </w:r>
      <w:r w:rsidRPr="00D278FD">
        <w:rPr>
          <w:rFonts w:ascii="Times New Roman" w:eastAsia="方正仿宋_GBK" w:hAnsi="Times New Roman" w:cs="方正仿宋_GBK" w:hint="eastAsia"/>
          <w:color w:val="000000"/>
          <w:sz w:val="32"/>
          <w:szCs w:val="32"/>
        </w:rPr>
        <w:t>景区于</w:t>
      </w:r>
      <w:r>
        <w:rPr>
          <w:rFonts w:ascii="Times New Roman" w:eastAsia="方正仿宋_GBK" w:hAnsi="Times New Roman" w:cs="Times New Roman"/>
          <w:color w:val="000000"/>
          <w:sz w:val="32"/>
          <w:szCs w:val="32"/>
        </w:rPr>
        <w:t>12</w:t>
      </w:r>
      <w:r w:rsidRPr="00D278FD">
        <w:rPr>
          <w:rFonts w:ascii="Times New Roman" w:eastAsia="方正仿宋_GBK" w:hAnsi="Times New Roman" w:cs="方正仿宋_GBK" w:hint="eastAsia"/>
          <w:color w:val="000000"/>
          <w:sz w:val="32"/>
          <w:szCs w:val="32"/>
        </w:rPr>
        <w:t>月</w:t>
      </w:r>
      <w:r w:rsidRPr="00D278FD">
        <w:rPr>
          <w:rFonts w:ascii="Times New Roman" w:eastAsia="方正仿宋_GBK" w:hAnsi="Times New Roman" w:cs="Times New Roman"/>
          <w:color w:val="000000"/>
          <w:sz w:val="32"/>
          <w:szCs w:val="32"/>
        </w:rPr>
        <w:t xml:space="preserve"> 10</w:t>
      </w:r>
      <w:r w:rsidRPr="00D278FD">
        <w:rPr>
          <w:rFonts w:ascii="Times New Roman" w:eastAsia="方正仿宋_GBK" w:hAnsi="Times New Roman" w:cs="方正仿宋_GBK" w:hint="eastAsia"/>
          <w:color w:val="000000"/>
          <w:sz w:val="32"/>
          <w:szCs w:val="32"/>
        </w:rPr>
        <w:t>日前</w:t>
      </w:r>
      <w:r>
        <w:rPr>
          <w:rFonts w:ascii="Times New Roman" w:eastAsia="方正仿宋_GBK" w:hAnsi="Times New Roman" w:cs="方正仿宋_GBK" w:hint="eastAsia"/>
          <w:color w:val="000000"/>
          <w:sz w:val="32"/>
          <w:szCs w:val="32"/>
        </w:rPr>
        <w:t>将申报</w:t>
      </w:r>
      <w:r w:rsidRPr="00D278FD">
        <w:rPr>
          <w:rFonts w:ascii="Times New Roman" w:eastAsia="方正仿宋_GBK" w:hAnsi="Times New Roman" w:cs="方正仿宋_GBK" w:hint="eastAsia"/>
          <w:color w:val="000000"/>
          <w:sz w:val="32"/>
          <w:szCs w:val="32"/>
        </w:rPr>
        <w:t>材料</w:t>
      </w:r>
      <w:r>
        <w:rPr>
          <w:rFonts w:ascii="Times New Roman" w:eastAsia="方正仿宋_GBK" w:hAnsi="Times New Roman" w:cs="方正仿宋_GBK" w:hint="eastAsia"/>
          <w:color w:val="000000"/>
          <w:sz w:val="32"/>
          <w:szCs w:val="32"/>
        </w:rPr>
        <w:t>装订成册（一式两份）</w:t>
      </w:r>
      <w:r w:rsidRPr="00D278FD">
        <w:rPr>
          <w:rFonts w:ascii="Times New Roman" w:eastAsia="方正仿宋_GBK" w:hAnsi="Times New Roman" w:cs="方正仿宋_GBK" w:hint="eastAsia"/>
          <w:color w:val="000000"/>
          <w:sz w:val="32"/>
          <w:szCs w:val="32"/>
        </w:rPr>
        <w:t>送至市文化和旅游局（建邺区江东中路</w:t>
      </w:r>
      <w:r w:rsidRPr="00D278FD">
        <w:rPr>
          <w:rFonts w:ascii="Times New Roman" w:eastAsia="方正仿宋_GBK" w:hAnsi="Times New Roman" w:cs="Times New Roman"/>
          <w:color w:val="000000"/>
          <w:sz w:val="32"/>
          <w:szCs w:val="32"/>
        </w:rPr>
        <w:t>265</w:t>
      </w:r>
      <w:r w:rsidRPr="00D278FD">
        <w:rPr>
          <w:rFonts w:ascii="Times New Roman" w:eastAsia="方正仿宋_GBK" w:hAnsi="Times New Roman" w:cs="方正仿宋_GBK" w:hint="eastAsia"/>
          <w:color w:val="000000"/>
          <w:sz w:val="32"/>
          <w:szCs w:val="32"/>
        </w:rPr>
        <w:t>号新城大厦</w:t>
      </w:r>
      <w:r w:rsidRPr="00D278FD">
        <w:rPr>
          <w:rFonts w:ascii="Times New Roman" w:eastAsia="方正仿宋_GBK" w:hAnsi="Times New Roman" w:cs="Times New Roman"/>
          <w:color w:val="000000"/>
          <w:sz w:val="32"/>
          <w:szCs w:val="32"/>
        </w:rPr>
        <w:t>A</w:t>
      </w:r>
      <w:r w:rsidRPr="00D278FD">
        <w:rPr>
          <w:rFonts w:ascii="Times New Roman" w:eastAsia="方正仿宋_GBK" w:hAnsi="Times New Roman" w:cs="方正仿宋_GBK" w:hint="eastAsia"/>
          <w:color w:val="000000"/>
          <w:sz w:val="32"/>
          <w:szCs w:val="32"/>
        </w:rPr>
        <w:t>座</w:t>
      </w:r>
      <w:r w:rsidRPr="00D278FD">
        <w:rPr>
          <w:rFonts w:ascii="Times New Roman" w:eastAsia="方正仿宋_GBK" w:hAnsi="Times New Roman" w:cs="Times New Roman"/>
          <w:color w:val="000000"/>
          <w:sz w:val="32"/>
          <w:szCs w:val="32"/>
        </w:rPr>
        <w:t>15F</w:t>
      </w:r>
      <w:r>
        <w:rPr>
          <w:rFonts w:ascii="Times New Roman" w:eastAsia="方正仿宋_GBK" w:hAnsi="Times New Roman" w:cs="Times New Roman"/>
          <w:color w:val="000000"/>
          <w:sz w:val="32"/>
          <w:szCs w:val="32"/>
        </w:rPr>
        <w:t>20</w:t>
      </w:r>
      <w:r>
        <w:rPr>
          <w:rFonts w:ascii="Times New Roman" w:eastAsia="方正仿宋_GBK" w:hAnsi="Times New Roman" w:cs="方正仿宋_GBK" w:hint="eastAsia"/>
          <w:color w:val="000000"/>
          <w:sz w:val="32"/>
          <w:szCs w:val="32"/>
        </w:rPr>
        <w:t>办公室）。逾期不按规定提交申报材料视为</w:t>
      </w:r>
      <w:r w:rsidRPr="00D278FD">
        <w:rPr>
          <w:rFonts w:ascii="Times New Roman" w:eastAsia="方正仿宋_GBK" w:hAnsi="Times New Roman" w:cs="方正仿宋_GBK" w:hint="eastAsia"/>
          <w:color w:val="000000"/>
          <w:sz w:val="32"/>
          <w:szCs w:val="32"/>
        </w:rPr>
        <w:t>放弃资格。</w:t>
      </w:r>
    </w:p>
    <w:p w:rsidR="009936BF" w:rsidRPr="00D278FD" w:rsidRDefault="009936BF" w:rsidP="00F121A5">
      <w:pPr>
        <w:adjustRightInd w:val="0"/>
        <w:snapToGrid w:val="0"/>
        <w:spacing w:line="560" w:lineRule="exact"/>
        <w:ind w:firstLineChars="200" w:firstLine="640"/>
        <w:rPr>
          <w:rFonts w:ascii="Times New Roman" w:eastAsia="方正黑体_GBK" w:hAnsi="Times New Roman" w:cs="Times New Roman"/>
          <w:sz w:val="32"/>
          <w:szCs w:val="32"/>
        </w:rPr>
      </w:pPr>
      <w:r w:rsidRPr="00D278FD">
        <w:rPr>
          <w:rFonts w:ascii="Times New Roman" w:eastAsia="方正黑体_GBK" w:hAnsi="Times New Roman" w:cs="方正黑体_GBK" w:hint="eastAsia"/>
          <w:sz w:val="32"/>
          <w:szCs w:val="32"/>
        </w:rPr>
        <w:t>七、申报程序</w:t>
      </w:r>
    </w:p>
    <w:p w:rsidR="009936BF" w:rsidRPr="00D278FD" w:rsidRDefault="009936BF" w:rsidP="00F121A5">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方正仿宋_GBK" w:hint="eastAsia"/>
          <w:color w:val="000000"/>
          <w:sz w:val="32"/>
          <w:szCs w:val="32"/>
        </w:rPr>
        <w:t>．</w:t>
      </w:r>
      <w:r w:rsidRPr="00D278FD">
        <w:rPr>
          <w:rFonts w:ascii="Times New Roman" w:eastAsia="方正仿宋_GBK" w:hAnsi="Times New Roman" w:cs="方正仿宋_GBK" w:hint="eastAsia"/>
          <w:color w:val="000000"/>
          <w:sz w:val="32"/>
          <w:szCs w:val="32"/>
        </w:rPr>
        <w:t>国家等级</w:t>
      </w:r>
      <w:r>
        <w:rPr>
          <w:rFonts w:ascii="Times New Roman" w:eastAsia="方正仿宋_GBK" w:hAnsi="Times New Roman" w:cs="方正仿宋_GBK" w:hint="eastAsia"/>
          <w:color w:val="000000"/>
          <w:sz w:val="32"/>
          <w:szCs w:val="32"/>
        </w:rPr>
        <w:t>旅游</w:t>
      </w:r>
      <w:r w:rsidRPr="00D278FD">
        <w:rPr>
          <w:rFonts w:ascii="Times New Roman" w:eastAsia="方正仿宋_GBK" w:hAnsi="Times New Roman" w:cs="方正仿宋_GBK" w:hint="eastAsia"/>
          <w:color w:val="000000"/>
          <w:sz w:val="32"/>
          <w:szCs w:val="32"/>
        </w:rPr>
        <w:t>景区按上述要求准备申报材料，并于规定时间上报；</w:t>
      </w:r>
    </w:p>
    <w:p w:rsidR="009936BF" w:rsidRPr="00D278FD" w:rsidRDefault="009936BF" w:rsidP="00F121A5">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方正仿宋_GBK" w:hint="eastAsia"/>
          <w:color w:val="000000"/>
          <w:sz w:val="32"/>
          <w:szCs w:val="32"/>
        </w:rPr>
        <w:t>．</w:t>
      </w:r>
      <w:r w:rsidRPr="00D278FD">
        <w:rPr>
          <w:rFonts w:ascii="Times New Roman" w:eastAsia="方正仿宋_GBK" w:hAnsi="Times New Roman" w:cs="方正仿宋_GBK" w:hint="eastAsia"/>
          <w:color w:val="000000"/>
          <w:sz w:val="32"/>
          <w:szCs w:val="32"/>
        </w:rPr>
        <w:t>由市文化和旅游局、市财政局负责组织评审认定工作，凡发现申报材料弄虚作假的，一律取消奖励资格；</w:t>
      </w:r>
    </w:p>
    <w:p w:rsidR="009936BF" w:rsidRPr="00D278FD" w:rsidRDefault="009936BF" w:rsidP="00F121A5">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3</w:t>
      </w:r>
      <w:r>
        <w:rPr>
          <w:rFonts w:ascii="Times New Roman" w:eastAsia="方正仿宋_GBK" w:hAnsi="Times New Roman" w:cs="方正仿宋_GBK" w:hint="eastAsia"/>
          <w:color w:val="000000"/>
          <w:sz w:val="32"/>
          <w:szCs w:val="32"/>
        </w:rPr>
        <w:t>．</w:t>
      </w:r>
      <w:r w:rsidRPr="00D278FD">
        <w:rPr>
          <w:rFonts w:ascii="Times New Roman" w:eastAsia="方正仿宋_GBK" w:hAnsi="Times New Roman" w:cs="方正仿宋_GBK" w:hint="eastAsia"/>
          <w:color w:val="000000"/>
          <w:sz w:val="32"/>
          <w:szCs w:val="32"/>
        </w:rPr>
        <w:t>国家等级</w:t>
      </w:r>
      <w:r>
        <w:rPr>
          <w:rFonts w:ascii="Times New Roman" w:eastAsia="方正仿宋_GBK" w:hAnsi="Times New Roman" w:cs="方正仿宋_GBK" w:hint="eastAsia"/>
          <w:color w:val="000000"/>
          <w:sz w:val="32"/>
          <w:szCs w:val="32"/>
        </w:rPr>
        <w:t>旅游</w:t>
      </w:r>
      <w:r w:rsidRPr="00D278FD">
        <w:rPr>
          <w:rFonts w:ascii="Times New Roman" w:eastAsia="方正仿宋_GBK" w:hAnsi="Times New Roman" w:cs="方正仿宋_GBK" w:hint="eastAsia"/>
          <w:color w:val="000000"/>
          <w:sz w:val="32"/>
          <w:szCs w:val="32"/>
        </w:rPr>
        <w:t>景区奖励名单确定后，在市文化和旅游局官方网站公示</w:t>
      </w:r>
      <w:r w:rsidRPr="00D278FD">
        <w:rPr>
          <w:rFonts w:ascii="Times New Roman" w:eastAsia="方正仿宋_GBK" w:hAnsi="Times New Roman" w:cs="Times New Roman"/>
          <w:color w:val="000000"/>
          <w:sz w:val="32"/>
          <w:szCs w:val="32"/>
        </w:rPr>
        <w:t>5</w:t>
      </w:r>
      <w:r w:rsidRPr="00D278FD">
        <w:rPr>
          <w:rFonts w:ascii="Times New Roman" w:eastAsia="方正仿宋_GBK" w:hAnsi="Times New Roman" w:cs="方正仿宋_GBK" w:hint="eastAsia"/>
          <w:color w:val="000000"/>
          <w:sz w:val="32"/>
          <w:szCs w:val="32"/>
        </w:rPr>
        <w:t>个工作日。公示期满无异议的，由市文化和旅游局、市财政局实施奖励。</w:t>
      </w:r>
    </w:p>
    <w:p w:rsidR="009936BF" w:rsidRPr="00D278FD" w:rsidRDefault="009936BF" w:rsidP="00F121A5">
      <w:pPr>
        <w:spacing w:line="560" w:lineRule="exact"/>
        <w:ind w:firstLineChars="200" w:firstLine="640"/>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联系人及联系电话：</w:t>
      </w:r>
      <w:r w:rsidRPr="00331E4A">
        <w:rPr>
          <w:rFonts w:ascii="Times New Roman" w:eastAsia="方正仿宋_GBK" w:hAnsi="Times New Roman" w:cs="方正仿宋_GBK" w:hint="eastAsia"/>
          <w:color w:val="000000"/>
          <w:sz w:val="32"/>
          <w:szCs w:val="32"/>
        </w:rPr>
        <w:t>市文化和旅游局资源开发处陶勇，</w:t>
      </w:r>
      <w:r w:rsidRPr="00331E4A">
        <w:rPr>
          <w:rFonts w:ascii="Times New Roman" w:eastAsia="方正仿宋_GBK" w:hAnsi="Times New Roman" w:cs="Times New Roman"/>
          <w:color w:val="000000"/>
          <w:sz w:val="32"/>
          <w:szCs w:val="32"/>
        </w:rPr>
        <w:t>025</w:t>
      </w:r>
      <w:r w:rsidRPr="00331E4A">
        <w:rPr>
          <w:rFonts w:ascii="Times New Roman" w:eastAsia="方正仿宋_GBK" w:hAnsi="Times New Roman" w:cs="方正仿宋_GBK" w:hint="eastAsia"/>
          <w:color w:val="000000"/>
          <w:sz w:val="32"/>
          <w:szCs w:val="32"/>
        </w:rPr>
        <w:t>－</w:t>
      </w:r>
      <w:r w:rsidRPr="00331E4A">
        <w:rPr>
          <w:rFonts w:ascii="Times New Roman" w:eastAsia="方正仿宋_GBK" w:hAnsi="Times New Roman" w:cs="Times New Roman"/>
          <w:color w:val="000000"/>
          <w:sz w:val="32"/>
          <w:szCs w:val="32"/>
        </w:rPr>
        <w:t>68789883</w:t>
      </w:r>
      <w:r w:rsidRPr="00331E4A">
        <w:rPr>
          <w:rFonts w:ascii="Times New Roman" w:eastAsia="方正仿宋_GBK" w:hAnsi="Times New Roman" w:cs="方正仿宋_GBK" w:hint="eastAsia"/>
          <w:color w:val="000000"/>
          <w:sz w:val="32"/>
          <w:szCs w:val="32"/>
        </w:rPr>
        <w:t>。</w:t>
      </w:r>
    </w:p>
    <w:p w:rsidR="009936BF" w:rsidRPr="00D278FD" w:rsidRDefault="009936BF" w:rsidP="00642316">
      <w:pPr>
        <w:spacing w:line="560" w:lineRule="exact"/>
        <w:ind w:leftChars="304" w:left="2238" w:hangingChars="500" w:hanging="1600"/>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附件：</w:t>
      </w:r>
      <w:r>
        <w:rPr>
          <w:rFonts w:ascii="Times New Roman" w:eastAsia="方正仿宋_GBK" w:hAnsi="Times New Roman" w:cs="Times New Roman"/>
          <w:color w:val="000000"/>
          <w:sz w:val="32"/>
          <w:szCs w:val="32"/>
        </w:rPr>
        <w:t>1</w:t>
      </w:r>
      <w:r>
        <w:rPr>
          <w:rFonts w:ascii="Times New Roman" w:eastAsia="方正仿宋_GBK" w:hAnsi="Times New Roman" w:cs="方正仿宋_GBK" w:hint="eastAsia"/>
          <w:color w:val="000000"/>
          <w:sz w:val="32"/>
          <w:szCs w:val="32"/>
        </w:rPr>
        <w:t>．</w:t>
      </w:r>
      <w:r w:rsidRPr="00D278FD">
        <w:rPr>
          <w:rFonts w:ascii="Times New Roman" w:eastAsia="方正仿宋_GBK" w:hAnsi="Times New Roman" w:cs="方正仿宋_GBK" w:hint="eastAsia"/>
          <w:color w:val="000000"/>
          <w:sz w:val="32"/>
          <w:szCs w:val="32"/>
        </w:rPr>
        <w:t>国家等级</w:t>
      </w:r>
      <w:r>
        <w:rPr>
          <w:rFonts w:ascii="Times New Roman" w:eastAsia="方正仿宋_GBK" w:hAnsi="Times New Roman" w:cs="方正仿宋_GBK" w:hint="eastAsia"/>
          <w:color w:val="000000"/>
          <w:sz w:val="32"/>
          <w:szCs w:val="32"/>
        </w:rPr>
        <w:t>旅游</w:t>
      </w:r>
      <w:r w:rsidRPr="00D278FD">
        <w:rPr>
          <w:rFonts w:ascii="Times New Roman" w:eastAsia="方正仿宋_GBK" w:hAnsi="Times New Roman" w:cs="方正仿宋_GBK" w:hint="eastAsia"/>
          <w:color w:val="000000"/>
          <w:sz w:val="32"/>
          <w:szCs w:val="32"/>
        </w:rPr>
        <w:t>景区综合排名数据来源及排名</w:t>
      </w:r>
      <w:r>
        <w:rPr>
          <w:rFonts w:ascii="Times New Roman" w:eastAsia="方正仿宋_GBK" w:hAnsi="Times New Roman" w:cs="方正仿宋_GBK" w:hint="eastAsia"/>
          <w:color w:val="000000"/>
          <w:sz w:val="32"/>
          <w:szCs w:val="32"/>
        </w:rPr>
        <w:t>规则</w:t>
      </w:r>
    </w:p>
    <w:p w:rsidR="009936BF" w:rsidRPr="00D278FD" w:rsidRDefault="009936BF" w:rsidP="00642316">
      <w:pPr>
        <w:spacing w:line="560" w:lineRule="exact"/>
        <w:ind w:firstLineChars="500" w:firstLine="160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方正仿宋_GBK" w:hint="eastAsia"/>
          <w:color w:val="000000"/>
          <w:sz w:val="32"/>
          <w:szCs w:val="32"/>
        </w:rPr>
        <w:t>．</w:t>
      </w:r>
      <w:r w:rsidRPr="00D278FD">
        <w:rPr>
          <w:rFonts w:ascii="Times New Roman" w:eastAsia="方正仿宋_GBK" w:hAnsi="Times New Roman" w:cs="方正仿宋_GBK" w:hint="eastAsia"/>
          <w:color w:val="000000"/>
          <w:sz w:val="32"/>
          <w:szCs w:val="32"/>
        </w:rPr>
        <w:t>国家等级</w:t>
      </w:r>
      <w:r>
        <w:rPr>
          <w:rFonts w:ascii="Times New Roman" w:eastAsia="方正仿宋_GBK" w:hAnsi="Times New Roman" w:cs="方正仿宋_GBK" w:hint="eastAsia"/>
          <w:color w:val="000000"/>
          <w:sz w:val="32"/>
          <w:szCs w:val="32"/>
        </w:rPr>
        <w:t>旅游</w:t>
      </w:r>
      <w:r w:rsidRPr="00D278FD">
        <w:rPr>
          <w:rFonts w:ascii="Times New Roman" w:eastAsia="方正仿宋_GBK" w:hAnsi="Times New Roman" w:cs="方正仿宋_GBK" w:hint="eastAsia"/>
          <w:color w:val="000000"/>
          <w:sz w:val="32"/>
          <w:szCs w:val="32"/>
        </w:rPr>
        <w:t>景区</w:t>
      </w:r>
      <w:r>
        <w:rPr>
          <w:rFonts w:ascii="Times New Roman" w:eastAsia="方正仿宋_GBK" w:hAnsi="Times New Roman" w:cs="方正仿宋_GBK" w:hint="eastAsia"/>
          <w:color w:val="000000"/>
          <w:sz w:val="32"/>
          <w:szCs w:val="32"/>
        </w:rPr>
        <w:t>消费竞赛奖励资金申请表</w:t>
      </w:r>
    </w:p>
    <w:p w:rsidR="009936BF" w:rsidRPr="00D278FD" w:rsidRDefault="009936BF" w:rsidP="00F121A5">
      <w:pPr>
        <w:spacing w:line="560" w:lineRule="exact"/>
        <w:ind w:leftChars="776" w:left="1950" w:hangingChars="100" w:hanging="32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3</w:t>
      </w:r>
      <w:r>
        <w:rPr>
          <w:rFonts w:ascii="Times New Roman" w:eastAsia="方正仿宋_GBK" w:hAnsi="Times New Roman" w:cs="方正仿宋_GBK" w:hint="eastAsia"/>
          <w:color w:val="000000"/>
          <w:sz w:val="32"/>
          <w:szCs w:val="32"/>
        </w:rPr>
        <w:t>．</w:t>
      </w:r>
      <w:r w:rsidRPr="00D278FD">
        <w:rPr>
          <w:rFonts w:ascii="Times New Roman" w:eastAsia="方正仿宋_GBK" w:hAnsi="Times New Roman" w:cs="方正仿宋_GBK" w:hint="eastAsia"/>
          <w:color w:val="000000"/>
          <w:sz w:val="32"/>
          <w:szCs w:val="32"/>
        </w:rPr>
        <w:t>国家等级</w:t>
      </w:r>
      <w:r>
        <w:rPr>
          <w:rFonts w:ascii="Times New Roman" w:eastAsia="方正仿宋_GBK" w:hAnsi="Times New Roman" w:cs="方正仿宋_GBK" w:hint="eastAsia"/>
          <w:color w:val="000000"/>
          <w:sz w:val="32"/>
          <w:szCs w:val="32"/>
        </w:rPr>
        <w:t>旅游</w:t>
      </w:r>
      <w:r w:rsidRPr="00D278FD">
        <w:rPr>
          <w:rFonts w:ascii="Times New Roman" w:eastAsia="方正仿宋_GBK" w:hAnsi="Times New Roman" w:cs="方正仿宋_GBK" w:hint="eastAsia"/>
          <w:color w:val="000000"/>
          <w:sz w:val="32"/>
          <w:szCs w:val="32"/>
        </w:rPr>
        <w:t>景区</w:t>
      </w:r>
      <w:r>
        <w:rPr>
          <w:rFonts w:ascii="Times New Roman" w:eastAsia="方正仿宋_GBK" w:hAnsi="Times New Roman" w:cs="方正仿宋_GBK" w:hint="eastAsia"/>
          <w:color w:val="000000"/>
          <w:sz w:val="32"/>
          <w:szCs w:val="32"/>
        </w:rPr>
        <w:t>消费竞赛奖励资金</w:t>
      </w:r>
      <w:r w:rsidRPr="00D278FD">
        <w:rPr>
          <w:rFonts w:ascii="Times New Roman" w:eastAsia="方正仿宋_GBK" w:hAnsi="Times New Roman" w:cs="方正仿宋_GBK" w:hint="eastAsia"/>
          <w:color w:val="000000"/>
          <w:sz w:val="32"/>
          <w:szCs w:val="32"/>
        </w:rPr>
        <w:t>申报信用承诺书。</w:t>
      </w:r>
    </w:p>
    <w:p w:rsidR="009936BF" w:rsidRPr="00D278FD" w:rsidRDefault="009936BF" w:rsidP="00F121A5">
      <w:pPr>
        <w:adjustRightInd w:val="0"/>
        <w:spacing w:line="560" w:lineRule="exact"/>
        <w:rPr>
          <w:rFonts w:ascii="Times New Roman" w:eastAsia="方正黑体_GBK" w:hAnsi="Times New Roman" w:cs="Times New Roman"/>
          <w:color w:val="000000"/>
          <w:sz w:val="30"/>
          <w:szCs w:val="30"/>
        </w:rPr>
      </w:pPr>
      <w:r w:rsidRPr="00D278FD">
        <w:rPr>
          <w:rFonts w:ascii="Times New Roman" w:eastAsia="方正黑体_GBK" w:hAnsi="Times New Roman" w:cs="方正黑体_GBK" w:hint="eastAsia"/>
          <w:color w:val="000000"/>
          <w:sz w:val="30"/>
          <w:szCs w:val="30"/>
        </w:rPr>
        <w:lastRenderedPageBreak/>
        <w:t>附件</w:t>
      </w:r>
      <w:r w:rsidRPr="00D278FD">
        <w:rPr>
          <w:rFonts w:ascii="Times New Roman" w:eastAsia="方正黑体_GBK" w:hAnsi="Times New Roman" w:cs="Times New Roman"/>
          <w:color w:val="000000"/>
          <w:sz w:val="30"/>
          <w:szCs w:val="30"/>
        </w:rPr>
        <w:t>1:</w:t>
      </w:r>
    </w:p>
    <w:p w:rsidR="009936BF" w:rsidRPr="00D278FD" w:rsidRDefault="009936BF" w:rsidP="00F121A5">
      <w:pPr>
        <w:adjustRightInd w:val="0"/>
        <w:snapToGrid w:val="0"/>
        <w:spacing w:line="560" w:lineRule="exact"/>
        <w:jc w:val="center"/>
        <w:rPr>
          <w:rFonts w:ascii="Times New Roman" w:eastAsia="方正小标宋_GBK" w:hAnsi="Times New Roman" w:cs="Times New Roman"/>
          <w:sz w:val="36"/>
          <w:szCs w:val="36"/>
        </w:rPr>
      </w:pPr>
      <w:r w:rsidRPr="00D278FD">
        <w:rPr>
          <w:rFonts w:ascii="Times New Roman" w:eastAsia="方正小标宋_GBK" w:hAnsi="Times New Roman" w:cs="方正小标宋_GBK" w:hint="eastAsia"/>
          <w:sz w:val="36"/>
          <w:szCs w:val="36"/>
        </w:rPr>
        <w:t>国家等级</w:t>
      </w:r>
      <w:r>
        <w:rPr>
          <w:rFonts w:ascii="Times New Roman" w:eastAsia="方正小标宋_GBK" w:hAnsi="Times New Roman" w:cs="方正小标宋_GBK" w:hint="eastAsia"/>
          <w:sz w:val="36"/>
          <w:szCs w:val="36"/>
        </w:rPr>
        <w:t>旅游</w:t>
      </w:r>
      <w:r w:rsidRPr="00D278FD">
        <w:rPr>
          <w:rFonts w:ascii="Times New Roman" w:eastAsia="方正小标宋_GBK" w:hAnsi="Times New Roman" w:cs="方正小标宋_GBK" w:hint="eastAsia"/>
          <w:sz w:val="36"/>
          <w:szCs w:val="36"/>
        </w:rPr>
        <w:t>景区</w:t>
      </w:r>
      <w:r w:rsidRPr="00D278FD">
        <w:rPr>
          <w:rFonts w:ascii="Times New Roman" w:eastAsia="方正小标宋_GBK" w:hAnsi="Times New Roman" w:cs="方正小标宋_GBK" w:hint="eastAsia"/>
          <w:color w:val="000000"/>
          <w:sz w:val="36"/>
          <w:szCs w:val="36"/>
        </w:rPr>
        <w:t>综合排名数据来源及排名规则</w:t>
      </w:r>
    </w:p>
    <w:p w:rsidR="009936BF" w:rsidRPr="00D278FD" w:rsidRDefault="009936BF" w:rsidP="0021254D">
      <w:pPr>
        <w:adjustRightInd w:val="0"/>
        <w:snapToGrid w:val="0"/>
        <w:spacing w:line="560" w:lineRule="exact"/>
        <w:ind w:firstLineChars="200" w:firstLine="643"/>
        <w:rPr>
          <w:rFonts w:ascii="Times New Roman" w:eastAsia="方正仿宋_GBK" w:hAnsi="Times New Roman" w:cs="Times New Roman"/>
          <w:b/>
          <w:bCs/>
          <w:sz w:val="32"/>
          <w:szCs w:val="32"/>
        </w:rPr>
      </w:pPr>
    </w:p>
    <w:p w:rsidR="009936BF" w:rsidRPr="00D278FD" w:rsidRDefault="009936BF" w:rsidP="00F121A5">
      <w:pPr>
        <w:adjustRightInd w:val="0"/>
        <w:snapToGrid w:val="0"/>
        <w:spacing w:line="560" w:lineRule="exact"/>
        <w:ind w:firstLineChars="200" w:firstLine="640"/>
        <w:rPr>
          <w:rFonts w:ascii="Times New Roman" w:eastAsia="方正黑体_GBK" w:hAnsi="Times New Roman" w:cs="Times New Roman"/>
          <w:sz w:val="32"/>
          <w:szCs w:val="32"/>
        </w:rPr>
      </w:pPr>
      <w:r w:rsidRPr="00D278FD">
        <w:rPr>
          <w:rFonts w:ascii="Times New Roman" w:eastAsia="方正黑体_GBK" w:hAnsi="Times New Roman" w:cs="方正黑体_GBK" w:hint="eastAsia"/>
          <w:sz w:val="32"/>
          <w:szCs w:val="32"/>
        </w:rPr>
        <w:t>一、数据来源核定</w:t>
      </w:r>
    </w:p>
    <w:p w:rsidR="009936BF" w:rsidRPr="00D278FD" w:rsidRDefault="009936BF" w:rsidP="00F121A5">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增值税按</w:t>
      </w:r>
      <w:r w:rsidRPr="006C71BE">
        <w:rPr>
          <w:rFonts w:ascii="Times New Roman" w:eastAsia="方正仿宋_GBK" w:hAnsi="Times New Roman" w:cs="方正仿宋_GBK" w:hint="eastAsia"/>
          <w:color w:val="000000"/>
          <w:sz w:val="32"/>
          <w:szCs w:val="32"/>
        </w:rPr>
        <w:t>国家等级</w:t>
      </w:r>
      <w:r>
        <w:rPr>
          <w:rFonts w:ascii="Times New Roman" w:eastAsia="方正仿宋_GBK" w:hAnsi="Times New Roman" w:cs="方正仿宋_GBK" w:hint="eastAsia"/>
          <w:color w:val="000000"/>
          <w:sz w:val="32"/>
          <w:szCs w:val="32"/>
        </w:rPr>
        <w:t>旅游</w:t>
      </w:r>
      <w:r w:rsidRPr="006C71BE">
        <w:rPr>
          <w:rFonts w:ascii="Times New Roman" w:eastAsia="方正仿宋_GBK" w:hAnsi="Times New Roman" w:cs="方正仿宋_GBK" w:hint="eastAsia"/>
          <w:color w:val="000000"/>
          <w:sz w:val="32"/>
          <w:szCs w:val="32"/>
        </w:rPr>
        <w:t>景区</w:t>
      </w:r>
      <w:r>
        <w:rPr>
          <w:rFonts w:ascii="Times New Roman" w:eastAsia="方正仿宋_GBK" w:hAnsi="Times New Roman" w:cs="Times New Roman"/>
          <w:color w:val="000000"/>
          <w:sz w:val="32"/>
          <w:szCs w:val="32"/>
        </w:rPr>
        <w:t>8</w:t>
      </w:r>
      <w:r>
        <w:rPr>
          <w:rFonts w:ascii="Times New Roman" w:eastAsia="方正仿宋_GBK" w:hAnsi="Times New Roman" w:cs="方正仿宋_GBK" w:hint="eastAsia"/>
          <w:color w:val="000000"/>
          <w:sz w:val="32"/>
          <w:szCs w:val="32"/>
        </w:rPr>
        <w:t>月、</w:t>
      </w:r>
      <w:r w:rsidRPr="006C71BE">
        <w:rPr>
          <w:rFonts w:ascii="Times New Roman" w:eastAsia="方正仿宋_GBK" w:hAnsi="Times New Roman" w:cs="Times New Roman"/>
          <w:color w:val="000000"/>
          <w:sz w:val="32"/>
          <w:szCs w:val="32"/>
        </w:rPr>
        <w:t>9</w:t>
      </w:r>
      <w:r w:rsidRPr="006C71BE">
        <w:rPr>
          <w:rFonts w:ascii="Times New Roman" w:eastAsia="方正仿宋_GBK" w:hAnsi="Times New Roman" w:cs="方正仿宋_GBK" w:hint="eastAsia"/>
          <w:color w:val="000000"/>
          <w:sz w:val="32"/>
          <w:szCs w:val="32"/>
        </w:rPr>
        <w:t>月、</w:t>
      </w:r>
      <w:r w:rsidRPr="006C71BE">
        <w:rPr>
          <w:rFonts w:ascii="Times New Roman" w:eastAsia="方正仿宋_GBK" w:hAnsi="Times New Roman" w:cs="Times New Roman"/>
          <w:color w:val="000000"/>
          <w:sz w:val="32"/>
          <w:szCs w:val="32"/>
        </w:rPr>
        <w:t>10</w:t>
      </w:r>
      <w:r w:rsidRPr="006C71BE">
        <w:rPr>
          <w:rFonts w:ascii="Times New Roman" w:eastAsia="方正仿宋_GBK" w:hAnsi="Times New Roman" w:cs="方正仿宋_GBK" w:hint="eastAsia"/>
          <w:color w:val="000000"/>
          <w:sz w:val="32"/>
          <w:szCs w:val="32"/>
        </w:rPr>
        <w:t>月增值税缴纳</w:t>
      </w:r>
      <w:r>
        <w:rPr>
          <w:rFonts w:ascii="Times New Roman" w:eastAsia="方正仿宋_GBK" w:hAnsi="Times New Roman" w:cs="方正仿宋_GBK" w:hint="eastAsia"/>
          <w:color w:val="000000"/>
          <w:sz w:val="32"/>
          <w:szCs w:val="32"/>
        </w:rPr>
        <w:t>实际</w:t>
      </w:r>
      <w:r w:rsidRPr="006C71BE">
        <w:rPr>
          <w:rFonts w:ascii="Times New Roman" w:eastAsia="方正仿宋_GBK" w:hAnsi="Times New Roman" w:cs="方正仿宋_GBK" w:hint="eastAsia"/>
          <w:color w:val="000000"/>
          <w:sz w:val="32"/>
          <w:szCs w:val="32"/>
        </w:rPr>
        <w:t>记录</w:t>
      </w:r>
      <w:r>
        <w:rPr>
          <w:rFonts w:ascii="Times New Roman" w:eastAsia="方正仿宋_GBK" w:hAnsi="Times New Roman" w:cs="方正仿宋_GBK" w:hint="eastAsia"/>
          <w:color w:val="000000"/>
          <w:sz w:val="32"/>
          <w:szCs w:val="32"/>
        </w:rPr>
        <w:t>为准</w:t>
      </w:r>
      <w:r w:rsidRPr="00D278FD">
        <w:rPr>
          <w:rFonts w:ascii="Times New Roman" w:eastAsia="方正仿宋_GBK" w:hAnsi="Times New Roman" w:cs="方正仿宋_GBK" w:hint="eastAsia"/>
          <w:color w:val="000000"/>
          <w:sz w:val="32"/>
          <w:szCs w:val="32"/>
        </w:rPr>
        <w:t>。</w:t>
      </w:r>
    </w:p>
    <w:p w:rsidR="009936BF" w:rsidRPr="00D278FD" w:rsidRDefault="009936BF" w:rsidP="00F121A5">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10</w:t>
      </w:r>
      <w:r>
        <w:rPr>
          <w:rFonts w:ascii="Times New Roman" w:eastAsia="方正仿宋_GBK" w:hAnsi="Times New Roman" w:cs="方正仿宋_GBK" w:hint="eastAsia"/>
          <w:color w:val="000000"/>
          <w:sz w:val="32"/>
          <w:szCs w:val="32"/>
        </w:rPr>
        <w:t>月份、</w:t>
      </w:r>
      <w:r>
        <w:rPr>
          <w:rFonts w:ascii="Times New Roman" w:eastAsia="方正仿宋_GBK" w:hAnsi="Times New Roman" w:cs="Times New Roman"/>
          <w:color w:val="000000"/>
          <w:sz w:val="32"/>
          <w:szCs w:val="32"/>
        </w:rPr>
        <w:t>11</w:t>
      </w:r>
      <w:r>
        <w:rPr>
          <w:rFonts w:ascii="Times New Roman" w:eastAsia="方正仿宋_GBK" w:hAnsi="Times New Roman" w:cs="方正仿宋_GBK" w:hint="eastAsia"/>
          <w:color w:val="000000"/>
          <w:sz w:val="32"/>
          <w:szCs w:val="32"/>
        </w:rPr>
        <w:t>月份经营收入由景区</w:t>
      </w:r>
      <w:r w:rsidRPr="00D278FD">
        <w:rPr>
          <w:rFonts w:ascii="Times New Roman" w:eastAsia="方正仿宋_GBK" w:hAnsi="Times New Roman" w:cs="方正仿宋_GBK" w:hint="eastAsia"/>
          <w:color w:val="000000"/>
          <w:sz w:val="32"/>
          <w:szCs w:val="32"/>
        </w:rPr>
        <w:t>自行提供</w:t>
      </w:r>
      <w:r>
        <w:rPr>
          <w:rFonts w:ascii="Times New Roman" w:eastAsia="方正仿宋_GBK" w:hAnsi="Times New Roman" w:cs="方正仿宋_GBK" w:hint="eastAsia"/>
          <w:color w:val="000000"/>
          <w:sz w:val="32"/>
          <w:szCs w:val="32"/>
        </w:rPr>
        <w:t>并盖章确认，如事后发现与</w:t>
      </w:r>
      <w:r>
        <w:rPr>
          <w:rFonts w:ascii="Times New Roman" w:eastAsia="方正仿宋_GBK" w:hAnsi="Times New Roman" w:cs="Times New Roman"/>
          <w:color w:val="000000"/>
          <w:sz w:val="32"/>
          <w:szCs w:val="32"/>
        </w:rPr>
        <w:t>10</w:t>
      </w:r>
      <w:r>
        <w:rPr>
          <w:rFonts w:ascii="Times New Roman" w:eastAsia="方正仿宋_GBK" w:hAnsi="Times New Roman" w:cs="方正仿宋_GBK" w:hint="eastAsia"/>
          <w:color w:val="000000"/>
          <w:sz w:val="32"/>
          <w:szCs w:val="32"/>
        </w:rPr>
        <w:t>月、</w:t>
      </w:r>
      <w:r>
        <w:rPr>
          <w:rFonts w:ascii="Times New Roman" w:eastAsia="方正仿宋_GBK" w:hAnsi="Times New Roman" w:cs="Times New Roman"/>
          <w:color w:val="000000"/>
          <w:sz w:val="32"/>
          <w:szCs w:val="32"/>
        </w:rPr>
        <w:t>11</w:t>
      </w:r>
      <w:r>
        <w:rPr>
          <w:rFonts w:ascii="Times New Roman" w:eastAsia="方正仿宋_GBK" w:hAnsi="Times New Roman" w:cs="方正仿宋_GBK" w:hint="eastAsia"/>
          <w:color w:val="000000"/>
          <w:sz w:val="32"/>
          <w:szCs w:val="32"/>
        </w:rPr>
        <w:t>月财务报表、统计报表数据不符，</w:t>
      </w:r>
      <w:r w:rsidRPr="006C71BE">
        <w:rPr>
          <w:rFonts w:ascii="Times New Roman" w:eastAsia="方正仿宋_GBK" w:hAnsi="Times New Roman" w:cs="方正仿宋_GBK" w:hint="eastAsia"/>
          <w:color w:val="000000"/>
          <w:sz w:val="32"/>
          <w:szCs w:val="32"/>
        </w:rPr>
        <w:t>退回奖励资金，接受相关部门处罚</w:t>
      </w:r>
      <w:r w:rsidRPr="00D278FD">
        <w:rPr>
          <w:rFonts w:ascii="Times New Roman" w:eastAsia="方正仿宋_GBK" w:hAnsi="Times New Roman" w:cs="方正仿宋_GBK" w:hint="eastAsia"/>
          <w:color w:val="000000"/>
          <w:sz w:val="32"/>
          <w:szCs w:val="32"/>
        </w:rPr>
        <w:t>。</w:t>
      </w:r>
    </w:p>
    <w:p w:rsidR="009936BF" w:rsidRPr="00D278FD" w:rsidRDefault="009936BF" w:rsidP="00F121A5">
      <w:pPr>
        <w:adjustRightInd w:val="0"/>
        <w:snapToGrid w:val="0"/>
        <w:spacing w:line="560" w:lineRule="exact"/>
        <w:ind w:firstLineChars="200" w:firstLine="640"/>
        <w:rPr>
          <w:rFonts w:ascii="Times New Roman" w:eastAsia="方正黑体_GBK" w:hAnsi="Times New Roman" w:cs="Times New Roman"/>
          <w:sz w:val="32"/>
          <w:szCs w:val="32"/>
        </w:rPr>
      </w:pPr>
      <w:r w:rsidRPr="00D278FD">
        <w:rPr>
          <w:rFonts w:ascii="Times New Roman" w:eastAsia="方正黑体_GBK" w:hAnsi="Times New Roman" w:cs="方正黑体_GBK" w:hint="eastAsia"/>
          <w:sz w:val="32"/>
          <w:szCs w:val="32"/>
        </w:rPr>
        <w:t>二、排名规则</w:t>
      </w:r>
    </w:p>
    <w:p w:rsidR="009936BF" w:rsidRPr="007F00EA" w:rsidRDefault="009936BF" w:rsidP="0021254D">
      <w:pPr>
        <w:adjustRightInd w:val="0"/>
        <w:snapToGrid w:val="0"/>
        <w:spacing w:line="560" w:lineRule="exact"/>
        <w:ind w:firstLineChars="200" w:firstLine="643"/>
        <w:rPr>
          <w:rFonts w:ascii="方正楷体_GBK" w:eastAsia="方正楷体_GBK" w:hAnsi="Times New Roman" w:cs="Times New Roman"/>
          <w:b/>
          <w:bCs/>
          <w:color w:val="000000"/>
          <w:sz w:val="32"/>
          <w:szCs w:val="32"/>
        </w:rPr>
      </w:pPr>
      <w:r w:rsidRPr="007F00EA">
        <w:rPr>
          <w:rFonts w:ascii="方正楷体_GBK" w:eastAsia="方正楷体_GBK" w:hAnsi="Times New Roman" w:cs="方正楷体_GBK" w:hint="eastAsia"/>
          <w:b/>
          <w:bCs/>
          <w:color w:val="000000"/>
          <w:sz w:val="32"/>
          <w:szCs w:val="32"/>
        </w:rPr>
        <w:t>（一）总量排名前十的计算方法</w:t>
      </w:r>
    </w:p>
    <w:p w:rsidR="009936BF" w:rsidRDefault="009936BF" w:rsidP="0021254D">
      <w:pPr>
        <w:adjustRightInd w:val="0"/>
        <w:snapToGrid w:val="0"/>
        <w:spacing w:line="560" w:lineRule="exact"/>
        <w:ind w:firstLineChars="200" w:firstLine="643"/>
        <w:rPr>
          <w:rFonts w:ascii="Times New Roman" w:eastAsia="方正楷体_GBK" w:hAnsi="Times New Roman" w:cs="Times New Roman"/>
          <w:b/>
          <w:bCs/>
          <w:sz w:val="32"/>
          <w:szCs w:val="32"/>
        </w:rPr>
      </w:pPr>
      <w:r>
        <w:rPr>
          <w:rFonts w:ascii="Times New Roman" w:eastAsia="方正楷体_GBK" w:hAnsi="Times New Roman" w:cs="Times New Roman"/>
          <w:b/>
          <w:bCs/>
          <w:sz w:val="32"/>
          <w:szCs w:val="32"/>
        </w:rPr>
        <w:t>1</w:t>
      </w:r>
      <w:r>
        <w:rPr>
          <w:rFonts w:ascii="Times New Roman" w:eastAsia="方正楷体_GBK" w:hAnsi="Times New Roman" w:cs="方正楷体_GBK" w:hint="eastAsia"/>
          <w:b/>
          <w:bCs/>
          <w:sz w:val="32"/>
          <w:szCs w:val="32"/>
        </w:rPr>
        <w:t>．基本分</w:t>
      </w:r>
    </w:p>
    <w:p w:rsidR="009936BF" w:rsidRDefault="009936BF" w:rsidP="00F121A5">
      <w:pPr>
        <w:adjustRightInd w:val="0"/>
        <w:snapToGrid w:val="0"/>
        <w:spacing w:line="560" w:lineRule="exact"/>
        <w:ind w:firstLineChars="200" w:firstLine="640"/>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根据景区</w:t>
      </w:r>
      <w:r w:rsidRPr="00D278FD">
        <w:rPr>
          <w:rFonts w:ascii="Times New Roman" w:eastAsia="方正仿宋_GBK" w:hAnsi="Times New Roman" w:cs="Times New Roman"/>
          <w:color w:val="000000"/>
          <w:sz w:val="32"/>
          <w:szCs w:val="32"/>
        </w:rPr>
        <w:t>202</w:t>
      </w:r>
      <w:r>
        <w:rPr>
          <w:rFonts w:ascii="Times New Roman" w:eastAsia="方正仿宋_GBK" w:hAnsi="Times New Roman" w:cs="Times New Roman"/>
          <w:color w:val="000000"/>
          <w:sz w:val="32"/>
          <w:szCs w:val="32"/>
        </w:rPr>
        <w:t>1</w:t>
      </w:r>
      <w:r w:rsidRPr="00D278FD">
        <w:rPr>
          <w:rFonts w:ascii="Times New Roman" w:eastAsia="方正仿宋_GBK" w:hAnsi="Times New Roman" w:cs="方正仿宋_GBK" w:hint="eastAsia"/>
          <w:color w:val="000000"/>
          <w:sz w:val="32"/>
          <w:szCs w:val="32"/>
        </w:rPr>
        <w:t>年</w:t>
      </w:r>
      <w:r>
        <w:rPr>
          <w:rFonts w:ascii="Times New Roman" w:eastAsia="方正仿宋_GBK" w:hAnsi="Times New Roman" w:cs="Times New Roman"/>
          <w:color w:val="000000"/>
          <w:sz w:val="32"/>
          <w:szCs w:val="32"/>
        </w:rPr>
        <w:t>9</w:t>
      </w:r>
      <w:r w:rsidRPr="00D278FD">
        <w:rPr>
          <w:rFonts w:ascii="Times New Roman" w:eastAsia="方正仿宋_GBK" w:hAnsi="Times New Roman" w:cs="方正仿宋_GBK" w:hint="eastAsia"/>
          <w:color w:val="000000"/>
          <w:sz w:val="32"/>
          <w:szCs w:val="32"/>
        </w:rPr>
        <w:t>月</w:t>
      </w:r>
      <w:r w:rsidRPr="00D278FD">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10</w:t>
      </w:r>
      <w:r w:rsidRPr="00D278FD">
        <w:rPr>
          <w:rFonts w:ascii="Times New Roman" w:eastAsia="方正仿宋_GBK" w:hAnsi="Times New Roman" w:cs="方正仿宋_GBK" w:hint="eastAsia"/>
          <w:color w:val="000000"/>
          <w:sz w:val="32"/>
          <w:szCs w:val="32"/>
        </w:rPr>
        <w:t>月的</w:t>
      </w:r>
      <w:r>
        <w:rPr>
          <w:rFonts w:ascii="Times New Roman" w:eastAsia="方正仿宋_GBK" w:hAnsi="Times New Roman" w:cs="方正仿宋_GBK" w:hint="eastAsia"/>
          <w:color w:val="000000"/>
          <w:sz w:val="32"/>
          <w:szCs w:val="32"/>
        </w:rPr>
        <w:t>增值税总量</w:t>
      </w:r>
      <w:r w:rsidRPr="00D278FD">
        <w:rPr>
          <w:rFonts w:ascii="Times New Roman" w:eastAsia="方正仿宋_GBK" w:hAnsi="Times New Roman" w:cs="方正仿宋_GBK" w:hint="eastAsia"/>
          <w:color w:val="000000"/>
          <w:sz w:val="32"/>
          <w:szCs w:val="32"/>
        </w:rPr>
        <w:t>、</w:t>
      </w:r>
      <w:r>
        <w:rPr>
          <w:rFonts w:ascii="Times New Roman" w:eastAsia="方正仿宋_GBK" w:hAnsi="Times New Roman" w:cs="Times New Roman"/>
          <w:color w:val="000000"/>
          <w:sz w:val="32"/>
          <w:szCs w:val="32"/>
        </w:rPr>
        <w:t>11</w:t>
      </w:r>
      <w:r>
        <w:rPr>
          <w:rFonts w:ascii="Times New Roman" w:eastAsia="方正仿宋_GBK" w:hAnsi="Times New Roman" w:cs="方正仿宋_GBK" w:hint="eastAsia"/>
          <w:color w:val="000000"/>
          <w:sz w:val="32"/>
          <w:szCs w:val="32"/>
        </w:rPr>
        <w:t>月的经营收入总量</w:t>
      </w:r>
      <w:r w:rsidRPr="00D278FD">
        <w:rPr>
          <w:rFonts w:ascii="Times New Roman" w:eastAsia="方正仿宋_GBK" w:hAnsi="Times New Roman" w:cs="方正仿宋_GBK" w:hint="eastAsia"/>
          <w:color w:val="000000"/>
          <w:sz w:val="32"/>
          <w:szCs w:val="32"/>
        </w:rPr>
        <w:t>，分别给予</w:t>
      </w:r>
      <w:r>
        <w:rPr>
          <w:rFonts w:ascii="Times New Roman" w:eastAsia="方正仿宋_GBK" w:hAnsi="Times New Roman" w:cs="Times New Roman"/>
          <w:color w:val="000000"/>
          <w:sz w:val="32"/>
          <w:szCs w:val="32"/>
        </w:rPr>
        <w:t>70</w:t>
      </w:r>
      <w:r w:rsidRPr="00D278FD">
        <w:rPr>
          <w:rFonts w:ascii="Times New Roman" w:eastAsia="方正仿宋_GBK" w:hAnsi="Times New Roman" w:cs="Times New Roman"/>
          <w:color w:val="000000"/>
          <w:sz w:val="32"/>
          <w:szCs w:val="32"/>
        </w:rPr>
        <w:t>%</w:t>
      </w:r>
      <w:r w:rsidRPr="00D278FD">
        <w:rPr>
          <w:rFonts w:ascii="Times New Roman" w:eastAsia="方正仿宋_GBK" w:hAnsi="Times New Roman" w:cs="方正仿宋_GBK" w:hint="eastAsia"/>
          <w:color w:val="000000"/>
          <w:sz w:val="32"/>
          <w:szCs w:val="32"/>
        </w:rPr>
        <w:t>和</w:t>
      </w:r>
      <w:r>
        <w:rPr>
          <w:rFonts w:ascii="Times New Roman" w:eastAsia="方正仿宋_GBK" w:hAnsi="Times New Roman" w:cs="Times New Roman"/>
          <w:color w:val="000000"/>
          <w:sz w:val="32"/>
          <w:szCs w:val="32"/>
        </w:rPr>
        <w:t>2</w:t>
      </w:r>
      <w:r w:rsidRPr="00D278FD">
        <w:rPr>
          <w:rFonts w:ascii="Times New Roman" w:eastAsia="方正仿宋_GBK" w:hAnsi="Times New Roman" w:cs="Times New Roman"/>
          <w:color w:val="000000"/>
          <w:sz w:val="32"/>
          <w:szCs w:val="32"/>
        </w:rPr>
        <w:t>0%</w:t>
      </w:r>
      <w:r w:rsidRPr="00D278FD">
        <w:rPr>
          <w:rFonts w:ascii="Times New Roman" w:eastAsia="方正仿宋_GBK" w:hAnsi="Times New Roman" w:cs="方正仿宋_GBK" w:hint="eastAsia"/>
          <w:color w:val="000000"/>
          <w:sz w:val="32"/>
          <w:szCs w:val="32"/>
        </w:rPr>
        <w:t>的权重进行测算，满分</w:t>
      </w:r>
      <w:r w:rsidRPr="00D278FD">
        <w:rPr>
          <w:rFonts w:ascii="Times New Roman" w:eastAsia="方正仿宋_GBK" w:hAnsi="Times New Roman" w:cs="Times New Roman"/>
          <w:color w:val="000000"/>
          <w:sz w:val="32"/>
          <w:szCs w:val="32"/>
        </w:rPr>
        <w:t>90</w:t>
      </w:r>
      <w:r w:rsidRPr="00D278FD">
        <w:rPr>
          <w:rFonts w:ascii="Times New Roman" w:eastAsia="方正仿宋_GBK" w:hAnsi="Times New Roman" w:cs="方正仿宋_GBK" w:hint="eastAsia"/>
          <w:color w:val="000000"/>
          <w:sz w:val="32"/>
          <w:szCs w:val="32"/>
        </w:rPr>
        <w:t>分。</w:t>
      </w:r>
    </w:p>
    <w:p w:rsidR="009936BF" w:rsidRPr="00C56E26" w:rsidRDefault="009936BF" w:rsidP="0021254D">
      <w:pPr>
        <w:adjustRightInd w:val="0"/>
        <w:snapToGrid w:val="0"/>
        <w:spacing w:line="560" w:lineRule="exact"/>
        <w:ind w:firstLineChars="200" w:firstLine="643"/>
        <w:rPr>
          <w:rFonts w:ascii="方正楷体_GBK" w:eastAsia="方正楷体_GBK" w:hAnsi="Times New Roman" w:cs="Times New Roman"/>
          <w:b/>
          <w:bCs/>
          <w:sz w:val="32"/>
          <w:szCs w:val="32"/>
        </w:rPr>
      </w:pPr>
      <w:r>
        <w:rPr>
          <w:rFonts w:ascii="方正楷体_GBK" w:eastAsia="方正楷体_GBK" w:hAnsi="Times New Roman" w:cs="方正楷体_GBK" w:hint="eastAsia"/>
          <w:b/>
          <w:bCs/>
          <w:sz w:val="32"/>
          <w:szCs w:val="32"/>
        </w:rPr>
        <w:t>（</w:t>
      </w:r>
      <w:r>
        <w:rPr>
          <w:rFonts w:ascii="方正楷体_GBK" w:eastAsia="方正楷体_GBK" w:hAnsi="Times New Roman" w:cs="方正楷体_GBK"/>
          <w:b/>
          <w:bCs/>
          <w:sz w:val="32"/>
          <w:szCs w:val="32"/>
        </w:rPr>
        <w:t>1</w:t>
      </w:r>
      <w:r>
        <w:rPr>
          <w:rFonts w:ascii="方正楷体_GBK" w:eastAsia="方正楷体_GBK" w:hAnsi="Times New Roman" w:cs="方正楷体_GBK" w:hint="eastAsia"/>
          <w:b/>
          <w:bCs/>
          <w:sz w:val="32"/>
          <w:szCs w:val="32"/>
        </w:rPr>
        <w:t>）</w:t>
      </w:r>
      <w:r w:rsidRPr="00C56E26">
        <w:rPr>
          <w:rFonts w:ascii="方正楷体_GBK" w:eastAsia="方正楷体_GBK" w:hAnsi="Times New Roman" w:cs="方正楷体_GBK" w:hint="eastAsia"/>
          <w:b/>
          <w:bCs/>
          <w:sz w:val="32"/>
          <w:szCs w:val="32"/>
        </w:rPr>
        <w:t>增值税贡献得分</w:t>
      </w:r>
    </w:p>
    <w:p w:rsidR="009936BF" w:rsidRPr="00D278FD" w:rsidRDefault="009936BF" w:rsidP="00F121A5">
      <w:pPr>
        <w:adjustRightInd w:val="0"/>
        <w:snapToGrid w:val="0"/>
        <w:spacing w:line="560" w:lineRule="exact"/>
        <w:ind w:firstLineChars="200" w:firstLine="640"/>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某景区</w:t>
      </w:r>
      <w:r>
        <w:rPr>
          <w:rFonts w:ascii="Times New Roman" w:eastAsia="方正仿宋_GBK" w:hAnsi="Times New Roman" w:cs="方正仿宋_GBK" w:hint="eastAsia"/>
          <w:color w:val="000000"/>
          <w:sz w:val="32"/>
          <w:szCs w:val="32"/>
        </w:rPr>
        <w:t>增值税贡献得分</w:t>
      </w:r>
      <w:r w:rsidRPr="00D278FD">
        <w:rPr>
          <w:rFonts w:ascii="Times New Roman" w:eastAsia="方正仿宋_GBK" w:hAnsi="Times New Roman" w:cs="Times New Roman"/>
          <w:color w:val="000000"/>
          <w:sz w:val="32"/>
          <w:szCs w:val="32"/>
        </w:rPr>
        <w:t>=</w:t>
      </w:r>
      <w:r w:rsidRPr="00D278FD">
        <w:rPr>
          <w:rFonts w:ascii="Times New Roman" w:eastAsia="方正仿宋_GBK" w:hAnsi="Times New Roman" w:cs="方正仿宋_GBK" w:hint="eastAsia"/>
          <w:color w:val="000000"/>
          <w:sz w:val="32"/>
          <w:szCs w:val="32"/>
        </w:rPr>
        <w:t>（某景区</w:t>
      </w:r>
      <w:r>
        <w:rPr>
          <w:rFonts w:ascii="Times New Roman" w:eastAsia="方正仿宋_GBK" w:hAnsi="Times New Roman" w:cs="Times New Roman"/>
          <w:color w:val="000000"/>
          <w:sz w:val="32"/>
          <w:szCs w:val="32"/>
        </w:rPr>
        <w:t>9</w:t>
      </w:r>
      <w:r w:rsidRPr="00D278FD">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10</w:t>
      </w:r>
      <w:r w:rsidRPr="00D278FD">
        <w:rPr>
          <w:rFonts w:ascii="Times New Roman" w:eastAsia="方正仿宋_GBK" w:hAnsi="Times New Roman" w:cs="方正仿宋_GBK" w:hint="eastAsia"/>
          <w:color w:val="000000"/>
          <w:sz w:val="32"/>
          <w:szCs w:val="32"/>
        </w:rPr>
        <w:t>月累计</w:t>
      </w:r>
      <w:r>
        <w:rPr>
          <w:rFonts w:ascii="Times New Roman" w:eastAsia="方正仿宋_GBK" w:hAnsi="Times New Roman" w:cs="方正仿宋_GBK" w:hint="eastAsia"/>
          <w:color w:val="000000"/>
          <w:sz w:val="32"/>
          <w:szCs w:val="32"/>
        </w:rPr>
        <w:t>增值税缴纳额</w:t>
      </w:r>
      <w:r>
        <w:rPr>
          <w:rFonts w:ascii="Times New Roman" w:eastAsia="方正仿宋_GBK" w:hAnsi="Times New Roman" w:cs="Times New Roman"/>
          <w:color w:val="000000"/>
          <w:sz w:val="32"/>
          <w:szCs w:val="32"/>
        </w:rPr>
        <w:t>-</w:t>
      </w:r>
      <w:r w:rsidRPr="00D278FD">
        <w:rPr>
          <w:rFonts w:ascii="Times New Roman" w:eastAsia="方正仿宋_GBK" w:hAnsi="Times New Roman" w:cs="方正仿宋_GBK" w:hint="eastAsia"/>
          <w:color w:val="000000"/>
          <w:sz w:val="32"/>
          <w:szCs w:val="32"/>
        </w:rPr>
        <w:t>各景区</w:t>
      </w:r>
      <w:r>
        <w:rPr>
          <w:rFonts w:ascii="Times New Roman" w:eastAsia="方正仿宋_GBK" w:hAnsi="Times New Roman" w:cs="Times New Roman"/>
          <w:color w:val="000000"/>
          <w:sz w:val="32"/>
          <w:szCs w:val="32"/>
        </w:rPr>
        <w:t>9</w:t>
      </w:r>
      <w:r w:rsidRPr="00D278FD">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10</w:t>
      </w:r>
      <w:r w:rsidRPr="00D278FD">
        <w:rPr>
          <w:rFonts w:ascii="Times New Roman" w:eastAsia="方正仿宋_GBK" w:hAnsi="Times New Roman" w:cs="方正仿宋_GBK" w:hint="eastAsia"/>
          <w:color w:val="000000"/>
          <w:sz w:val="32"/>
          <w:szCs w:val="32"/>
        </w:rPr>
        <w:t>月累计</w:t>
      </w:r>
      <w:r>
        <w:rPr>
          <w:rFonts w:ascii="Times New Roman" w:eastAsia="方正仿宋_GBK" w:hAnsi="Times New Roman" w:cs="方正仿宋_GBK" w:hint="eastAsia"/>
          <w:color w:val="000000"/>
          <w:sz w:val="32"/>
          <w:szCs w:val="32"/>
        </w:rPr>
        <w:t>增值税缴纳额</w:t>
      </w:r>
      <w:r w:rsidRPr="00D278FD">
        <w:rPr>
          <w:rFonts w:ascii="Times New Roman" w:eastAsia="方正仿宋_GBK" w:hAnsi="Times New Roman" w:cs="方正仿宋_GBK" w:hint="eastAsia"/>
          <w:color w:val="000000"/>
          <w:sz w:val="32"/>
          <w:szCs w:val="32"/>
        </w:rPr>
        <w:t>中的最小值）</w:t>
      </w:r>
      <w:r w:rsidRPr="00D278FD">
        <w:rPr>
          <w:rFonts w:ascii="Times New Roman" w:eastAsia="方正仿宋_GBK" w:hAnsi="Times New Roman" w:cs="Times New Roman"/>
          <w:color w:val="000000"/>
          <w:sz w:val="32"/>
          <w:szCs w:val="32"/>
        </w:rPr>
        <w:sym w:font="Symbol" w:char="F0B8"/>
      </w:r>
      <w:r w:rsidRPr="00D278FD">
        <w:rPr>
          <w:rFonts w:ascii="Times New Roman" w:eastAsia="方正仿宋_GBK" w:hAnsi="Times New Roman" w:cs="方正仿宋_GBK" w:hint="eastAsia"/>
          <w:color w:val="000000"/>
          <w:sz w:val="32"/>
          <w:szCs w:val="32"/>
        </w:rPr>
        <w:t>极差</w:t>
      </w:r>
      <w:r w:rsidRPr="00D278FD">
        <w:rPr>
          <w:rFonts w:ascii="Times New Roman" w:eastAsia="方正仿宋_GBK" w:hAnsi="Times New Roman" w:cs="Times New Roman"/>
          <w:color w:val="000000"/>
          <w:sz w:val="32"/>
          <w:szCs w:val="32"/>
        </w:rPr>
        <w:sym w:font="Symbol" w:char="F0B4"/>
      </w:r>
      <w:r w:rsidRPr="00D278FD">
        <w:rPr>
          <w:rFonts w:ascii="Times New Roman" w:eastAsia="方正仿宋_GBK" w:hAnsi="Times New Roman" w:cs="Times New Roman"/>
          <w:color w:val="000000"/>
          <w:sz w:val="32"/>
          <w:szCs w:val="32"/>
        </w:rPr>
        <w:t>40+60</w:t>
      </w:r>
      <w:r w:rsidRPr="00D278FD">
        <w:rPr>
          <w:rFonts w:ascii="Times New Roman" w:eastAsia="方正仿宋_GBK" w:hAnsi="Times New Roman" w:cs="方正仿宋_GBK" w:hint="eastAsia"/>
          <w:color w:val="000000"/>
          <w:sz w:val="32"/>
          <w:szCs w:val="32"/>
        </w:rPr>
        <w:t>。</w:t>
      </w:r>
    </w:p>
    <w:p w:rsidR="009936BF" w:rsidRPr="00D278FD" w:rsidRDefault="009936BF" w:rsidP="00F121A5">
      <w:pPr>
        <w:adjustRightInd w:val="0"/>
        <w:snapToGrid w:val="0"/>
        <w:spacing w:line="560" w:lineRule="exact"/>
        <w:ind w:firstLineChars="200" w:firstLine="640"/>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其中极差</w:t>
      </w:r>
      <w:r w:rsidRPr="00D278FD">
        <w:rPr>
          <w:rFonts w:ascii="Times New Roman" w:eastAsia="方正仿宋_GBK" w:hAnsi="Times New Roman" w:cs="Times New Roman"/>
          <w:color w:val="000000"/>
          <w:sz w:val="32"/>
          <w:szCs w:val="32"/>
        </w:rPr>
        <w:t>=</w:t>
      </w:r>
      <w:r w:rsidRPr="00D278FD">
        <w:rPr>
          <w:rFonts w:ascii="Times New Roman" w:eastAsia="方正仿宋_GBK" w:hAnsi="Times New Roman" w:cs="方正仿宋_GBK" w:hint="eastAsia"/>
          <w:color w:val="000000"/>
          <w:sz w:val="32"/>
          <w:szCs w:val="32"/>
        </w:rPr>
        <w:t>各景区</w:t>
      </w:r>
      <w:r>
        <w:rPr>
          <w:rFonts w:ascii="Times New Roman" w:eastAsia="方正仿宋_GBK" w:hAnsi="Times New Roman" w:cs="Times New Roman"/>
          <w:color w:val="000000"/>
          <w:sz w:val="32"/>
          <w:szCs w:val="32"/>
        </w:rPr>
        <w:t>9</w:t>
      </w:r>
      <w:r w:rsidRPr="00D278FD">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10</w:t>
      </w:r>
      <w:r w:rsidRPr="00D278FD">
        <w:rPr>
          <w:rFonts w:ascii="Times New Roman" w:eastAsia="方正仿宋_GBK" w:hAnsi="Times New Roman" w:cs="方正仿宋_GBK" w:hint="eastAsia"/>
          <w:color w:val="000000"/>
          <w:sz w:val="32"/>
          <w:szCs w:val="32"/>
        </w:rPr>
        <w:t>月累计</w:t>
      </w:r>
      <w:r>
        <w:rPr>
          <w:rFonts w:ascii="Times New Roman" w:eastAsia="方正仿宋_GBK" w:hAnsi="Times New Roman" w:cs="方正仿宋_GBK" w:hint="eastAsia"/>
          <w:color w:val="000000"/>
          <w:sz w:val="32"/>
          <w:szCs w:val="32"/>
        </w:rPr>
        <w:t>缴纳增值税</w:t>
      </w:r>
      <w:r w:rsidRPr="00D278FD">
        <w:rPr>
          <w:rFonts w:ascii="Times New Roman" w:eastAsia="方正仿宋_GBK" w:hAnsi="Times New Roman" w:cs="方正仿宋_GBK" w:hint="eastAsia"/>
          <w:color w:val="000000"/>
          <w:sz w:val="32"/>
          <w:szCs w:val="32"/>
        </w:rPr>
        <w:t>中的最大值</w:t>
      </w:r>
      <w:r w:rsidRPr="00D278FD">
        <w:rPr>
          <w:rFonts w:ascii="Times New Roman" w:eastAsia="方正仿宋_GBK" w:hAnsi="Times New Roman" w:cs="Times New Roman"/>
          <w:color w:val="000000"/>
          <w:sz w:val="32"/>
          <w:szCs w:val="32"/>
        </w:rPr>
        <w:t>-</w:t>
      </w:r>
      <w:r w:rsidRPr="00D278FD">
        <w:rPr>
          <w:rFonts w:ascii="Times New Roman" w:eastAsia="方正仿宋_GBK" w:hAnsi="Times New Roman" w:cs="方正仿宋_GBK" w:hint="eastAsia"/>
          <w:color w:val="000000"/>
          <w:sz w:val="32"/>
          <w:szCs w:val="32"/>
        </w:rPr>
        <w:t>各景区</w:t>
      </w:r>
      <w:r>
        <w:rPr>
          <w:rFonts w:ascii="Times New Roman" w:eastAsia="方正仿宋_GBK" w:hAnsi="Times New Roman" w:cs="Times New Roman"/>
          <w:color w:val="000000"/>
          <w:sz w:val="32"/>
          <w:szCs w:val="32"/>
        </w:rPr>
        <w:t>9</w:t>
      </w:r>
      <w:r w:rsidRPr="00D278FD">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10</w:t>
      </w:r>
      <w:r w:rsidRPr="00D278FD">
        <w:rPr>
          <w:rFonts w:ascii="Times New Roman" w:eastAsia="方正仿宋_GBK" w:hAnsi="Times New Roman" w:cs="方正仿宋_GBK" w:hint="eastAsia"/>
          <w:color w:val="000000"/>
          <w:sz w:val="32"/>
          <w:szCs w:val="32"/>
        </w:rPr>
        <w:t>月累计</w:t>
      </w:r>
      <w:r>
        <w:rPr>
          <w:rFonts w:ascii="Times New Roman" w:eastAsia="方正仿宋_GBK" w:hAnsi="Times New Roman" w:cs="方正仿宋_GBK" w:hint="eastAsia"/>
          <w:color w:val="000000"/>
          <w:sz w:val="32"/>
          <w:szCs w:val="32"/>
        </w:rPr>
        <w:t>缴纳增值税</w:t>
      </w:r>
      <w:r w:rsidRPr="00D278FD">
        <w:rPr>
          <w:rFonts w:ascii="Times New Roman" w:eastAsia="方正仿宋_GBK" w:hAnsi="Times New Roman" w:cs="方正仿宋_GBK" w:hint="eastAsia"/>
          <w:color w:val="000000"/>
          <w:sz w:val="32"/>
          <w:szCs w:val="32"/>
        </w:rPr>
        <w:t>中的最小值。</w:t>
      </w:r>
    </w:p>
    <w:p w:rsidR="009936BF" w:rsidRPr="00D278FD" w:rsidRDefault="009936BF" w:rsidP="0021254D">
      <w:pPr>
        <w:adjustRightInd w:val="0"/>
        <w:snapToGrid w:val="0"/>
        <w:spacing w:line="560" w:lineRule="exact"/>
        <w:ind w:firstLineChars="200" w:firstLine="643"/>
        <w:rPr>
          <w:rFonts w:ascii="Times New Roman" w:eastAsia="方正楷体_GBK" w:hAnsi="Times New Roman" w:cs="Times New Roman"/>
          <w:b/>
          <w:bCs/>
          <w:sz w:val="32"/>
          <w:szCs w:val="32"/>
        </w:rPr>
      </w:pPr>
      <w:r>
        <w:rPr>
          <w:rFonts w:ascii="Times New Roman" w:eastAsia="方正楷体_GBK" w:hAnsi="Times New Roman" w:cs="方正楷体_GBK" w:hint="eastAsia"/>
          <w:b/>
          <w:bCs/>
          <w:sz w:val="32"/>
          <w:szCs w:val="32"/>
        </w:rPr>
        <w:t>（</w:t>
      </w:r>
      <w:r>
        <w:rPr>
          <w:rFonts w:ascii="Times New Roman" w:eastAsia="方正楷体_GBK" w:hAnsi="Times New Roman" w:cs="Times New Roman"/>
          <w:b/>
          <w:bCs/>
          <w:sz w:val="32"/>
          <w:szCs w:val="32"/>
        </w:rPr>
        <w:t>2</w:t>
      </w:r>
      <w:r>
        <w:rPr>
          <w:rFonts w:ascii="Times New Roman" w:eastAsia="方正楷体_GBK" w:hAnsi="Times New Roman" w:cs="方正楷体_GBK" w:hint="eastAsia"/>
          <w:b/>
          <w:bCs/>
          <w:sz w:val="32"/>
          <w:szCs w:val="32"/>
        </w:rPr>
        <w:t>）营业收入得分</w:t>
      </w:r>
    </w:p>
    <w:p w:rsidR="009936BF" w:rsidRPr="00D278FD" w:rsidRDefault="009936BF" w:rsidP="00F121A5">
      <w:pPr>
        <w:adjustRightInd w:val="0"/>
        <w:snapToGrid w:val="0"/>
        <w:spacing w:line="560" w:lineRule="exact"/>
        <w:ind w:firstLineChars="200" w:firstLine="640"/>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某景区</w:t>
      </w:r>
      <w:r>
        <w:rPr>
          <w:rFonts w:ascii="Times New Roman" w:eastAsia="方正仿宋_GBK" w:hAnsi="Times New Roman" w:cs="方正仿宋_GBK" w:hint="eastAsia"/>
          <w:color w:val="000000"/>
          <w:sz w:val="32"/>
          <w:szCs w:val="32"/>
        </w:rPr>
        <w:t>营业收入得分</w:t>
      </w:r>
      <w:r w:rsidRPr="00D278FD">
        <w:rPr>
          <w:rFonts w:ascii="Times New Roman" w:eastAsia="方正仿宋_GBK" w:hAnsi="Times New Roman" w:cs="Times New Roman"/>
          <w:color w:val="000000"/>
          <w:sz w:val="32"/>
          <w:szCs w:val="32"/>
        </w:rPr>
        <w:t>=</w:t>
      </w:r>
      <w:r w:rsidRPr="00D278FD">
        <w:rPr>
          <w:rFonts w:ascii="Times New Roman" w:eastAsia="方正仿宋_GBK" w:hAnsi="Times New Roman" w:cs="方正仿宋_GBK" w:hint="eastAsia"/>
          <w:color w:val="000000"/>
          <w:sz w:val="32"/>
          <w:szCs w:val="32"/>
        </w:rPr>
        <w:t>（某景区</w:t>
      </w:r>
      <w:r>
        <w:rPr>
          <w:rFonts w:ascii="Times New Roman" w:eastAsia="方正仿宋_GBK" w:hAnsi="Times New Roman" w:cs="Times New Roman"/>
          <w:color w:val="000000"/>
          <w:sz w:val="32"/>
          <w:szCs w:val="32"/>
        </w:rPr>
        <w:t>11</w:t>
      </w:r>
      <w:r w:rsidRPr="00D278FD">
        <w:rPr>
          <w:rFonts w:ascii="Times New Roman" w:eastAsia="方正仿宋_GBK" w:hAnsi="Times New Roman" w:cs="方正仿宋_GBK" w:hint="eastAsia"/>
          <w:color w:val="000000"/>
          <w:sz w:val="32"/>
          <w:szCs w:val="32"/>
        </w:rPr>
        <w:t>月</w:t>
      </w:r>
      <w:r>
        <w:rPr>
          <w:rFonts w:ascii="Times New Roman" w:eastAsia="方正仿宋_GBK" w:hAnsi="Times New Roman" w:cs="方正仿宋_GBK" w:hint="eastAsia"/>
          <w:color w:val="000000"/>
          <w:sz w:val="32"/>
          <w:szCs w:val="32"/>
        </w:rPr>
        <w:t>营业收入总量</w:t>
      </w:r>
      <w:r w:rsidRPr="00D278FD">
        <w:rPr>
          <w:rFonts w:ascii="Times New Roman" w:eastAsia="方正仿宋_GBK" w:hAnsi="Times New Roman" w:cs="Times New Roman"/>
          <w:color w:val="000000"/>
          <w:sz w:val="32"/>
          <w:szCs w:val="32"/>
        </w:rPr>
        <w:t>—</w:t>
      </w:r>
      <w:r w:rsidRPr="00D278FD">
        <w:rPr>
          <w:rFonts w:ascii="Times New Roman" w:eastAsia="方正仿宋_GBK" w:hAnsi="Times New Roman" w:cs="方正仿宋_GBK" w:hint="eastAsia"/>
          <w:color w:val="000000"/>
          <w:sz w:val="32"/>
          <w:szCs w:val="32"/>
        </w:rPr>
        <w:t>各景区</w:t>
      </w:r>
      <w:r>
        <w:rPr>
          <w:rFonts w:ascii="Times New Roman" w:eastAsia="方正仿宋_GBK" w:hAnsi="Times New Roman" w:cs="Times New Roman"/>
          <w:color w:val="000000"/>
          <w:sz w:val="32"/>
          <w:szCs w:val="32"/>
        </w:rPr>
        <w:t>11</w:t>
      </w:r>
      <w:r w:rsidRPr="00D278FD">
        <w:rPr>
          <w:rFonts w:ascii="Times New Roman" w:eastAsia="方正仿宋_GBK" w:hAnsi="Times New Roman" w:cs="方正仿宋_GBK" w:hint="eastAsia"/>
          <w:color w:val="000000"/>
          <w:sz w:val="32"/>
          <w:szCs w:val="32"/>
        </w:rPr>
        <w:t>月</w:t>
      </w:r>
      <w:r>
        <w:rPr>
          <w:rFonts w:ascii="Times New Roman" w:eastAsia="方正仿宋_GBK" w:hAnsi="Times New Roman" w:cs="方正仿宋_GBK" w:hint="eastAsia"/>
          <w:color w:val="000000"/>
          <w:sz w:val="32"/>
          <w:szCs w:val="32"/>
        </w:rPr>
        <w:t>营业收入</w:t>
      </w:r>
      <w:r w:rsidRPr="00D278FD">
        <w:rPr>
          <w:rFonts w:ascii="Times New Roman" w:eastAsia="方正仿宋_GBK" w:hAnsi="Times New Roman" w:cs="方正仿宋_GBK" w:hint="eastAsia"/>
          <w:color w:val="000000"/>
          <w:sz w:val="32"/>
          <w:szCs w:val="32"/>
        </w:rPr>
        <w:t>中的最小值）</w:t>
      </w:r>
      <w:r w:rsidRPr="00D278FD">
        <w:rPr>
          <w:rFonts w:ascii="Times New Roman" w:eastAsia="方正仿宋_GBK" w:hAnsi="Times New Roman" w:cs="Times New Roman"/>
          <w:color w:val="000000"/>
          <w:sz w:val="32"/>
          <w:szCs w:val="32"/>
        </w:rPr>
        <w:sym w:font="Symbol" w:char="F0B8"/>
      </w:r>
      <w:r w:rsidRPr="00D278FD">
        <w:rPr>
          <w:rFonts w:ascii="Times New Roman" w:eastAsia="方正仿宋_GBK" w:hAnsi="Times New Roman" w:cs="方正仿宋_GBK" w:hint="eastAsia"/>
          <w:color w:val="000000"/>
          <w:sz w:val="32"/>
          <w:szCs w:val="32"/>
        </w:rPr>
        <w:t>极差</w:t>
      </w:r>
      <w:r w:rsidRPr="00D278FD">
        <w:rPr>
          <w:rFonts w:ascii="Times New Roman" w:eastAsia="方正仿宋_GBK" w:hAnsi="Times New Roman" w:cs="Times New Roman"/>
          <w:color w:val="000000"/>
          <w:sz w:val="32"/>
          <w:szCs w:val="32"/>
        </w:rPr>
        <w:sym w:font="Symbol" w:char="F0B4"/>
      </w:r>
      <w:r w:rsidRPr="00D278FD">
        <w:rPr>
          <w:rFonts w:ascii="Times New Roman" w:eastAsia="方正仿宋_GBK" w:hAnsi="Times New Roman" w:cs="Times New Roman"/>
          <w:color w:val="000000"/>
          <w:sz w:val="32"/>
          <w:szCs w:val="32"/>
        </w:rPr>
        <w:t>40+60</w:t>
      </w:r>
      <w:r w:rsidRPr="00D278FD">
        <w:rPr>
          <w:rFonts w:ascii="Times New Roman" w:eastAsia="方正仿宋_GBK" w:hAnsi="Times New Roman" w:cs="方正仿宋_GBK" w:hint="eastAsia"/>
          <w:color w:val="000000"/>
          <w:sz w:val="32"/>
          <w:szCs w:val="32"/>
        </w:rPr>
        <w:t>。</w:t>
      </w:r>
    </w:p>
    <w:p w:rsidR="009936BF" w:rsidRPr="00D278FD" w:rsidRDefault="009936BF" w:rsidP="00F121A5">
      <w:pPr>
        <w:adjustRightInd w:val="0"/>
        <w:snapToGrid w:val="0"/>
        <w:spacing w:line="560" w:lineRule="exact"/>
        <w:ind w:firstLineChars="200" w:firstLine="640"/>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lastRenderedPageBreak/>
        <w:t>其中极差</w:t>
      </w:r>
      <w:r w:rsidRPr="00D278FD">
        <w:rPr>
          <w:rFonts w:ascii="Times New Roman" w:eastAsia="方正仿宋_GBK" w:hAnsi="Times New Roman" w:cs="Times New Roman"/>
          <w:color w:val="000000"/>
          <w:sz w:val="32"/>
          <w:szCs w:val="32"/>
        </w:rPr>
        <w:t>=</w:t>
      </w:r>
      <w:r w:rsidRPr="00D278FD">
        <w:rPr>
          <w:rFonts w:ascii="Times New Roman" w:eastAsia="方正仿宋_GBK" w:hAnsi="Times New Roman" w:cs="方正仿宋_GBK" w:hint="eastAsia"/>
          <w:color w:val="000000"/>
          <w:sz w:val="32"/>
          <w:szCs w:val="32"/>
        </w:rPr>
        <w:t>各景区</w:t>
      </w:r>
      <w:r>
        <w:rPr>
          <w:rFonts w:ascii="Times New Roman" w:eastAsia="方正仿宋_GBK" w:hAnsi="Times New Roman" w:cs="Times New Roman"/>
          <w:color w:val="000000"/>
          <w:sz w:val="32"/>
          <w:szCs w:val="32"/>
        </w:rPr>
        <w:t>11</w:t>
      </w:r>
      <w:r w:rsidRPr="00D278FD">
        <w:rPr>
          <w:rFonts w:ascii="Times New Roman" w:eastAsia="方正仿宋_GBK" w:hAnsi="Times New Roman" w:cs="方正仿宋_GBK" w:hint="eastAsia"/>
          <w:color w:val="000000"/>
          <w:sz w:val="32"/>
          <w:szCs w:val="32"/>
        </w:rPr>
        <w:t>月</w:t>
      </w:r>
      <w:r>
        <w:rPr>
          <w:rFonts w:ascii="Times New Roman" w:eastAsia="方正仿宋_GBK" w:hAnsi="Times New Roman" w:cs="方正仿宋_GBK" w:hint="eastAsia"/>
          <w:color w:val="000000"/>
          <w:sz w:val="32"/>
          <w:szCs w:val="32"/>
        </w:rPr>
        <w:t>营业收入</w:t>
      </w:r>
      <w:r w:rsidRPr="00D278FD">
        <w:rPr>
          <w:rFonts w:ascii="Times New Roman" w:eastAsia="方正仿宋_GBK" w:hAnsi="Times New Roman" w:cs="方正仿宋_GBK" w:hint="eastAsia"/>
          <w:color w:val="000000"/>
          <w:sz w:val="32"/>
          <w:szCs w:val="32"/>
        </w:rPr>
        <w:t>中的最大值</w:t>
      </w:r>
      <w:r w:rsidRPr="00D278FD">
        <w:rPr>
          <w:rFonts w:ascii="Times New Roman" w:eastAsia="方正仿宋_GBK" w:hAnsi="Times New Roman" w:cs="Times New Roman"/>
          <w:color w:val="000000"/>
          <w:sz w:val="32"/>
          <w:szCs w:val="32"/>
        </w:rPr>
        <w:t>-</w:t>
      </w:r>
      <w:r w:rsidRPr="00D278FD">
        <w:rPr>
          <w:rFonts w:ascii="Times New Roman" w:eastAsia="方正仿宋_GBK" w:hAnsi="Times New Roman" w:cs="方正仿宋_GBK" w:hint="eastAsia"/>
          <w:color w:val="000000"/>
          <w:sz w:val="32"/>
          <w:szCs w:val="32"/>
        </w:rPr>
        <w:t>各景区</w:t>
      </w:r>
      <w:r>
        <w:rPr>
          <w:rFonts w:ascii="Times New Roman" w:eastAsia="方正仿宋_GBK" w:hAnsi="Times New Roman" w:cs="Times New Roman"/>
          <w:color w:val="000000"/>
          <w:sz w:val="32"/>
          <w:szCs w:val="32"/>
        </w:rPr>
        <w:t>11</w:t>
      </w:r>
      <w:r w:rsidRPr="00D278FD">
        <w:rPr>
          <w:rFonts w:ascii="Times New Roman" w:eastAsia="方正仿宋_GBK" w:hAnsi="Times New Roman" w:cs="方正仿宋_GBK" w:hint="eastAsia"/>
          <w:color w:val="000000"/>
          <w:sz w:val="32"/>
          <w:szCs w:val="32"/>
        </w:rPr>
        <w:t>月</w:t>
      </w:r>
      <w:r>
        <w:rPr>
          <w:rFonts w:ascii="Times New Roman" w:eastAsia="方正仿宋_GBK" w:hAnsi="Times New Roman" w:cs="方正仿宋_GBK" w:hint="eastAsia"/>
          <w:color w:val="000000"/>
          <w:sz w:val="32"/>
          <w:szCs w:val="32"/>
        </w:rPr>
        <w:t>营业收入</w:t>
      </w:r>
      <w:r w:rsidRPr="00D278FD">
        <w:rPr>
          <w:rFonts w:ascii="Times New Roman" w:eastAsia="方正仿宋_GBK" w:hAnsi="Times New Roman" w:cs="方正仿宋_GBK" w:hint="eastAsia"/>
          <w:color w:val="000000"/>
          <w:sz w:val="32"/>
          <w:szCs w:val="32"/>
        </w:rPr>
        <w:t>中的最小值。</w:t>
      </w:r>
    </w:p>
    <w:p w:rsidR="009936BF" w:rsidRPr="00D278FD" w:rsidRDefault="009936BF" w:rsidP="0021254D">
      <w:pPr>
        <w:adjustRightInd w:val="0"/>
        <w:snapToGrid w:val="0"/>
        <w:spacing w:line="560" w:lineRule="exact"/>
        <w:ind w:firstLineChars="200" w:firstLine="643"/>
        <w:rPr>
          <w:rFonts w:ascii="Times New Roman" w:eastAsia="方正楷体_GBK" w:hAnsi="Times New Roman" w:cs="Times New Roman"/>
          <w:b/>
          <w:bCs/>
          <w:sz w:val="32"/>
          <w:szCs w:val="32"/>
        </w:rPr>
      </w:pPr>
      <w:r>
        <w:rPr>
          <w:rFonts w:ascii="Times New Roman" w:eastAsia="方正楷体_GBK" w:hAnsi="Times New Roman" w:cs="方正楷体_GBK" w:hint="eastAsia"/>
          <w:b/>
          <w:bCs/>
          <w:sz w:val="32"/>
          <w:szCs w:val="32"/>
        </w:rPr>
        <w:t>（</w:t>
      </w:r>
      <w:r>
        <w:rPr>
          <w:rFonts w:ascii="Times New Roman" w:eastAsia="方正楷体_GBK" w:hAnsi="Times New Roman" w:cs="Times New Roman"/>
          <w:b/>
          <w:bCs/>
          <w:sz w:val="32"/>
          <w:szCs w:val="32"/>
        </w:rPr>
        <w:t>3</w:t>
      </w:r>
      <w:r>
        <w:rPr>
          <w:rFonts w:ascii="Times New Roman" w:eastAsia="方正楷体_GBK" w:hAnsi="Times New Roman" w:cs="方正楷体_GBK" w:hint="eastAsia"/>
          <w:b/>
          <w:bCs/>
          <w:sz w:val="32"/>
          <w:szCs w:val="32"/>
        </w:rPr>
        <w:t>）</w:t>
      </w:r>
      <w:r w:rsidRPr="00D278FD">
        <w:rPr>
          <w:rFonts w:ascii="Times New Roman" w:eastAsia="方正楷体_GBK" w:hAnsi="Times New Roman" w:cs="方正楷体_GBK" w:hint="eastAsia"/>
          <w:b/>
          <w:bCs/>
          <w:sz w:val="32"/>
          <w:szCs w:val="32"/>
        </w:rPr>
        <w:t>计算基本分</w:t>
      </w:r>
    </w:p>
    <w:p w:rsidR="009936BF" w:rsidRPr="00D278FD" w:rsidRDefault="009936BF" w:rsidP="00F121A5">
      <w:pPr>
        <w:adjustRightInd w:val="0"/>
        <w:snapToGrid w:val="0"/>
        <w:spacing w:line="560" w:lineRule="exact"/>
        <w:ind w:firstLineChars="200" w:firstLine="640"/>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某景区基本分</w:t>
      </w:r>
      <w:r w:rsidRPr="00D278FD">
        <w:rPr>
          <w:rFonts w:ascii="Times New Roman" w:eastAsia="方正仿宋_GBK" w:hAnsi="Times New Roman" w:cs="Times New Roman"/>
          <w:color w:val="000000"/>
          <w:sz w:val="32"/>
          <w:szCs w:val="32"/>
        </w:rPr>
        <w:t>=</w:t>
      </w:r>
      <w:r w:rsidRPr="00D278FD">
        <w:rPr>
          <w:rFonts w:ascii="Times New Roman" w:eastAsia="方正仿宋_GBK" w:hAnsi="Times New Roman" w:cs="方正仿宋_GBK" w:hint="eastAsia"/>
          <w:color w:val="000000"/>
          <w:sz w:val="32"/>
          <w:szCs w:val="32"/>
        </w:rPr>
        <w:t>某景区</w:t>
      </w:r>
      <w:r>
        <w:rPr>
          <w:rFonts w:ascii="Times New Roman" w:eastAsia="方正仿宋_GBK" w:hAnsi="Times New Roman" w:cs="方正仿宋_GBK" w:hint="eastAsia"/>
          <w:color w:val="000000"/>
          <w:sz w:val="32"/>
          <w:szCs w:val="32"/>
        </w:rPr>
        <w:t>增值税贡献得分</w:t>
      </w:r>
      <w:r w:rsidRPr="00D278FD">
        <w:rPr>
          <w:rFonts w:ascii="Times New Roman" w:eastAsia="方正仿宋_GBK" w:hAnsi="Times New Roman" w:cs="Times New Roman"/>
          <w:color w:val="000000"/>
          <w:sz w:val="32"/>
          <w:szCs w:val="32"/>
        </w:rPr>
        <w:sym w:font="Symbol" w:char="F0B4"/>
      </w:r>
      <w:r>
        <w:rPr>
          <w:rFonts w:ascii="Times New Roman" w:eastAsia="方正仿宋_GBK" w:hAnsi="Times New Roman" w:cs="Times New Roman"/>
          <w:color w:val="000000"/>
          <w:sz w:val="32"/>
          <w:szCs w:val="32"/>
        </w:rPr>
        <w:t>7</w:t>
      </w:r>
      <w:r w:rsidRPr="00D278FD">
        <w:rPr>
          <w:rFonts w:ascii="Times New Roman" w:eastAsia="方正仿宋_GBK" w:hAnsi="Times New Roman" w:cs="Times New Roman"/>
          <w:color w:val="000000"/>
          <w:sz w:val="32"/>
          <w:szCs w:val="32"/>
        </w:rPr>
        <w:t>0%+</w:t>
      </w:r>
      <w:r w:rsidRPr="00D278FD">
        <w:rPr>
          <w:rFonts w:ascii="Times New Roman" w:eastAsia="方正仿宋_GBK" w:hAnsi="Times New Roman" w:cs="方正仿宋_GBK" w:hint="eastAsia"/>
          <w:color w:val="000000"/>
          <w:sz w:val="32"/>
          <w:szCs w:val="32"/>
        </w:rPr>
        <w:t>某景区</w:t>
      </w:r>
      <w:r>
        <w:rPr>
          <w:rFonts w:ascii="Times New Roman" w:eastAsia="方正仿宋_GBK" w:hAnsi="Times New Roman" w:cs="方正仿宋_GBK" w:hint="eastAsia"/>
          <w:color w:val="000000"/>
          <w:sz w:val="32"/>
          <w:szCs w:val="32"/>
        </w:rPr>
        <w:t>营业收入得分</w:t>
      </w:r>
      <w:r w:rsidRPr="00D278FD">
        <w:rPr>
          <w:rFonts w:ascii="Times New Roman" w:eastAsia="方正仿宋_GBK" w:hAnsi="Times New Roman" w:cs="Times New Roman"/>
          <w:color w:val="000000"/>
          <w:sz w:val="32"/>
          <w:szCs w:val="32"/>
        </w:rPr>
        <w:sym w:font="Symbol" w:char="F0B4"/>
      </w:r>
      <w:r>
        <w:rPr>
          <w:rFonts w:ascii="Times New Roman" w:eastAsia="方正仿宋_GBK" w:hAnsi="Times New Roman" w:cs="Times New Roman"/>
          <w:color w:val="000000"/>
          <w:sz w:val="32"/>
          <w:szCs w:val="32"/>
        </w:rPr>
        <w:t>2</w:t>
      </w:r>
      <w:r w:rsidRPr="00D278FD">
        <w:rPr>
          <w:rFonts w:ascii="Times New Roman" w:eastAsia="方正仿宋_GBK" w:hAnsi="Times New Roman" w:cs="Times New Roman"/>
          <w:color w:val="000000"/>
          <w:sz w:val="32"/>
          <w:szCs w:val="32"/>
        </w:rPr>
        <w:t>0%</w:t>
      </w:r>
      <w:r w:rsidRPr="00D278FD">
        <w:rPr>
          <w:rFonts w:ascii="Times New Roman" w:eastAsia="方正仿宋_GBK" w:hAnsi="Times New Roman" w:cs="方正仿宋_GBK" w:hint="eastAsia"/>
          <w:color w:val="000000"/>
          <w:sz w:val="32"/>
          <w:szCs w:val="32"/>
        </w:rPr>
        <w:t>。</w:t>
      </w:r>
    </w:p>
    <w:p w:rsidR="009936BF" w:rsidRDefault="009936BF" w:rsidP="0021254D">
      <w:pPr>
        <w:adjustRightInd w:val="0"/>
        <w:snapToGrid w:val="0"/>
        <w:spacing w:line="560" w:lineRule="exact"/>
        <w:ind w:firstLineChars="200" w:firstLine="643"/>
        <w:rPr>
          <w:rFonts w:ascii="Times New Roman" w:eastAsia="方正楷体_GBK" w:hAnsi="Times New Roman" w:cs="Times New Roman"/>
          <w:b/>
          <w:bCs/>
          <w:sz w:val="32"/>
          <w:szCs w:val="32"/>
        </w:rPr>
      </w:pPr>
      <w:r>
        <w:rPr>
          <w:rFonts w:ascii="Times New Roman" w:eastAsia="方正楷体_GBK" w:hAnsi="Times New Roman" w:cs="Times New Roman"/>
          <w:b/>
          <w:bCs/>
          <w:sz w:val="32"/>
          <w:szCs w:val="32"/>
        </w:rPr>
        <w:t>2</w:t>
      </w:r>
      <w:r>
        <w:rPr>
          <w:rFonts w:ascii="Times New Roman" w:eastAsia="方正楷体_GBK" w:hAnsi="Times New Roman" w:cs="方正楷体_GBK" w:hint="eastAsia"/>
          <w:b/>
          <w:bCs/>
          <w:sz w:val="32"/>
          <w:szCs w:val="32"/>
        </w:rPr>
        <w:t>．加分</w:t>
      </w:r>
    </w:p>
    <w:p w:rsidR="009936BF" w:rsidRDefault="009936BF" w:rsidP="00F121A5">
      <w:pPr>
        <w:adjustRightInd w:val="0"/>
        <w:snapToGrid w:val="0"/>
        <w:spacing w:line="560" w:lineRule="exact"/>
        <w:ind w:firstLineChars="200" w:firstLine="640"/>
        <w:rPr>
          <w:rFonts w:ascii="Times New Roman" w:eastAsia="方正仿宋_GBK" w:hAnsi="Times New Roman" w:cs="Times New Roman"/>
          <w:color w:val="000000"/>
          <w:sz w:val="32"/>
          <w:szCs w:val="32"/>
        </w:rPr>
      </w:pPr>
      <w:r w:rsidRPr="00FD2CD4">
        <w:rPr>
          <w:rFonts w:ascii="方正仿宋_GBK" w:eastAsia="方正仿宋_GBK" w:hAnsi="Times New Roman" w:cs="方正仿宋_GBK" w:hint="eastAsia"/>
          <w:sz w:val="32"/>
          <w:szCs w:val="32"/>
        </w:rPr>
        <w:t>对参加都市圈游客半价</w:t>
      </w:r>
      <w:r>
        <w:rPr>
          <w:rFonts w:ascii="方正仿宋_GBK" w:eastAsia="方正仿宋_GBK" w:hAnsi="Times New Roman" w:cs="方正仿宋_GBK" w:hint="eastAsia"/>
          <w:sz w:val="32"/>
          <w:szCs w:val="32"/>
        </w:rPr>
        <w:t>优惠</w:t>
      </w:r>
      <w:r w:rsidRPr="00FD2CD4">
        <w:rPr>
          <w:rFonts w:ascii="方正仿宋_GBK" w:eastAsia="方正仿宋_GBK" w:hAnsi="Times New Roman" w:cs="方正仿宋_GBK" w:hint="eastAsia"/>
          <w:sz w:val="32"/>
          <w:szCs w:val="32"/>
        </w:rPr>
        <w:t>入园活动的景区，</w:t>
      </w:r>
      <w:r>
        <w:rPr>
          <w:rFonts w:ascii="Times New Roman" w:eastAsia="方正仿宋_GBK" w:hAnsi="Times New Roman" w:cs="方正仿宋_GBK" w:hint="eastAsia"/>
          <w:color w:val="000000"/>
          <w:sz w:val="32"/>
          <w:szCs w:val="32"/>
        </w:rPr>
        <w:t>根据其宣传推广等情况给予加分，加分权重共</w:t>
      </w:r>
      <w:r>
        <w:rPr>
          <w:rFonts w:ascii="Times New Roman" w:eastAsia="方正仿宋_GBK" w:hAnsi="Times New Roman" w:cs="Times New Roman"/>
          <w:color w:val="000000"/>
          <w:sz w:val="32"/>
          <w:szCs w:val="32"/>
        </w:rPr>
        <w:t>10%</w:t>
      </w:r>
      <w:r>
        <w:rPr>
          <w:rFonts w:ascii="Times New Roman" w:eastAsia="方正仿宋_GBK" w:hAnsi="Times New Roman" w:cs="方正仿宋_GBK" w:hint="eastAsia"/>
          <w:color w:val="000000"/>
          <w:sz w:val="32"/>
          <w:szCs w:val="32"/>
        </w:rPr>
        <w:t>。</w:t>
      </w:r>
    </w:p>
    <w:p w:rsidR="009936BF" w:rsidRPr="007F00EA" w:rsidRDefault="009936BF" w:rsidP="0021254D">
      <w:pPr>
        <w:adjustRightInd w:val="0"/>
        <w:snapToGrid w:val="0"/>
        <w:spacing w:line="560" w:lineRule="exact"/>
        <w:ind w:firstLineChars="200" w:firstLine="643"/>
        <w:rPr>
          <w:rFonts w:ascii="方正楷体_GBK" w:eastAsia="方正楷体_GBK" w:hAnsi="Times New Roman" w:cs="Times New Roman"/>
          <w:b/>
          <w:bCs/>
          <w:color w:val="000000"/>
          <w:sz w:val="32"/>
          <w:szCs w:val="32"/>
        </w:rPr>
      </w:pPr>
      <w:r w:rsidRPr="007F00EA">
        <w:rPr>
          <w:rFonts w:ascii="方正楷体_GBK" w:eastAsia="方正楷体_GBK" w:hAnsi="Times New Roman" w:cs="方正楷体_GBK" w:hint="eastAsia"/>
          <w:b/>
          <w:bCs/>
          <w:color w:val="000000"/>
          <w:sz w:val="32"/>
          <w:szCs w:val="32"/>
        </w:rPr>
        <w:t>（二）增幅排名前十的计算方法</w:t>
      </w:r>
    </w:p>
    <w:p w:rsidR="009936BF" w:rsidRDefault="009936BF" w:rsidP="0021254D">
      <w:pPr>
        <w:adjustRightInd w:val="0"/>
        <w:snapToGrid w:val="0"/>
        <w:spacing w:line="560" w:lineRule="exact"/>
        <w:ind w:firstLineChars="200" w:firstLine="643"/>
        <w:rPr>
          <w:rFonts w:ascii="Times New Roman" w:eastAsia="方正楷体_GBK" w:hAnsi="Times New Roman" w:cs="Times New Roman"/>
          <w:b/>
          <w:bCs/>
          <w:sz w:val="32"/>
          <w:szCs w:val="32"/>
        </w:rPr>
      </w:pPr>
      <w:r>
        <w:rPr>
          <w:rFonts w:ascii="Times New Roman" w:eastAsia="方正楷体_GBK" w:hAnsi="Times New Roman" w:cs="Times New Roman"/>
          <w:b/>
          <w:bCs/>
          <w:sz w:val="32"/>
          <w:szCs w:val="32"/>
        </w:rPr>
        <w:t>1</w:t>
      </w:r>
      <w:r>
        <w:rPr>
          <w:rFonts w:ascii="Times New Roman" w:eastAsia="方正楷体_GBK" w:hAnsi="Times New Roman" w:cs="方正楷体_GBK" w:hint="eastAsia"/>
          <w:b/>
          <w:bCs/>
          <w:sz w:val="32"/>
          <w:szCs w:val="32"/>
        </w:rPr>
        <w:t>．基本分</w:t>
      </w:r>
    </w:p>
    <w:p w:rsidR="009936BF" w:rsidRDefault="009936BF" w:rsidP="00F121A5">
      <w:pPr>
        <w:adjustRightInd w:val="0"/>
        <w:snapToGrid w:val="0"/>
        <w:spacing w:line="560" w:lineRule="exact"/>
        <w:ind w:firstLineChars="200" w:firstLine="640"/>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根据景区</w:t>
      </w:r>
      <w:r w:rsidRPr="00D278FD">
        <w:rPr>
          <w:rFonts w:ascii="Times New Roman" w:eastAsia="方正仿宋_GBK" w:hAnsi="Times New Roman" w:cs="Times New Roman"/>
          <w:color w:val="000000"/>
          <w:sz w:val="32"/>
          <w:szCs w:val="32"/>
        </w:rPr>
        <w:t>202</w:t>
      </w:r>
      <w:r>
        <w:rPr>
          <w:rFonts w:ascii="Times New Roman" w:eastAsia="方正仿宋_GBK" w:hAnsi="Times New Roman" w:cs="Times New Roman"/>
          <w:color w:val="000000"/>
          <w:sz w:val="32"/>
          <w:szCs w:val="32"/>
        </w:rPr>
        <w:t>1</w:t>
      </w:r>
      <w:r w:rsidRPr="00D278FD">
        <w:rPr>
          <w:rFonts w:ascii="Times New Roman" w:eastAsia="方正仿宋_GBK" w:hAnsi="Times New Roman" w:cs="方正仿宋_GBK" w:hint="eastAsia"/>
          <w:color w:val="000000"/>
          <w:sz w:val="32"/>
          <w:szCs w:val="32"/>
        </w:rPr>
        <w:t>年</w:t>
      </w:r>
      <w:r>
        <w:rPr>
          <w:rFonts w:ascii="Times New Roman" w:eastAsia="方正仿宋_GBK" w:hAnsi="Times New Roman" w:cs="Times New Roman"/>
          <w:color w:val="000000"/>
          <w:sz w:val="32"/>
          <w:szCs w:val="32"/>
        </w:rPr>
        <w:t>9</w:t>
      </w:r>
      <w:r w:rsidRPr="00D278FD">
        <w:rPr>
          <w:rFonts w:ascii="Times New Roman" w:eastAsia="方正仿宋_GBK" w:hAnsi="Times New Roman" w:cs="方正仿宋_GBK" w:hint="eastAsia"/>
          <w:color w:val="000000"/>
          <w:sz w:val="32"/>
          <w:szCs w:val="32"/>
        </w:rPr>
        <w:t>月</w:t>
      </w:r>
      <w:r w:rsidRPr="00D278FD">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10</w:t>
      </w:r>
      <w:r w:rsidRPr="00D278FD">
        <w:rPr>
          <w:rFonts w:ascii="Times New Roman" w:eastAsia="方正仿宋_GBK" w:hAnsi="Times New Roman" w:cs="方正仿宋_GBK" w:hint="eastAsia"/>
          <w:color w:val="000000"/>
          <w:sz w:val="32"/>
          <w:szCs w:val="32"/>
        </w:rPr>
        <w:t>月的</w:t>
      </w:r>
      <w:r>
        <w:rPr>
          <w:rFonts w:ascii="Times New Roman" w:eastAsia="方正仿宋_GBK" w:hAnsi="Times New Roman" w:cs="方正仿宋_GBK" w:hint="eastAsia"/>
          <w:color w:val="000000"/>
          <w:sz w:val="32"/>
          <w:szCs w:val="32"/>
        </w:rPr>
        <w:t>增值税环比平均增幅</w:t>
      </w:r>
      <w:r w:rsidRPr="00D278FD">
        <w:rPr>
          <w:rFonts w:ascii="Times New Roman" w:eastAsia="方正仿宋_GBK" w:hAnsi="Times New Roman" w:cs="方正仿宋_GBK" w:hint="eastAsia"/>
          <w:color w:val="000000"/>
          <w:sz w:val="32"/>
          <w:szCs w:val="32"/>
        </w:rPr>
        <w:t>、</w:t>
      </w:r>
      <w:r>
        <w:rPr>
          <w:rFonts w:ascii="Times New Roman" w:eastAsia="方正仿宋_GBK" w:hAnsi="Times New Roman" w:cs="Times New Roman"/>
          <w:color w:val="000000"/>
          <w:sz w:val="32"/>
          <w:szCs w:val="32"/>
        </w:rPr>
        <w:t>11</w:t>
      </w:r>
      <w:r>
        <w:rPr>
          <w:rFonts w:ascii="Times New Roman" w:eastAsia="方正仿宋_GBK" w:hAnsi="Times New Roman" w:cs="方正仿宋_GBK" w:hint="eastAsia"/>
          <w:color w:val="000000"/>
          <w:sz w:val="32"/>
          <w:szCs w:val="32"/>
        </w:rPr>
        <w:t>月的经营收入环比增幅</w:t>
      </w:r>
      <w:r w:rsidRPr="00D278FD">
        <w:rPr>
          <w:rFonts w:ascii="Times New Roman" w:eastAsia="方正仿宋_GBK" w:hAnsi="Times New Roman" w:cs="方正仿宋_GBK" w:hint="eastAsia"/>
          <w:color w:val="000000"/>
          <w:sz w:val="32"/>
          <w:szCs w:val="32"/>
        </w:rPr>
        <w:t>，分别给予</w:t>
      </w:r>
      <w:r>
        <w:rPr>
          <w:rFonts w:ascii="Times New Roman" w:eastAsia="方正仿宋_GBK" w:hAnsi="Times New Roman" w:cs="Times New Roman"/>
          <w:color w:val="000000"/>
          <w:sz w:val="32"/>
          <w:szCs w:val="32"/>
        </w:rPr>
        <w:t>80</w:t>
      </w:r>
      <w:r w:rsidRPr="00D278FD">
        <w:rPr>
          <w:rFonts w:ascii="Times New Roman" w:eastAsia="方正仿宋_GBK" w:hAnsi="Times New Roman" w:cs="Times New Roman"/>
          <w:color w:val="000000"/>
          <w:sz w:val="32"/>
          <w:szCs w:val="32"/>
        </w:rPr>
        <w:t>%</w:t>
      </w:r>
      <w:r w:rsidRPr="00D278FD">
        <w:rPr>
          <w:rFonts w:ascii="Times New Roman" w:eastAsia="方正仿宋_GBK" w:hAnsi="Times New Roman" w:cs="方正仿宋_GBK" w:hint="eastAsia"/>
          <w:color w:val="000000"/>
          <w:sz w:val="32"/>
          <w:szCs w:val="32"/>
        </w:rPr>
        <w:t>和</w:t>
      </w:r>
      <w:r>
        <w:rPr>
          <w:rFonts w:ascii="Times New Roman" w:eastAsia="方正仿宋_GBK" w:hAnsi="Times New Roman" w:cs="Times New Roman"/>
          <w:color w:val="000000"/>
          <w:sz w:val="32"/>
          <w:szCs w:val="32"/>
        </w:rPr>
        <w:t>2</w:t>
      </w:r>
      <w:r w:rsidRPr="00D278FD">
        <w:rPr>
          <w:rFonts w:ascii="Times New Roman" w:eastAsia="方正仿宋_GBK" w:hAnsi="Times New Roman" w:cs="Times New Roman"/>
          <w:color w:val="000000"/>
          <w:sz w:val="32"/>
          <w:szCs w:val="32"/>
        </w:rPr>
        <w:t>0%</w:t>
      </w:r>
      <w:r w:rsidRPr="00D278FD">
        <w:rPr>
          <w:rFonts w:ascii="Times New Roman" w:eastAsia="方正仿宋_GBK" w:hAnsi="Times New Roman" w:cs="方正仿宋_GBK" w:hint="eastAsia"/>
          <w:color w:val="000000"/>
          <w:sz w:val="32"/>
          <w:szCs w:val="32"/>
        </w:rPr>
        <w:t>的权重进行测算，满分</w:t>
      </w:r>
      <w:r>
        <w:rPr>
          <w:rFonts w:ascii="Times New Roman" w:eastAsia="方正仿宋_GBK" w:hAnsi="Times New Roman" w:cs="Times New Roman"/>
          <w:color w:val="000000"/>
          <w:sz w:val="32"/>
          <w:szCs w:val="32"/>
        </w:rPr>
        <w:t>10</w:t>
      </w:r>
      <w:r w:rsidRPr="00D278FD">
        <w:rPr>
          <w:rFonts w:ascii="Times New Roman" w:eastAsia="方正仿宋_GBK" w:hAnsi="Times New Roman" w:cs="Times New Roman"/>
          <w:color w:val="000000"/>
          <w:sz w:val="32"/>
          <w:szCs w:val="32"/>
        </w:rPr>
        <w:t>0</w:t>
      </w:r>
      <w:r w:rsidRPr="00D278FD">
        <w:rPr>
          <w:rFonts w:ascii="Times New Roman" w:eastAsia="方正仿宋_GBK" w:hAnsi="Times New Roman" w:cs="方正仿宋_GBK" w:hint="eastAsia"/>
          <w:color w:val="000000"/>
          <w:sz w:val="32"/>
          <w:szCs w:val="32"/>
        </w:rPr>
        <w:t>分。</w:t>
      </w:r>
    </w:p>
    <w:p w:rsidR="009936BF" w:rsidRPr="00C56E26" w:rsidRDefault="009936BF" w:rsidP="0021254D">
      <w:pPr>
        <w:adjustRightInd w:val="0"/>
        <w:snapToGrid w:val="0"/>
        <w:spacing w:line="560" w:lineRule="exact"/>
        <w:ind w:firstLineChars="200" w:firstLine="643"/>
        <w:rPr>
          <w:rFonts w:ascii="方正楷体_GBK" w:eastAsia="方正楷体_GBK" w:hAnsi="Times New Roman" w:cs="Times New Roman"/>
          <w:b/>
          <w:bCs/>
          <w:sz w:val="32"/>
          <w:szCs w:val="32"/>
        </w:rPr>
      </w:pPr>
      <w:r>
        <w:rPr>
          <w:rFonts w:ascii="方正楷体_GBK" w:eastAsia="方正楷体_GBK" w:hAnsi="Times New Roman" w:cs="方正楷体_GBK" w:hint="eastAsia"/>
          <w:b/>
          <w:bCs/>
          <w:sz w:val="32"/>
          <w:szCs w:val="32"/>
        </w:rPr>
        <w:t>（</w:t>
      </w:r>
      <w:r>
        <w:rPr>
          <w:rFonts w:ascii="方正楷体_GBK" w:eastAsia="方正楷体_GBK" w:hAnsi="Times New Roman" w:cs="方正楷体_GBK"/>
          <w:b/>
          <w:bCs/>
          <w:sz w:val="32"/>
          <w:szCs w:val="32"/>
        </w:rPr>
        <w:t>1</w:t>
      </w:r>
      <w:r>
        <w:rPr>
          <w:rFonts w:ascii="方正楷体_GBK" w:eastAsia="方正楷体_GBK" w:hAnsi="Times New Roman" w:cs="方正楷体_GBK" w:hint="eastAsia"/>
          <w:b/>
          <w:bCs/>
          <w:sz w:val="32"/>
          <w:szCs w:val="32"/>
        </w:rPr>
        <w:t>）</w:t>
      </w:r>
      <w:r w:rsidRPr="00C56E26">
        <w:rPr>
          <w:rFonts w:ascii="方正楷体_GBK" w:eastAsia="方正楷体_GBK" w:hAnsi="Times New Roman" w:cs="方正楷体_GBK" w:hint="eastAsia"/>
          <w:b/>
          <w:bCs/>
          <w:sz w:val="32"/>
          <w:szCs w:val="32"/>
        </w:rPr>
        <w:t>增值税</w:t>
      </w:r>
      <w:r>
        <w:rPr>
          <w:rFonts w:ascii="方正楷体_GBK" w:eastAsia="方正楷体_GBK" w:hAnsi="Times New Roman" w:cs="方正楷体_GBK" w:hint="eastAsia"/>
          <w:b/>
          <w:bCs/>
          <w:sz w:val="32"/>
          <w:szCs w:val="32"/>
        </w:rPr>
        <w:t>环比增幅</w:t>
      </w:r>
      <w:r w:rsidRPr="00C56E26">
        <w:rPr>
          <w:rFonts w:ascii="方正楷体_GBK" w:eastAsia="方正楷体_GBK" w:hAnsi="Times New Roman" w:cs="方正楷体_GBK" w:hint="eastAsia"/>
          <w:b/>
          <w:bCs/>
          <w:sz w:val="32"/>
          <w:szCs w:val="32"/>
        </w:rPr>
        <w:t>得分</w:t>
      </w:r>
    </w:p>
    <w:p w:rsidR="009936BF" w:rsidRPr="00D278FD" w:rsidRDefault="009936BF" w:rsidP="00F121A5">
      <w:pPr>
        <w:adjustRightInd w:val="0"/>
        <w:snapToGrid w:val="0"/>
        <w:spacing w:line="560" w:lineRule="exact"/>
        <w:ind w:firstLineChars="200" w:firstLine="640"/>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某景区</w:t>
      </w:r>
      <w:r>
        <w:rPr>
          <w:rFonts w:ascii="Times New Roman" w:eastAsia="方正仿宋_GBK" w:hAnsi="Times New Roman" w:cs="方正仿宋_GBK" w:hint="eastAsia"/>
          <w:color w:val="000000"/>
          <w:sz w:val="32"/>
          <w:szCs w:val="32"/>
        </w:rPr>
        <w:t>增值税环比增幅得分</w:t>
      </w:r>
      <w:r w:rsidRPr="00D278FD">
        <w:rPr>
          <w:rFonts w:ascii="Times New Roman" w:eastAsia="方正仿宋_GBK" w:hAnsi="Times New Roman" w:cs="Times New Roman"/>
          <w:color w:val="000000"/>
          <w:sz w:val="32"/>
          <w:szCs w:val="32"/>
        </w:rPr>
        <w:t>=</w:t>
      </w:r>
      <w:r w:rsidRPr="00D278FD">
        <w:rPr>
          <w:rFonts w:ascii="Times New Roman" w:eastAsia="方正仿宋_GBK" w:hAnsi="Times New Roman" w:cs="方正仿宋_GBK" w:hint="eastAsia"/>
          <w:color w:val="000000"/>
          <w:sz w:val="32"/>
          <w:szCs w:val="32"/>
        </w:rPr>
        <w:t>（某景区</w:t>
      </w:r>
      <w:r>
        <w:rPr>
          <w:rFonts w:ascii="Times New Roman" w:eastAsia="方正仿宋_GBK" w:hAnsi="Times New Roman" w:cs="Times New Roman"/>
          <w:color w:val="000000"/>
          <w:sz w:val="32"/>
          <w:szCs w:val="32"/>
        </w:rPr>
        <w:t>9</w:t>
      </w:r>
      <w:r w:rsidRPr="00D278FD">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10</w:t>
      </w:r>
      <w:r w:rsidRPr="00D278FD">
        <w:rPr>
          <w:rFonts w:ascii="Times New Roman" w:eastAsia="方正仿宋_GBK" w:hAnsi="Times New Roman" w:cs="方正仿宋_GBK" w:hint="eastAsia"/>
          <w:color w:val="000000"/>
          <w:sz w:val="32"/>
          <w:szCs w:val="32"/>
        </w:rPr>
        <w:t>月</w:t>
      </w:r>
      <w:r>
        <w:rPr>
          <w:rFonts w:ascii="Times New Roman" w:eastAsia="方正仿宋_GBK" w:hAnsi="Times New Roman" w:cs="方正仿宋_GBK" w:hint="eastAsia"/>
          <w:color w:val="000000"/>
          <w:sz w:val="32"/>
          <w:szCs w:val="32"/>
        </w:rPr>
        <w:t>增值税环比平均增幅</w:t>
      </w:r>
      <w:r w:rsidRPr="00D278FD">
        <w:rPr>
          <w:rFonts w:ascii="Times New Roman" w:eastAsia="方正仿宋_GBK" w:hAnsi="Times New Roman" w:cs="Times New Roman"/>
          <w:color w:val="000000"/>
          <w:sz w:val="32"/>
          <w:szCs w:val="32"/>
        </w:rPr>
        <w:t>—</w:t>
      </w:r>
      <w:r w:rsidRPr="00D278FD">
        <w:rPr>
          <w:rFonts w:ascii="Times New Roman" w:eastAsia="方正仿宋_GBK" w:hAnsi="Times New Roman" w:cs="方正仿宋_GBK" w:hint="eastAsia"/>
          <w:color w:val="000000"/>
          <w:sz w:val="32"/>
          <w:szCs w:val="32"/>
        </w:rPr>
        <w:t>各景区</w:t>
      </w:r>
      <w:r>
        <w:rPr>
          <w:rFonts w:ascii="Times New Roman" w:eastAsia="方正仿宋_GBK" w:hAnsi="Times New Roman" w:cs="Times New Roman"/>
          <w:color w:val="000000"/>
          <w:sz w:val="32"/>
          <w:szCs w:val="32"/>
        </w:rPr>
        <w:t>9</w:t>
      </w:r>
      <w:r w:rsidRPr="00D278FD">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10</w:t>
      </w:r>
      <w:r w:rsidRPr="00D278FD">
        <w:rPr>
          <w:rFonts w:ascii="Times New Roman" w:eastAsia="方正仿宋_GBK" w:hAnsi="Times New Roman" w:cs="方正仿宋_GBK" w:hint="eastAsia"/>
          <w:color w:val="000000"/>
          <w:sz w:val="32"/>
          <w:szCs w:val="32"/>
        </w:rPr>
        <w:t>月</w:t>
      </w:r>
      <w:r>
        <w:rPr>
          <w:rFonts w:ascii="Times New Roman" w:eastAsia="方正仿宋_GBK" w:hAnsi="Times New Roman" w:cs="方正仿宋_GBK" w:hint="eastAsia"/>
          <w:color w:val="000000"/>
          <w:sz w:val="32"/>
          <w:szCs w:val="32"/>
        </w:rPr>
        <w:t>增值税环比平均增幅</w:t>
      </w:r>
      <w:r w:rsidRPr="00D278FD">
        <w:rPr>
          <w:rFonts w:ascii="Times New Roman" w:eastAsia="方正仿宋_GBK" w:hAnsi="Times New Roman" w:cs="方正仿宋_GBK" w:hint="eastAsia"/>
          <w:color w:val="000000"/>
          <w:sz w:val="32"/>
          <w:szCs w:val="32"/>
        </w:rPr>
        <w:t>的最小值）</w:t>
      </w:r>
      <w:r w:rsidRPr="00D278FD">
        <w:rPr>
          <w:rFonts w:ascii="Times New Roman" w:eastAsia="方正仿宋_GBK" w:hAnsi="Times New Roman" w:cs="Times New Roman"/>
          <w:color w:val="000000"/>
          <w:sz w:val="32"/>
          <w:szCs w:val="32"/>
        </w:rPr>
        <w:sym w:font="Symbol" w:char="F0B8"/>
      </w:r>
      <w:r w:rsidRPr="00D278FD">
        <w:rPr>
          <w:rFonts w:ascii="Times New Roman" w:eastAsia="方正仿宋_GBK" w:hAnsi="Times New Roman" w:cs="方正仿宋_GBK" w:hint="eastAsia"/>
          <w:color w:val="000000"/>
          <w:sz w:val="32"/>
          <w:szCs w:val="32"/>
        </w:rPr>
        <w:t>极差</w:t>
      </w:r>
      <w:r w:rsidRPr="00D278FD">
        <w:rPr>
          <w:rFonts w:ascii="Times New Roman" w:eastAsia="方正仿宋_GBK" w:hAnsi="Times New Roman" w:cs="Times New Roman"/>
          <w:color w:val="000000"/>
          <w:sz w:val="32"/>
          <w:szCs w:val="32"/>
        </w:rPr>
        <w:sym w:font="Symbol" w:char="F0B4"/>
      </w:r>
      <w:r w:rsidRPr="00D278FD">
        <w:rPr>
          <w:rFonts w:ascii="Times New Roman" w:eastAsia="方正仿宋_GBK" w:hAnsi="Times New Roman" w:cs="Times New Roman"/>
          <w:color w:val="000000"/>
          <w:sz w:val="32"/>
          <w:szCs w:val="32"/>
        </w:rPr>
        <w:t>40+60</w:t>
      </w:r>
      <w:r w:rsidRPr="00D278FD">
        <w:rPr>
          <w:rFonts w:ascii="Times New Roman" w:eastAsia="方正仿宋_GBK" w:hAnsi="Times New Roman" w:cs="方正仿宋_GBK" w:hint="eastAsia"/>
          <w:color w:val="000000"/>
          <w:sz w:val="32"/>
          <w:szCs w:val="32"/>
        </w:rPr>
        <w:t>。</w:t>
      </w:r>
    </w:p>
    <w:p w:rsidR="009936BF" w:rsidRPr="00D278FD" w:rsidRDefault="009936BF" w:rsidP="00F121A5">
      <w:pPr>
        <w:adjustRightInd w:val="0"/>
        <w:snapToGrid w:val="0"/>
        <w:spacing w:line="560" w:lineRule="exact"/>
        <w:ind w:firstLineChars="200" w:firstLine="640"/>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其中极差</w:t>
      </w:r>
      <w:r w:rsidRPr="00D278FD">
        <w:rPr>
          <w:rFonts w:ascii="Times New Roman" w:eastAsia="方正仿宋_GBK" w:hAnsi="Times New Roman" w:cs="Times New Roman"/>
          <w:color w:val="000000"/>
          <w:sz w:val="32"/>
          <w:szCs w:val="32"/>
        </w:rPr>
        <w:t>=</w:t>
      </w:r>
      <w:r w:rsidRPr="00D278FD">
        <w:rPr>
          <w:rFonts w:ascii="Times New Roman" w:eastAsia="方正仿宋_GBK" w:hAnsi="Times New Roman" w:cs="方正仿宋_GBK" w:hint="eastAsia"/>
          <w:color w:val="000000"/>
          <w:sz w:val="32"/>
          <w:szCs w:val="32"/>
        </w:rPr>
        <w:t>各景区</w:t>
      </w:r>
      <w:r>
        <w:rPr>
          <w:rFonts w:ascii="Times New Roman" w:eastAsia="方正仿宋_GBK" w:hAnsi="Times New Roman" w:cs="Times New Roman"/>
          <w:color w:val="000000"/>
          <w:sz w:val="32"/>
          <w:szCs w:val="32"/>
        </w:rPr>
        <w:t>9</w:t>
      </w:r>
      <w:r w:rsidRPr="00D278FD">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10</w:t>
      </w:r>
      <w:r w:rsidRPr="00D278FD">
        <w:rPr>
          <w:rFonts w:ascii="Times New Roman" w:eastAsia="方正仿宋_GBK" w:hAnsi="Times New Roman" w:cs="方正仿宋_GBK" w:hint="eastAsia"/>
          <w:color w:val="000000"/>
          <w:sz w:val="32"/>
          <w:szCs w:val="32"/>
        </w:rPr>
        <w:t>月</w:t>
      </w:r>
      <w:r>
        <w:rPr>
          <w:rFonts w:ascii="Times New Roman" w:eastAsia="方正仿宋_GBK" w:hAnsi="Times New Roman" w:cs="方正仿宋_GBK" w:hint="eastAsia"/>
          <w:color w:val="000000"/>
          <w:sz w:val="32"/>
          <w:szCs w:val="32"/>
        </w:rPr>
        <w:t>增值税环比平均增幅</w:t>
      </w:r>
      <w:r w:rsidRPr="00D278FD">
        <w:rPr>
          <w:rFonts w:ascii="Times New Roman" w:eastAsia="方正仿宋_GBK" w:hAnsi="Times New Roman" w:cs="方正仿宋_GBK" w:hint="eastAsia"/>
          <w:color w:val="000000"/>
          <w:sz w:val="32"/>
          <w:szCs w:val="32"/>
        </w:rPr>
        <w:t>中的最大值</w:t>
      </w:r>
      <w:r w:rsidRPr="00D278FD">
        <w:rPr>
          <w:rFonts w:ascii="Times New Roman" w:eastAsia="方正仿宋_GBK" w:hAnsi="Times New Roman" w:cs="Times New Roman"/>
          <w:color w:val="000000"/>
          <w:sz w:val="32"/>
          <w:szCs w:val="32"/>
        </w:rPr>
        <w:t>-</w:t>
      </w:r>
      <w:r w:rsidRPr="00D278FD">
        <w:rPr>
          <w:rFonts w:ascii="Times New Roman" w:eastAsia="方正仿宋_GBK" w:hAnsi="Times New Roman" w:cs="方正仿宋_GBK" w:hint="eastAsia"/>
          <w:color w:val="000000"/>
          <w:sz w:val="32"/>
          <w:szCs w:val="32"/>
        </w:rPr>
        <w:t>各景区</w:t>
      </w:r>
      <w:r>
        <w:rPr>
          <w:rFonts w:ascii="Times New Roman" w:eastAsia="方正仿宋_GBK" w:hAnsi="Times New Roman" w:cs="Times New Roman"/>
          <w:color w:val="000000"/>
          <w:sz w:val="32"/>
          <w:szCs w:val="32"/>
        </w:rPr>
        <w:t>9</w:t>
      </w:r>
      <w:r w:rsidRPr="00D278FD">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10</w:t>
      </w:r>
      <w:r w:rsidRPr="00D278FD">
        <w:rPr>
          <w:rFonts w:ascii="Times New Roman" w:eastAsia="方正仿宋_GBK" w:hAnsi="Times New Roman" w:cs="方正仿宋_GBK" w:hint="eastAsia"/>
          <w:color w:val="000000"/>
          <w:sz w:val="32"/>
          <w:szCs w:val="32"/>
        </w:rPr>
        <w:t>月</w:t>
      </w:r>
      <w:r>
        <w:rPr>
          <w:rFonts w:ascii="Times New Roman" w:eastAsia="方正仿宋_GBK" w:hAnsi="Times New Roman" w:cs="方正仿宋_GBK" w:hint="eastAsia"/>
          <w:color w:val="000000"/>
          <w:sz w:val="32"/>
          <w:szCs w:val="32"/>
        </w:rPr>
        <w:t>增值税环比平均增幅</w:t>
      </w:r>
      <w:r w:rsidRPr="00D278FD">
        <w:rPr>
          <w:rFonts w:ascii="Times New Roman" w:eastAsia="方正仿宋_GBK" w:hAnsi="Times New Roman" w:cs="方正仿宋_GBK" w:hint="eastAsia"/>
          <w:color w:val="000000"/>
          <w:sz w:val="32"/>
          <w:szCs w:val="32"/>
        </w:rPr>
        <w:t>中的最小值。</w:t>
      </w:r>
    </w:p>
    <w:p w:rsidR="009936BF" w:rsidRPr="00D278FD" w:rsidRDefault="009936BF" w:rsidP="0021254D">
      <w:pPr>
        <w:adjustRightInd w:val="0"/>
        <w:snapToGrid w:val="0"/>
        <w:spacing w:line="560" w:lineRule="exact"/>
        <w:ind w:firstLineChars="200" w:firstLine="643"/>
        <w:rPr>
          <w:rFonts w:ascii="Times New Roman" w:eastAsia="方正楷体_GBK" w:hAnsi="Times New Roman" w:cs="Times New Roman"/>
          <w:b/>
          <w:bCs/>
          <w:sz w:val="32"/>
          <w:szCs w:val="32"/>
        </w:rPr>
      </w:pPr>
      <w:r>
        <w:rPr>
          <w:rFonts w:ascii="Times New Roman" w:eastAsia="方正楷体_GBK" w:hAnsi="Times New Roman" w:cs="方正楷体_GBK" w:hint="eastAsia"/>
          <w:b/>
          <w:bCs/>
          <w:sz w:val="32"/>
          <w:szCs w:val="32"/>
        </w:rPr>
        <w:t>（</w:t>
      </w:r>
      <w:r>
        <w:rPr>
          <w:rFonts w:ascii="Times New Roman" w:eastAsia="方正楷体_GBK" w:hAnsi="Times New Roman" w:cs="Times New Roman"/>
          <w:b/>
          <w:bCs/>
          <w:sz w:val="32"/>
          <w:szCs w:val="32"/>
        </w:rPr>
        <w:t>2</w:t>
      </w:r>
      <w:r>
        <w:rPr>
          <w:rFonts w:ascii="Times New Roman" w:eastAsia="方正楷体_GBK" w:hAnsi="Times New Roman" w:cs="方正楷体_GBK" w:hint="eastAsia"/>
          <w:b/>
          <w:bCs/>
          <w:sz w:val="32"/>
          <w:szCs w:val="32"/>
        </w:rPr>
        <w:t>）营业收入环比增幅得分</w:t>
      </w:r>
    </w:p>
    <w:p w:rsidR="009936BF" w:rsidRPr="00D278FD" w:rsidRDefault="009936BF" w:rsidP="00F121A5">
      <w:pPr>
        <w:adjustRightInd w:val="0"/>
        <w:snapToGrid w:val="0"/>
        <w:spacing w:line="560" w:lineRule="exact"/>
        <w:ind w:firstLineChars="200" w:firstLine="640"/>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某景区</w:t>
      </w:r>
      <w:r>
        <w:rPr>
          <w:rFonts w:ascii="Times New Roman" w:eastAsia="方正仿宋_GBK" w:hAnsi="Times New Roman" w:cs="方正仿宋_GBK" w:hint="eastAsia"/>
          <w:color w:val="000000"/>
          <w:sz w:val="32"/>
          <w:szCs w:val="32"/>
        </w:rPr>
        <w:t>营业收入环比增幅得分</w:t>
      </w:r>
      <w:r w:rsidRPr="00D278FD">
        <w:rPr>
          <w:rFonts w:ascii="Times New Roman" w:eastAsia="方正仿宋_GBK" w:hAnsi="Times New Roman" w:cs="Times New Roman"/>
          <w:color w:val="000000"/>
          <w:sz w:val="32"/>
          <w:szCs w:val="32"/>
        </w:rPr>
        <w:t>=</w:t>
      </w:r>
      <w:r w:rsidRPr="00D278FD">
        <w:rPr>
          <w:rFonts w:ascii="Times New Roman" w:eastAsia="方正仿宋_GBK" w:hAnsi="Times New Roman" w:cs="方正仿宋_GBK" w:hint="eastAsia"/>
          <w:color w:val="000000"/>
          <w:sz w:val="32"/>
          <w:szCs w:val="32"/>
        </w:rPr>
        <w:t>（某景区</w:t>
      </w:r>
      <w:r>
        <w:rPr>
          <w:rFonts w:ascii="Times New Roman" w:eastAsia="方正仿宋_GBK" w:hAnsi="Times New Roman" w:cs="Times New Roman"/>
          <w:color w:val="000000"/>
          <w:sz w:val="32"/>
          <w:szCs w:val="32"/>
        </w:rPr>
        <w:t>11</w:t>
      </w:r>
      <w:r w:rsidRPr="00D278FD">
        <w:rPr>
          <w:rFonts w:ascii="Times New Roman" w:eastAsia="方正仿宋_GBK" w:hAnsi="Times New Roman" w:cs="方正仿宋_GBK" w:hint="eastAsia"/>
          <w:color w:val="000000"/>
          <w:sz w:val="32"/>
          <w:szCs w:val="32"/>
        </w:rPr>
        <w:t>月</w:t>
      </w:r>
      <w:r>
        <w:rPr>
          <w:rFonts w:ascii="Times New Roman" w:eastAsia="方正仿宋_GBK" w:hAnsi="Times New Roman" w:cs="方正仿宋_GBK" w:hint="eastAsia"/>
          <w:color w:val="000000"/>
          <w:sz w:val="32"/>
          <w:szCs w:val="32"/>
        </w:rPr>
        <w:t>营业收入环比增幅</w:t>
      </w:r>
      <w:r w:rsidRPr="00D278FD">
        <w:rPr>
          <w:rFonts w:ascii="Times New Roman" w:eastAsia="方正仿宋_GBK" w:hAnsi="Times New Roman" w:cs="Times New Roman"/>
          <w:color w:val="000000"/>
          <w:sz w:val="32"/>
          <w:szCs w:val="32"/>
        </w:rPr>
        <w:t>—</w:t>
      </w:r>
      <w:r w:rsidRPr="00D278FD">
        <w:rPr>
          <w:rFonts w:ascii="Times New Roman" w:eastAsia="方正仿宋_GBK" w:hAnsi="Times New Roman" w:cs="方正仿宋_GBK" w:hint="eastAsia"/>
          <w:color w:val="000000"/>
          <w:sz w:val="32"/>
          <w:szCs w:val="32"/>
        </w:rPr>
        <w:t>各景区</w:t>
      </w:r>
      <w:r>
        <w:rPr>
          <w:rFonts w:ascii="Times New Roman" w:eastAsia="方正仿宋_GBK" w:hAnsi="Times New Roman" w:cs="Times New Roman"/>
          <w:color w:val="000000"/>
          <w:sz w:val="32"/>
          <w:szCs w:val="32"/>
        </w:rPr>
        <w:t>11</w:t>
      </w:r>
      <w:r w:rsidRPr="00D278FD">
        <w:rPr>
          <w:rFonts w:ascii="Times New Roman" w:eastAsia="方正仿宋_GBK" w:hAnsi="Times New Roman" w:cs="方正仿宋_GBK" w:hint="eastAsia"/>
          <w:color w:val="000000"/>
          <w:sz w:val="32"/>
          <w:szCs w:val="32"/>
        </w:rPr>
        <w:t>月</w:t>
      </w:r>
      <w:r>
        <w:rPr>
          <w:rFonts w:ascii="Times New Roman" w:eastAsia="方正仿宋_GBK" w:hAnsi="Times New Roman" w:cs="方正仿宋_GBK" w:hint="eastAsia"/>
          <w:color w:val="000000"/>
          <w:sz w:val="32"/>
          <w:szCs w:val="32"/>
        </w:rPr>
        <w:t>营业收入环比增幅中</w:t>
      </w:r>
      <w:r w:rsidRPr="00D278FD">
        <w:rPr>
          <w:rFonts w:ascii="Times New Roman" w:eastAsia="方正仿宋_GBK" w:hAnsi="Times New Roman" w:cs="方正仿宋_GBK" w:hint="eastAsia"/>
          <w:color w:val="000000"/>
          <w:sz w:val="32"/>
          <w:szCs w:val="32"/>
        </w:rPr>
        <w:t>的最小值）</w:t>
      </w:r>
      <w:r w:rsidRPr="00D278FD">
        <w:rPr>
          <w:rFonts w:ascii="Times New Roman" w:eastAsia="方正仿宋_GBK" w:hAnsi="Times New Roman" w:cs="Times New Roman"/>
          <w:color w:val="000000"/>
          <w:sz w:val="32"/>
          <w:szCs w:val="32"/>
        </w:rPr>
        <w:sym w:font="Symbol" w:char="F0B8"/>
      </w:r>
      <w:r w:rsidRPr="00D278FD">
        <w:rPr>
          <w:rFonts w:ascii="Times New Roman" w:eastAsia="方正仿宋_GBK" w:hAnsi="Times New Roman" w:cs="方正仿宋_GBK" w:hint="eastAsia"/>
          <w:color w:val="000000"/>
          <w:sz w:val="32"/>
          <w:szCs w:val="32"/>
        </w:rPr>
        <w:t>极差</w:t>
      </w:r>
      <w:r w:rsidRPr="00D278FD">
        <w:rPr>
          <w:rFonts w:ascii="Times New Roman" w:eastAsia="方正仿宋_GBK" w:hAnsi="Times New Roman" w:cs="Times New Roman"/>
          <w:color w:val="000000"/>
          <w:sz w:val="32"/>
          <w:szCs w:val="32"/>
        </w:rPr>
        <w:sym w:font="Symbol" w:char="F0B4"/>
      </w:r>
      <w:r w:rsidRPr="00D278FD">
        <w:rPr>
          <w:rFonts w:ascii="Times New Roman" w:eastAsia="方正仿宋_GBK" w:hAnsi="Times New Roman" w:cs="Times New Roman"/>
          <w:color w:val="000000"/>
          <w:sz w:val="32"/>
          <w:szCs w:val="32"/>
        </w:rPr>
        <w:t>40+60</w:t>
      </w:r>
      <w:r w:rsidRPr="00D278FD">
        <w:rPr>
          <w:rFonts w:ascii="Times New Roman" w:eastAsia="方正仿宋_GBK" w:hAnsi="Times New Roman" w:cs="方正仿宋_GBK" w:hint="eastAsia"/>
          <w:color w:val="000000"/>
          <w:sz w:val="32"/>
          <w:szCs w:val="32"/>
        </w:rPr>
        <w:t>。</w:t>
      </w:r>
    </w:p>
    <w:p w:rsidR="009936BF" w:rsidRPr="00D278FD" w:rsidRDefault="009936BF" w:rsidP="00F121A5">
      <w:pPr>
        <w:adjustRightInd w:val="0"/>
        <w:snapToGrid w:val="0"/>
        <w:spacing w:line="560" w:lineRule="exact"/>
        <w:ind w:firstLineChars="200" w:firstLine="640"/>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其中极差</w:t>
      </w:r>
      <w:r w:rsidRPr="00D278FD">
        <w:rPr>
          <w:rFonts w:ascii="Times New Roman" w:eastAsia="方正仿宋_GBK" w:hAnsi="Times New Roman" w:cs="Times New Roman"/>
          <w:color w:val="000000"/>
          <w:sz w:val="32"/>
          <w:szCs w:val="32"/>
        </w:rPr>
        <w:t>=</w:t>
      </w:r>
      <w:r w:rsidRPr="00D278FD">
        <w:rPr>
          <w:rFonts w:ascii="Times New Roman" w:eastAsia="方正仿宋_GBK" w:hAnsi="Times New Roman" w:cs="方正仿宋_GBK" w:hint="eastAsia"/>
          <w:color w:val="000000"/>
          <w:sz w:val="32"/>
          <w:szCs w:val="32"/>
        </w:rPr>
        <w:t>各景区</w:t>
      </w:r>
      <w:r>
        <w:rPr>
          <w:rFonts w:ascii="Times New Roman" w:eastAsia="方正仿宋_GBK" w:hAnsi="Times New Roman" w:cs="Times New Roman"/>
          <w:color w:val="000000"/>
          <w:sz w:val="32"/>
          <w:szCs w:val="32"/>
        </w:rPr>
        <w:t>11</w:t>
      </w:r>
      <w:r w:rsidRPr="00D278FD">
        <w:rPr>
          <w:rFonts w:ascii="Times New Roman" w:eastAsia="方正仿宋_GBK" w:hAnsi="Times New Roman" w:cs="方正仿宋_GBK" w:hint="eastAsia"/>
          <w:color w:val="000000"/>
          <w:sz w:val="32"/>
          <w:szCs w:val="32"/>
        </w:rPr>
        <w:t>月</w:t>
      </w:r>
      <w:r>
        <w:rPr>
          <w:rFonts w:ascii="Times New Roman" w:eastAsia="方正仿宋_GBK" w:hAnsi="Times New Roman" w:cs="方正仿宋_GBK" w:hint="eastAsia"/>
          <w:color w:val="000000"/>
          <w:sz w:val="32"/>
          <w:szCs w:val="32"/>
        </w:rPr>
        <w:t>营业收入环比增幅</w:t>
      </w:r>
      <w:r w:rsidRPr="00D278FD">
        <w:rPr>
          <w:rFonts w:ascii="Times New Roman" w:eastAsia="方正仿宋_GBK" w:hAnsi="Times New Roman" w:cs="方正仿宋_GBK" w:hint="eastAsia"/>
          <w:color w:val="000000"/>
          <w:sz w:val="32"/>
          <w:szCs w:val="32"/>
        </w:rPr>
        <w:t>中的最大值</w:t>
      </w:r>
      <w:r w:rsidRPr="00D278FD">
        <w:rPr>
          <w:rFonts w:ascii="Times New Roman" w:eastAsia="方正仿宋_GBK" w:hAnsi="Times New Roman" w:cs="Times New Roman"/>
          <w:color w:val="000000"/>
          <w:sz w:val="32"/>
          <w:szCs w:val="32"/>
        </w:rPr>
        <w:t>-</w:t>
      </w:r>
      <w:r w:rsidRPr="00D278FD">
        <w:rPr>
          <w:rFonts w:ascii="Times New Roman" w:eastAsia="方正仿宋_GBK" w:hAnsi="Times New Roman" w:cs="方正仿宋_GBK" w:hint="eastAsia"/>
          <w:color w:val="000000"/>
          <w:sz w:val="32"/>
          <w:szCs w:val="32"/>
        </w:rPr>
        <w:lastRenderedPageBreak/>
        <w:t>各景区</w:t>
      </w:r>
      <w:r>
        <w:rPr>
          <w:rFonts w:ascii="Times New Roman" w:eastAsia="方正仿宋_GBK" w:hAnsi="Times New Roman" w:cs="Times New Roman"/>
          <w:color w:val="000000"/>
          <w:sz w:val="32"/>
          <w:szCs w:val="32"/>
        </w:rPr>
        <w:t>11</w:t>
      </w:r>
      <w:r w:rsidRPr="00D278FD">
        <w:rPr>
          <w:rFonts w:ascii="Times New Roman" w:eastAsia="方正仿宋_GBK" w:hAnsi="Times New Roman" w:cs="方正仿宋_GBK" w:hint="eastAsia"/>
          <w:color w:val="000000"/>
          <w:sz w:val="32"/>
          <w:szCs w:val="32"/>
        </w:rPr>
        <w:t>月</w:t>
      </w:r>
      <w:r>
        <w:rPr>
          <w:rFonts w:ascii="Times New Roman" w:eastAsia="方正仿宋_GBK" w:hAnsi="Times New Roman" w:cs="方正仿宋_GBK" w:hint="eastAsia"/>
          <w:color w:val="000000"/>
          <w:sz w:val="32"/>
          <w:szCs w:val="32"/>
        </w:rPr>
        <w:t>营业收入环比增幅</w:t>
      </w:r>
      <w:r w:rsidRPr="00D278FD">
        <w:rPr>
          <w:rFonts w:ascii="Times New Roman" w:eastAsia="方正仿宋_GBK" w:hAnsi="Times New Roman" w:cs="方正仿宋_GBK" w:hint="eastAsia"/>
          <w:color w:val="000000"/>
          <w:sz w:val="32"/>
          <w:szCs w:val="32"/>
        </w:rPr>
        <w:t>中的最小值。</w:t>
      </w:r>
    </w:p>
    <w:p w:rsidR="009936BF" w:rsidRPr="00D278FD" w:rsidRDefault="009936BF" w:rsidP="0021254D">
      <w:pPr>
        <w:adjustRightInd w:val="0"/>
        <w:snapToGrid w:val="0"/>
        <w:spacing w:line="560" w:lineRule="exact"/>
        <w:ind w:firstLineChars="200" w:firstLine="643"/>
        <w:rPr>
          <w:rFonts w:ascii="Times New Roman" w:eastAsia="方正楷体_GBK" w:hAnsi="Times New Roman" w:cs="Times New Roman"/>
          <w:b/>
          <w:bCs/>
          <w:sz w:val="32"/>
          <w:szCs w:val="32"/>
        </w:rPr>
      </w:pPr>
      <w:r>
        <w:rPr>
          <w:rFonts w:ascii="Times New Roman" w:eastAsia="方正楷体_GBK" w:hAnsi="Times New Roman" w:cs="方正楷体_GBK" w:hint="eastAsia"/>
          <w:b/>
          <w:bCs/>
          <w:sz w:val="32"/>
          <w:szCs w:val="32"/>
        </w:rPr>
        <w:t>（</w:t>
      </w:r>
      <w:r>
        <w:rPr>
          <w:rFonts w:ascii="Times New Roman" w:eastAsia="方正楷体_GBK" w:hAnsi="Times New Roman" w:cs="Times New Roman"/>
          <w:b/>
          <w:bCs/>
          <w:sz w:val="32"/>
          <w:szCs w:val="32"/>
        </w:rPr>
        <w:t>3</w:t>
      </w:r>
      <w:r>
        <w:rPr>
          <w:rFonts w:ascii="Times New Roman" w:eastAsia="方正楷体_GBK" w:hAnsi="Times New Roman" w:cs="方正楷体_GBK" w:hint="eastAsia"/>
          <w:b/>
          <w:bCs/>
          <w:sz w:val="32"/>
          <w:szCs w:val="32"/>
        </w:rPr>
        <w:t>）</w:t>
      </w:r>
      <w:r w:rsidRPr="00D278FD">
        <w:rPr>
          <w:rFonts w:ascii="Times New Roman" w:eastAsia="方正楷体_GBK" w:hAnsi="Times New Roman" w:cs="方正楷体_GBK" w:hint="eastAsia"/>
          <w:b/>
          <w:bCs/>
          <w:sz w:val="32"/>
          <w:szCs w:val="32"/>
        </w:rPr>
        <w:t>计算</w:t>
      </w:r>
      <w:r>
        <w:rPr>
          <w:rFonts w:ascii="Times New Roman" w:eastAsia="方正楷体_GBK" w:hAnsi="Times New Roman" w:cs="方正楷体_GBK" w:hint="eastAsia"/>
          <w:b/>
          <w:bCs/>
          <w:sz w:val="32"/>
          <w:szCs w:val="32"/>
        </w:rPr>
        <w:t>总</w:t>
      </w:r>
      <w:r w:rsidRPr="00D278FD">
        <w:rPr>
          <w:rFonts w:ascii="Times New Roman" w:eastAsia="方正楷体_GBK" w:hAnsi="Times New Roman" w:cs="方正楷体_GBK" w:hint="eastAsia"/>
          <w:b/>
          <w:bCs/>
          <w:sz w:val="32"/>
          <w:szCs w:val="32"/>
        </w:rPr>
        <w:t>分</w:t>
      </w:r>
    </w:p>
    <w:p w:rsidR="009936BF" w:rsidRPr="00D278FD" w:rsidRDefault="009936BF" w:rsidP="00F121A5">
      <w:pPr>
        <w:adjustRightInd w:val="0"/>
        <w:snapToGrid w:val="0"/>
        <w:spacing w:line="560" w:lineRule="exact"/>
        <w:ind w:firstLineChars="200" w:firstLine="640"/>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某景区基本分</w:t>
      </w:r>
      <w:r w:rsidRPr="00D278FD">
        <w:rPr>
          <w:rFonts w:ascii="Times New Roman" w:eastAsia="方正仿宋_GBK" w:hAnsi="Times New Roman" w:cs="Times New Roman"/>
          <w:color w:val="000000"/>
          <w:sz w:val="32"/>
          <w:szCs w:val="32"/>
        </w:rPr>
        <w:t>=</w:t>
      </w:r>
      <w:r w:rsidRPr="00D278FD">
        <w:rPr>
          <w:rFonts w:ascii="Times New Roman" w:eastAsia="方正仿宋_GBK" w:hAnsi="Times New Roman" w:cs="方正仿宋_GBK" w:hint="eastAsia"/>
          <w:color w:val="000000"/>
          <w:sz w:val="32"/>
          <w:szCs w:val="32"/>
        </w:rPr>
        <w:t>某景区</w:t>
      </w:r>
      <w:r>
        <w:rPr>
          <w:rFonts w:ascii="Times New Roman" w:eastAsia="方正仿宋_GBK" w:hAnsi="Times New Roman" w:cs="方正仿宋_GBK" w:hint="eastAsia"/>
          <w:color w:val="000000"/>
          <w:sz w:val="32"/>
          <w:szCs w:val="32"/>
        </w:rPr>
        <w:t>增值税贡献得分</w:t>
      </w:r>
      <w:r w:rsidRPr="00D278FD">
        <w:rPr>
          <w:rFonts w:ascii="Times New Roman" w:eastAsia="方正仿宋_GBK" w:hAnsi="Times New Roman" w:cs="Times New Roman"/>
          <w:color w:val="000000"/>
          <w:sz w:val="32"/>
          <w:szCs w:val="32"/>
        </w:rPr>
        <w:sym w:font="Symbol" w:char="F0B4"/>
      </w:r>
      <w:r>
        <w:rPr>
          <w:rFonts w:ascii="Times New Roman" w:eastAsia="方正仿宋_GBK" w:hAnsi="Times New Roman" w:cs="Times New Roman"/>
          <w:color w:val="000000"/>
          <w:sz w:val="32"/>
          <w:szCs w:val="32"/>
        </w:rPr>
        <w:t>7</w:t>
      </w:r>
      <w:r w:rsidRPr="00D278FD">
        <w:rPr>
          <w:rFonts w:ascii="Times New Roman" w:eastAsia="方正仿宋_GBK" w:hAnsi="Times New Roman" w:cs="Times New Roman"/>
          <w:color w:val="000000"/>
          <w:sz w:val="32"/>
          <w:szCs w:val="32"/>
        </w:rPr>
        <w:t>0%+</w:t>
      </w:r>
      <w:r w:rsidRPr="00D278FD">
        <w:rPr>
          <w:rFonts w:ascii="Times New Roman" w:eastAsia="方正仿宋_GBK" w:hAnsi="Times New Roman" w:cs="方正仿宋_GBK" w:hint="eastAsia"/>
          <w:color w:val="000000"/>
          <w:sz w:val="32"/>
          <w:szCs w:val="32"/>
        </w:rPr>
        <w:t>某景区</w:t>
      </w:r>
      <w:r>
        <w:rPr>
          <w:rFonts w:ascii="Times New Roman" w:eastAsia="方正仿宋_GBK" w:hAnsi="Times New Roman" w:cs="方正仿宋_GBK" w:hint="eastAsia"/>
          <w:color w:val="000000"/>
          <w:sz w:val="32"/>
          <w:szCs w:val="32"/>
        </w:rPr>
        <w:t>营业收入得分</w:t>
      </w:r>
      <w:r w:rsidRPr="00D278FD">
        <w:rPr>
          <w:rFonts w:ascii="Times New Roman" w:eastAsia="方正仿宋_GBK" w:hAnsi="Times New Roman" w:cs="Times New Roman"/>
          <w:color w:val="000000"/>
          <w:sz w:val="32"/>
          <w:szCs w:val="32"/>
        </w:rPr>
        <w:sym w:font="Symbol" w:char="F0B4"/>
      </w:r>
      <w:r>
        <w:rPr>
          <w:rFonts w:ascii="Times New Roman" w:eastAsia="方正仿宋_GBK" w:hAnsi="Times New Roman" w:cs="Times New Roman"/>
          <w:color w:val="000000"/>
          <w:sz w:val="32"/>
          <w:szCs w:val="32"/>
        </w:rPr>
        <w:t>3</w:t>
      </w:r>
      <w:r w:rsidRPr="00D278FD">
        <w:rPr>
          <w:rFonts w:ascii="Times New Roman" w:eastAsia="方正仿宋_GBK" w:hAnsi="Times New Roman" w:cs="Times New Roman"/>
          <w:color w:val="000000"/>
          <w:sz w:val="32"/>
          <w:szCs w:val="32"/>
        </w:rPr>
        <w:t>0%</w:t>
      </w:r>
      <w:r w:rsidRPr="00D278FD">
        <w:rPr>
          <w:rFonts w:ascii="Times New Roman" w:eastAsia="方正仿宋_GBK" w:hAnsi="Times New Roman" w:cs="方正仿宋_GBK" w:hint="eastAsia"/>
          <w:color w:val="000000"/>
          <w:sz w:val="32"/>
          <w:szCs w:val="32"/>
        </w:rPr>
        <w:t>。</w:t>
      </w:r>
    </w:p>
    <w:p w:rsidR="009936BF" w:rsidRPr="00AF0288" w:rsidRDefault="009936BF" w:rsidP="00F121A5">
      <w:pPr>
        <w:adjustRightInd w:val="0"/>
        <w:snapToGrid w:val="0"/>
        <w:spacing w:line="560" w:lineRule="exact"/>
        <w:ind w:firstLineChars="200" w:firstLine="640"/>
        <w:rPr>
          <w:rFonts w:ascii="方正黑体_GBK" w:eastAsia="方正黑体_GBK" w:hAnsi="Times New Roman" w:cs="Times New Roman"/>
          <w:color w:val="000000"/>
          <w:sz w:val="32"/>
          <w:szCs w:val="32"/>
        </w:rPr>
      </w:pPr>
      <w:r w:rsidRPr="00AF0288">
        <w:rPr>
          <w:rFonts w:ascii="方正黑体_GBK" w:eastAsia="方正黑体_GBK" w:hAnsi="Times New Roman" w:cs="方正黑体_GBK" w:hint="eastAsia"/>
          <w:color w:val="000000"/>
          <w:sz w:val="32"/>
          <w:szCs w:val="32"/>
        </w:rPr>
        <w:t>三、其他事项</w:t>
      </w:r>
    </w:p>
    <w:p w:rsidR="009936BF" w:rsidRPr="007F00EA" w:rsidRDefault="009936BF" w:rsidP="00F121A5">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总量排名前十和增幅排名前十的单位可重复进行奖励。</w:t>
      </w:r>
    </w:p>
    <w:p w:rsidR="009936BF" w:rsidRPr="00D278FD" w:rsidRDefault="009936BF" w:rsidP="00F121A5">
      <w:pPr>
        <w:spacing w:line="590" w:lineRule="exact"/>
        <w:ind w:firstLineChars="200" w:firstLine="640"/>
        <w:rPr>
          <w:rFonts w:ascii="Times New Roman" w:eastAsia="方正仿宋_GBK" w:hAnsi="Times New Roman" w:cs="Times New Roman"/>
          <w:color w:val="000000"/>
          <w:sz w:val="32"/>
          <w:szCs w:val="32"/>
        </w:rPr>
      </w:pPr>
    </w:p>
    <w:p w:rsidR="009936BF" w:rsidRDefault="009936BF" w:rsidP="00F121A5">
      <w:pPr>
        <w:spacing w:line="590" w:lineRule="exact"/>
        <w:ind w:firstLineChars="200" w:firstLine="640"/>
        <w:rPr>
          <w:rFonts w:ascii="Times New Roman" w:eastAsia="方正仿宋_GBK" w:hAnsi="Times New Roman" w:cs="Times New Roman"/>
          <w:color w:val="000000"/>
          <w:sz w:val="32"/>
          <w:szCs w:val="32"/>
        </w:rPr>
      </w:pPr>
    </w:p>
    <w:p w:rsidR="009936BF" w:rsidRDefault="009936BF" w:rsidP="00F121A5">
      <w:pPr>
        <w:spacing w:line="590" w:lineRule="exact"/>
        <w:ind w:firstLineChars="200" w:firstLine="640"/>
        <w:rPr>
          <w:rFonts w:ascii="Times New Roman" w:eastAsia="方正仿宋_GBK" w:hAnsi="Times New Roman" w:cs="Times New Roman"/>
          <w:color w:val="000000"/>
          <w:sz w:val="32"/>
          <w:szCs w:val="32"/>
        </w:rPr>
      </w:pPr>
    </w:p>
    <w:p w:rsidR="009936BF" w:rsidRDefault="009936BF" w:rsidP="00F121A5">
      <w:pPr>
        <w:spacing w:line="590" w:lineRule="exact"/>
        <w:ind w:firstLineChars="200" w:firstLine="640"/>
        <w:rPr>
          <w:rFonts w:ascii="Times New Roman" w:eastAsia="方正仿宋_GBK" w:hAnsi="Times New Roman" w:cs="Times New Roman"/>
          <w:color w:val="000000"/>
          <w:sz w:val="32"/>
          <w:szCs w:val="32"/>
        </w:rPr>
      </w:pPr>
    </w:p>
    <w:p w:rsidR="009936BF" w:rsidRDefault="009936BF" w:rsidP="00F121A5">
      <w:pPr>
        <w:spacing w:line="590" w:lineRule="exact"/>
        <w:ind w:firstLineChars="200" w:firstLine="640"/>
        <w:rPr>
          <w:rFonts w:ascii="Times New Roman" w:eastAsia="方正仿宋_GBK" w:hAnsi="Times New Roman" w:cs="Times New Roman"/>
          <w:color w:val="000000"/>
          <w:sz w:val="32"/>
          <w:szCs w:val="32"/>
        </w:rPr>
      </w:pPr>
    </w:p>
    <w:p w:rsidR="009936BF" w:rsidRDefault="009936BF" w:rsidP="00F121A5">
      <w:pPr>
        <w:spacing w:line="590" w:lineRule="exact"/>
        <w:ind w:firstLineChars="200" w:firstLine="640"/>
        <w:rPr>
          <w:rFonts w:ascii="Times New Roman" w:eastAsia="方正仿宋_GBK" w:hAnsi="Times New Roman" w:cs="Times New Roman"/>
          <w:color w:val="000000"/>
          <w:sz w:val="32"/>
          <w:szCs w:val="32"/>
        </w:rPr>
      </w:pPr>
    </w:p>
    <w:p w:rsidR="009936BF" w:rsidRDefault="009936BF" w:rsidP="00F121A5">
      <w:pPr>
        <w:spacing w:line="590" w:lineRule="exact"/>
        <w:ind w:firstLineChars="200" w:firstLine="640"/>
        <w:rPr>
          <w:rFonts w:ascii="Times New Roman" w:eastAsia="方正仿宋_GBK" w:hAnsi="Times New Roman" w:cs="Times New Roman"/>
          <w:color w:val="000000"/>
          <w:sz w:val="32"/>
          <w:szCs w:val="32"/>
        </w:rPr>
      </w:pPr>
    </w:p>
    <w:p w:rsidR="009936BF" w:rsidRDefault="009936BF" w:rsidP="00F121A5">
      <w:pPr>
        <w:spacing w:line="590" w:lineRule="exact"/>
        <w:ind w:firstLineChars="200" w:firstLine="640"/>
        <w:rPr>
          <w:rFonts w:ascii="Times New Roman" w:eastAsia="方正仿宋_GBK" w:hAnsi="Times New Roman" w:cs="Times New Roman"/>
          <w:color w:val="000000"/>
          <w:sz w:val="32"/>
          <w:szCs w:val="32"/>
        </w:rPr>
      </w:pPr>
    </w:p>
    <w:p w:rsidR="009936BF" w:rsidRDefault="009936BF" w:rsidP="00F121A5">
      <w:pPr>
        <w:spacing w:line="590" w:lineRule="exact"/>
        <w:ind w:firstLineChars="200" w:firstLine="640"/>
        <w:rPr>
          <w:rFonts w:ascii="Times New Roman" w:eastAsia="方正仿宋_GBK" w:hAnsi="Times New Roman" w:cs="Times New Roman"/>
          <w:color w:val="000000"/>
          <w:sz w:val="32"/>
          <w:szCs w:val="32"/>
        </w:rPr>
      </w:pPr>
    </w:p>
    <w:p w:rsidR="009936BF" w:rsidRDefault="009936BF" w:rsidP="00F121A5">
      <w:pPr>
        <w:spacing w:line="590" w:lineRule="exact"/>
        <w:ind w:firstLineChars="200" w:firstLine="640"/>
        <w:rPr>
          <w:rFonts w:ascii="Times New Roman" w:eastAsia="方正仿宋_GBK" w:hAnsi="Times New Roman" w:cs="Times New Roman"/>
          <w:color w:val="000000"/>
          <w:sz w:val="32"/>
          <w:szCs w:val="32"/>
        </w:rPr>
      </w:pPr>
    </w:p>
    <w:p w:rsidR="009936BF" w:rsidRDefault="009936BF" w:rsidP="00F121A5">
      <w:pPr>
        <w:spacing w:line="590" w:lineRule="exact"/>
        <w:ind w:firstLineChars="200" w:firstLine="640"/>
        <w:rPr>
          <w:rFonts w:ascii="Times New Roman" w:eastAsia="方正仿宋_GBK" w:hAnsi="Times New Roman" w:cs="Times New Roman"/>
          <w:color w:val="000000"/>
          <w:sz w:val="32"/>
          <w:szCs w:val="32"/>
        </w:rPr>
      </w:pPr>
    </w:p>
    <w:p w:rsidR="009936BF" w:rsidRDefault="009936BF" w:rsidP="00F121A5">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w:t>
      </w:r>
    </w:p>
    <w:p w:rsidR="009936BF" w:rsidRDefault="009936BF" w:rsidP="00F121A5">
      <w:pPr>
        <w:spacing w:line="590" w:lineRule="exact"/>
        <w:ind w:firstLineChars="200" w:firstLine="640"/>
        <w:rPr>
          <w:rFonts w:ascii="Times New Roman" w:eastAsia="方正仿宋_GBK" w:hAnsi="Times New Roman" w:cs="Times New Roman"/>
          <w:color w:val="000000"/>
          <w:sz w:val="32"/>
          <w:szCs w:val="32"/>
        </w:rPr>
      </w:pPr>
    </w:p>
    <w:p w:rsidR="009936BF" w:rsidRDefault="009936BF" w:rsidP="00F121A5">
      <w:pPr>
        <w:spacing w:line="590" w:lineRule="exact"/>
        <w:ind w:firstLineChars="200" w:firstLine="640"/>
        <w:rPr>
          <w:rFonts w:ascii="Times New Roman" w:eastAsia="方正仿宋_GBK" w:hAnsi="Times New Roman" w:cs="Times New Roman"/>
          <w:color w:val="000000"/>
          <w:sz w:val="32"/>
          <w:szCs w:val="32"/>
        </w:rPr>
      </w:pPr>
    </w:p>
    <w:p w:rsidR="009936BF" w:rsidRPr="00BB68C6" w:rsidRDefault="009936BF" w:rsidP="00F121A5">
      <w:pPr>
        <w:spacing w:line="590" w:lineRule="exact"/>
        <w:ind w:firstLineChars="200" w:firstLine="640"/>
        <w:rPr>
          <w:rFonts w:ascii="Times New Roman" w:eastAsia="方正仿宋_GBK" w:hAnsi="Times New Roman" w:cs="Times New Roman"/>
          <w:color w:val="000000"/>
          <w:sz w:val="32"/>
          <w:szCs w:val="32"/>
        </w:rPr>
      </w:pPr>
    </w:p>
    <w:p w:rsidR="009936BF" w:rsidRDefault="009936BF" w:rsidP="00F121A5">
      <w:pPr>
        <w:spacing w:line="590" w:lineRule="exact"/>
        <w:ind w:firstLineChars="200" w:firstLine="640"/>
        <w:rPr>
          <w:rFonts w:ascii="Times New Roman" w:eastAsia="方正仿宋_GBK" w:hAnsi="Times New Roman" w:cs="Times New Roman"/>
          <w:color w:val="000000"/>
          <w:sz w:val="32"/>
          <w:szCs w:val="32"/>
        </w:rPr>
      </w:pPr>
    </w:p>
    <w:p w:rsidR="009936BF" w:rsidRPr="00D278FD" w:rsidRDefault="009936BF" w:rsidP="00F121A5">
      <w:pPr>
        <w:spacing w:line="590" w:lineRule="exact"/>
        <w:ind w:firstLineChars="200" w:firstLine="640"/>
        <w:rPr>
          <w:rFonts w:ascii="Times New Roman" w:eastAsia="方正仿宋_GBK" w:hAnsi="Times New Roman" w:cs="Times New Roman"/>
          <w:color w:val="000000"/>
          <w:sz w:val="32"/>
          <w:szCs w:val="32"/>
        </w:rPr>
      </w:pPr>
    </w:p>
    <w:p w:rsidR="009936BF" w:rsidRPr="00D278FD" w:rsidRDefault="009936BF" w:rsidP="00F121A5">
      <w:pPr>
        <w:spacing w:line="590" w:lineRule="exact"/>
        <w:rPr>
          <w:rFonts w:ascii="Times New Roman" w:eastAsia="方正黑体_GBK" w:hAnsi="Times New Roman" w:cs="Times New Roman"/>
          <w:color w:val="000000"/>
          <w:sz w:val="30"/>
          <w:szCs w:val="30"/>
        </w:rPr>
      </w:pPr>
      <w:r w:rsidRPr="00D278FD">
        <w:rPr>
          <w:rFonts w:ascii="Times New Roman" w:eastAsia="方正黑体_GBK" w:hAnsi="Times New Roman" w:cs="方正黑体_GBK" w:hint="eastAsia"/>
          <w:color w:val="000000"/>
          <w:sz w:val="30"/>
          <w:szCs w:val="30"/>
        </w:rPr>
        <w:lastRenderedPageBreak/>
        <w:t>附件</w:t>
      </w:r>
      <w:r w:rsidRPr="00D278FD">
        <w:rPr>
          <w:rFonts w:ascii="Times New Roman" w:eastAsia="方正黑体_GBK" w:hAnsi="Times New Roman" w:cs="Times New Roman"/>
          <w:color w:val="000000"/>
          <w:sz w:val="30"/>
          <w:szCs w:val="30"/>
        </w:rPr>
        <w:t>2:</w:t>
      </w:r>
    </w:p>
    <w:p w:rsidR="009936BF" w:rsidRDefault="009936BF" w:rsidP="00F121A5">
      <w:pPr>
        <w:adjustRightInd w:val="0"/>
        <w:snapToGrid w:val="0"/>
        <w:spacing w:line="400" w:lineRule="exact"/>
        <w:jc w:val="center"/>
        <w:rPr>
          <w:rFonts w:ascii="Times New Roman" w:eastAsia="方正小标宋_GBK" w:hAnsi="Times New Roman" w:cs="Times New Roman"/>
          <w:color w:val="000000"/>
          <w:sz w:val="36"/>
          <w:szCs w:val="36"/>
        </w:rPr>
      </w:pPr>
      <w:r w:rsidRPr="00BB68C6">
        <w:rPr>
          <w:rFonts w:ascii="Times New Roman" w:eastAsia="方正小标宋_GBK" w:hAnsi="Times New Roman" w:cs="方正小标宋_GBK" w:hint="eastAsia"/>
          <w:color w:val="000000"/>
          <w:sz w:val="36"/>
          <w:szCs w:val="36"/>
        </w:rPr>
        <w:t>国家等级旅游景区消费竞赛奖励资金申请表</w:t>
      </w:r>
    </w:p>
    <w:p w:rsidR="009936BF" w:rsidRPr="00D278FD" w:rsidRDefault="009936BF" w:rsidP="00F121A5">
      <w:pPr>
        <w:adjustRightInd w:val="0"/>
        <w:snapToGrid w:val="0"/>
        <w:spacing w:line="400" w:lineRule="exact"/>
        <w:jc w:val="center"/>
        <w:rPr>
          <w:rFonts w:ascii="Times New Roman" w:eastAsia="方正仿宋_GBK" w:hAnsi="Times New Roman" w:cs="Times New Roman"/>
          <w:b/>
          <w:bCs/>
          <w:color w:val="000000"/>
          <w:sz w:val="32"/>
          <w:szCs w:val="32"/>
        </w:rPr>
      </w:pP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943"/>
        <w:gridCol w:w="1417"/>
        <w:gridCol w:w="2268"/>
        <w:gridCol w:w="2148"/>
      </w:tblGrid>
      <w:tr w:rsidR="009936BF" w:rsidRPr="00A95D7E">
        <w:trPr>
          <w:cantSplit/>
          <w:trHeight w:val="737"/>
          <w:jc w:val="center"/>
        </w:trPr>
        <w:tc>
          <w:tcPr>
            <w:tcW w:w="1688" w:type="dxa"/>
            <w:vAlign w:val="center"/>
          </w:tcPr>
          <w:p w:rsidR="009936BF" w:rsidRPr="00D278FD"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单位名称</w:t>
            </w:r>
          </w:p>
        </w:tc>
        <w:tc>
          <w:tcPr>
            <w:tcW w:w="6776" w:type="dxa"/>
            <w:gridSpan w:val="4"/>
            <w:vAlign w:val="center"/>
          </w:tcPr>
          <w:p w:rsidR="009936BF" w:rsidRPr="00D278FD" w:rsidRDefault="009936BF" w:rsidP="00F121A5">
            <w:pPr>
              <w:widowControl/>
              <w:adjustRightInd w:val="0"/>
              <w:snapToGrid w:val="0"/>
              <w:spacing w:line="240" w:lineRule="atLeast"/>
              <w:jc w:val="center"/>
              <w:rPr>
                <w:rFonts w:ascii="Times New Roman" w:eastAsia="方正仿宋_GBK" w:hAnsi="Times New Roman" w:cs="Times New Roman"/>
                <w:color w:val="000000"/>
                <w:sz w:val="32"/>
                <w:szCs w:val="32"/>
              </w:rPr>
            </w:pPr>
          </w:p>
        </w:tc>
      </w:tr>
      <w:tr w:rsidR="009936BF" w:rsidRPr="00A95D7E">
        <w:trPr>
          <w:cantSplit/>
          <w:trHeight w:val="737"/>
          <w:jc w:val="center"/>
        </w:trPr>
        <w:tc>
          <w:tcPr>
            <w:tcW w:w="1688" w:type="dxa"/>
            <w:vAlign w:val="center"/>
          </w:tcPr>
          <w:p w:rsidR="009936BF" w:rsidRPr="00D278FD"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单位地址</w:t>
            </w:r>
          </w:p>
        </w:tc>
        <w:tc>
          <w:tcPr>
            <w:tcW w:w="6776" w:type="dxa"/>
            <w:gridSpan w:val="4"/>
            <w:vAlign w:val="center"/>
          </w:tcPr>
          <w:p w:rsidR="009936BF" w:rsidRPr="00D278FD"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cantSplit/>
          <w:trHeight w:val="737"/>
          <w:jc w:val="center"/>
        </w:trPr>
        <w:tc>
          <w:tcPr>
            <w:tcW w:w="2631" w:type="dxa"/>
            <w:gridSpan w:val="2"/>
            <w:vAlign w:val="center"/>
          </w:tcPr>
          <w:p w:rsidR="009936BF" w:rsidRPr="00087C28" w:rsidRDefault="009936BF" w:rsidP="00F121A5">
            <w:pPr>
              <w:widowControl/>
              <w:adjustRightInd w:val="0"/>
              <w:snapToGrid w:val="0"/>
              <w:spacing w:line="240" w:lineRule="atLeast"/>
              <w:jc w:val="left"/>
              <w:rPr>
                <w:rFonts w:ascii="Times New Roman" w:eastAsia="方正仿宋_GBK" w:hAnsi="Times New Roman" w:cs="Times New Roman"/>
                <w:color w:val="000000"/>
                <w:sz w:val="28"/>
                <w:szCs w:val="28"/>
              </w:rPr>
            </w:pPr>
            <w:r w:rsidRPr="00087C28">
              <w:rPr>
                <w:rFonts w:ascii="Times New Roman" w:eastAsia="方正仿宋_GBK" w:hAnsi="Times New Roman" w:cs="Times New Roman"/>
                <w:color w:val="000000"/>
                <w:sz w:val="28"/>
                <w:szCs w:val="28"/>
              </w:rPr>
              <w:t>8</w:t>
            </w:r>
            <w:r w:rsidRPr="00087C28">
              <w:rPr>
                <w:rFonts w:ascii="Times New Roman" w:eastAsia="方正仿宋_GBK" w:hAnsi="Times New Roman" w:cs="方正仿宋_GBK" w:hint="eastAsia"/>
                <w:color w:val="000000"/>
                <w:sz w:val="28"/>
                <w:szCs w:val="28"/>
              </w:rPr>
              <w:t>月增值税缴纳额</w:t>
            </w:r>
          </w:p>
        </w:tc>
        <w:tc>
          <w:tcPr>
            <w:tcW w:w="5833" w:type="dxa"/>
            <w:gridSpan w:val="3"/>
            <w:vAlign w:val="center"/>
          </w:tcPr>
          <w:p w:rsidR="009936BF" w:rsidRPr="00D278FD"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cantSplit/>
          <w:trHeight w:val="737"/>
          <w:jc w:val="center"/>
        </w:trPr>
        <w:tc>
          <w:tcPr>
            <w:tcW w:w="2631" w:type="dxa"/>
            <w:gridSpan w:val="2"/>
            <w:vAlign w:val="center"/>
          </w:tcPr>
          <w:p w:rsidR="009936BF" w:rsidRPr="00087C28" w:rsidRDefault="009936BF" w:rsidP="00F121A5">
            <w:pPr>
              <w:widowControl/>
              <w:adjustRightInd w:val="0"/>
              <w:snapToGrid w:val="0"/>
              <w:spacing w:line="240" w:lineRule="atLeast"/>
              <w:jc w:val="left"/>
              <w:rPr>
                <w:rFonts w:ascii="Times New Roman" w:eastAsia="方正仿宋_GBK" w:hAnsi="Times New Roman" w:cs="Times New Roman"/>
                <w:color w:val="000000"/>
                <w:sz w:val="28"/>
                <w:szCs w:val="28"/>
              </w:rPr>
            </w:pPr>
            <w:r w:rsidRPr="00087C28">
              <w:rPr>
                <w:rFonts w:ascii="Times New Roman" w:eastAsia="方正仿宋_GBK" w:hAnsi="Times New Roman" w:cs="Times New Roman"/>
                <w:color w:val="000000"/>
                <w:sz w:val="28"/>
                <w:szCs w:val="28"/>
              </w:rPr>
              <w:t>9</w:t>
            </w:r>
            <w:r w:rsidRPr="00087C28">
              <w:rPr>
                <w:rFonts w:ascii="Times New Roman" w:eastAsia="方正仿宋_GBK" w:hAnsi="Times New Roman" w:cs="方正仿宋_GBK" w:hint="eastAsia"/>
                <w:color w:val="000000"/>
                <w:sz w:val="28"/>
                <w:szCs w:val="28"/>
              </w:rPr>
              <w:t>月增值税缴纳额</w:t>
            </w:r>
          </w:p>
        </w:tc>
        <w:tc>
          <w:tcPr>
            <w:tcW w:w="1417" w:type="dxa"/>
            <w:vAlign w:val="center"/>
          </w:tcPr>
          <w:p w:rsidR="009936BF" w:rsidRPr="00D278FD"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c>
          <w:tcPr>
            <w:tcW w:w="2268" w:type="dxa"/>
            <w:vAlign w:val="center"/>
          </w:tcPr>
          <w:p w:rsidR="009936BF" w:rsidRPr="00087C28" w:rsidRDefault="009936BF" w:rsidP="00F121A5">
            <w:pPr>
              <w:widowControl/>
              <w:adjustRightInd w:val="0"/>
              <w:snapToGrid w:val="0"/>
              <w:spacing w:line="240" w:lineRule="atLeast"/>
              <w:jc w:val="left"/>
              <w:rPr>
                <w:rFonts w:ascii="Times New Roman" w:eastAsia="方正仿宋_GBK" w:hAnsi="Times New Roman" w:cs="Times New Roman"/>
                <w:color w:val="000000"/>
                <w:sz w:val="28"/>
                <w:szCs w:val="28"/>
              </w:rPr>
            </w:pPr>
            <w:r w:rsidRPr="00087C28">
              <w:rPr>
                <w:rFonts w:ascii="Times New Roman" w:eastAsia="方正仿宋_GBK" w:hAnsi="Times New Roman" w:cs="Times New Roman"/>
                <w:color w:val="000000"/>
                <w:sz w:val="28"/>
                <w:szCs w:val="28"/>
              </w:rPr>
              <w:t>9</w:t>
            </w:r>
            <w:r w:rsidRPr="00087C28">
              <w:rPr>
                <w:rFonts w:ascii="Times New Roman" w:eastAsia="方正仿宋_GBK" w:hAnsi="Times New Roman" w:cs="方正仿宋_GBK" w:hint="eastAsia"/>
                <w:color w:val="000000"/>
                <w:sz w:val="28"/>
                <w:szCs w:val="28"/>
              </w:rPr>
              <w:t>月增值税缴纳额环比增幅</w:t>
            </w:r>
          </w:p>
        </w:tc>
        <w:tc>
          <w:tcPr>
            <w:tcW w:w="2148" w:type="dxa"/>
            <w:vAlign w:val="center"/>
          </w:tcPr>
          <w:p w:rsidR="009936BF" w:rsidRPr="00D278FD"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cantSplit/>
          <w:trHeight w:val="737"/>
          <w:jc w:val="center"/>
        </w:trPr>
        <w:tc>
          <w:tcPr>
            <w:tcW w:w="2631" w:type="dxa"/>
            <w:gridSpan w:val="2"/>
            <w:vAlign w:val="center"/>
          </w:tcPr>
          <w:p w:rsidR="009936BF" w:rsidRPr="00087C28" w:rsidRDefault="009936BF" w:rsidP="00F121A5">
            <w:pPr>
              <w:widowControl/>
              <w:adjustRightInd w:val="0"/>
              <w:snapToGrid w:val="0"/>
              <w:spacing w:line="240" w:lineRule="atLeast"/>
              <w:jc w:val="left"/>
              <w:rPr>
                <w:rFonts w:ascii="Times New Roman" w:eastAsia="方正仿宋_GBK" w:hAnsi="Times New Roman" w:cs="Times New Roman"/>
                <w:color w:val="000000"/>
                <w:sz w:val="28"/>
                <w:szCs w:val="28"/>
              </w:rPr>
            </w:pPr>
            <w:r w:rsidRPr="00087C28">
              <w:rPr>
                <w:rFonts w:ascii="Times New Roman" w:eastAsia="方正仿宋_GBK" w:hAnsi="Times New Roman" w:cs="Times New Roman"/>
                <w:color w:val="000000"/>
                <w:sz w:val="28"/>
                <w:szCs w:val="28"/>
              </w:rPr>
              <w:t>10</w:t>
            </w:r>
            <w:r w:rsidRPr="00087C28">
              <w:rPr>
                <w:rFonts w:ascii="Times New Roman" w:eastAsia="方正仿宋_GBK" w:hAnsi="Times New Roman" w:cs="方正仿宋_GBK" w:hint="eastAsia"/>
                <w:color w:val="000000"/>
                <w:sz w:val="28"/>
                <w:szCs w:val="28"/>
              </w:rPr>
              <w:t>月增值税缴纳额</w:t>
            </w:r>
          </w:p>
        </w:tc>
        <w:tc>
          <w:tcPr>
            <w:tcW w:w="1417" w:type="dxa"/>
            <w:vAlign w:val="center"/>
          </w:tcPr>
          <w:p w:rsidR="009936BF" w:rsidRPr="00D278FD"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c>
          <w:tcPr>
            <w:tcW w:w="2268" w:type="dxa"/>
            <w:vAlign w:val="center"/>
          </w:tcPr>
          <w:p w:rsidR="009936BF" w:rsidRPr="00087C28" w:rsidRDefault="009936BF" w:rsidP="00F121A5">
            <w:pPr>
              <w:widowControl/>
              <w:adjustRightInd w:val="0"/>
              <w:snapToGrid w:val="0"/>
              <w:spacing w:line="240" w:lineRule="atLeast"/>
              <w:jc w:val="left"/>
              <w:rPr>
                <w:rFonts w:ascii="Times New Roman" w:eastAsia="方正仿宋_GBK" w:hAnsi="Times New Roman" w:cs="Times New Roman"/>
                <w:color w:val="000000"/>
                <w:sz w:val="28"/>
                <w:szCs w:val="28"/>
              </w:rPr>
            </w:pPr>
            <w:r w:rsidRPr="00087C28">
              <w:rPr>
                <w:rFonts w:ascii="Times New Roman" w:eastAsia="方正仿宋_GBK" w:hAnsi="Times New Roman" w:cs="Times New Roman"/>
                <w:color w:val="000000"/>
                <w:sz w:val="28"/>
                <w:szCs w:val="28"/>
              </w:rPr>
              <w:t>10</w:t>
            </w:r>
            <w:r w:rsidRPr="00087C28">
              <w:rPr>
                <w:rFonts w:ascii="Times New Roman" w:eastAsia="方正仿宋_GBK" w:hAnsi="Times New Roman" w:cs="方正仿宋_GBK" w:hint="eastAsia"/>
                <w:color w:val="000000"/>
                <w:sz w:val="28"/>
                <w:szCs w:val="28"/>
              </w:rPr>
              <w:t>月增值税缴纳额环比增幅</w:t>
            </w:r>
          </w:p>
        </w:tc>
        <w:tc>
          <w:tcPr>
            <w:tcW w:w="2148" w:type="dxa"/>
            <w:vAlign w:val="center"/>
          </w:tcPr>
          <w:p w:rsidR="009936BF" w:rsidRPr="00D278FD"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cantSplit/>
          <w:trHeight w:val="737"/>
          <w:jc w:val="center"/>
        </w:trPr>
        <w:tc>
          <w:tcPr>
            <w:tcW w:w="2631" w:type="dxa"/>
            <w:gridSpan w:val="2"/>
            <w:vAlign w:val="center"/>
          </w:tcPr>
          <w:p w:rsidR="009936BF" w:rsidRPr="00087C28" w:rsidRDefault="009936BF" w:rsidP="00F121A5">
            <w:pPr>
              <w:widowControl/>
              <w:adjustRightInd w:val="0"/>
              <w:snapToGrid w:val="0"/>
              <w:spacing w:line="240" w:lineRule="atLeast"/>
              <w:jc w:val="left"/>
              <w:rPr>
                <w:rFonts w:ascii="Times New Roman" w:eastAsia="方正仿宋_GBK" w:hAnsi="Times New Roman" w:cs="Times New Roman"/>
                <w:color w:val="000000"/>
                <w:sz w:val="28"/>
                <w:szCs w:val="28"/>
              </w:rPr>
            </w:pPr>
            <w:r w:rsidRPr="00087C28">
              <w:rPr>
                <w:rFonts w:ascii="Times New Roman" w:eastAsia="方正仿宋_GBK" w:hAnsi="Times New Roman" w:cs="Times New Roman"/>
                <w:color w:val="000000"/>
                <w:sz w:val="28"/>
                <w:szCs w:val="28"/>
              </w:rPr>
              <w:t>10</w:t>
            </w:r>
            <w:r w:rsidRPr="00087C28">
              <w:rPr>
                <w:rFonts w:ascii="Times New Roman" w:eastAsia="方正仿宋_GBK" w:hAnsi="Times New Roman" w:cs="方正仿宋_GBK" w:hint="eastAsia"/>
                <w:color w:val="000000"/>
                <w:sz w:val="28"/>
                <w:szCs w:val="28"/>
              </w:rPr>
              <w:t>月营业收入</w:t>
            </w:r>
          </w:p>
        </w:tc>
        <w:tc>
          <w:tcPr>
            <w:tcW w:w="5833" w:type="dxa"/>
            <w:gridSpan w:val="3"/>
            <w:vAlign w:val="center"/>
          </w:tcPr>
          <w:p w:rsidR="009936BF" w:rsidRPr="00087C28" w:rsidRDefault="009936BF" w:rsidP="00F121A5">
            <w:pPr>
              <w:widowControl/>
              <w:adjustRightInd w:val="0"/>
              <w:snapToGrid w:val="0"/>
              <w:spacing w:line="240" w:lineRule="atLeast"/>
              <w:rPr>
                <w:rFonts w:ascii="Times New Roman" w:eastAsia="方正仿宋_GBK" w:hAnsi="Times New Roman" w:cs="Times New Roman"/>
                <w:color w:val="000000"/>
                <w:sz w:val="28"/>
                <w:szCs w:val="28"/>
              </w:rPr>
            </w:pPr>
          </w:p>
        </w:tc>
      </w:tr>
      <w:tr w:rsidR="009936BF" w:rsidRPr="00A95D7E">
        <w:trPr>
          <w:cantSplit/>
          <w:trHeight w:val="737"/>
          <w:jc w:val="center"/>
        </w:trPr>
        <w:tc>
          <w:tcPr>
            <w:tcW w:w="2631" w:type="dxa"/>
            <w:gridSpan w:val="2"/>
            <w:vAlign w:val="center"/>
          </w:tcPr>
          <w:p w:rsidR="009936BF" w:rsidRPr="00087C28" w:rsidRDefault="009936BF" w:rsidP="00F121A5">
            <w:pPr>
              <w:widowControl/>
              <w:adjustRightInd w:val="0"/>
              <w:snapToGrid w:val="0"/>
              <w:spacing w:line="240" w:lineRule="atLeast"/>
              <w:jc w:val="left"/>
              <w:rPr>
                <w:rFonts w:ascii="Times New Roman" w:eastAsia="方正仿宋_GBK" w:hAnsi="Times New Roman" w:cs="Times New Roman"/>
                <w:color w:val="000000"/>
                <w:sz w:val="28"/>
                <w:szCs w:val="28"/>
              </w:rPr>
            </w:pPr>
            <w:r w:rsidRPr="00087C28">
              <w:rPr>
                <w:rFonts w:ascii="Times New Roman" w:eastAsia="方正仿宋_GBK" w:hAnsi="Times New Roman" w:cs="Times New Roman"/>
                <w:color w:val="000000"/>
                <w:sz w:val="28"/>
                <w:szCs w:val="28"/>
              </w:rPr>
              <w:t>11</w:t>
            </w:r>
            <w:r w:rsidRPr="00087C28">
              <w:rPr>
                <w:rFonts w:ascii="Times New Roman" w:eastAsia="方正仿宋_GBK" w:hAnsi="Times New Roman" w:cs="方正仿宋_GBK" w:hint="eastAsia"/>
                <w:color w:val="000000"/>
                <w:sz w:val="28"/>
                <w:szCs w:val="28"/>
              </w:rPr>
              <w:t>月营业收入</w:t>
            </w:r>
          </w:p>
        </w:tc>
        <w:tc>
          <w:tcPr>
            <w:tcW w:w="1417" w:type="dxa"/>
            <w:vAlign w:val="center"/>
          </w:tcPr>
          <w:p w:rsidR="009936BF" w:rsidRPr="00D278FD"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c>
          <w:tcPr>
            <w:tcW w:w="2268" w:type="dxa"/>
            <w:vAlign w:val="center"/>
          </w:tcPr>
          <w:p w:rsidR="009936BF" w:rsidRPr="00087C28" w:rsidRDefault="009936BF" w:rsidP="00F121A5">
            <w:pPr>
              <w:widowControl/>
              <w:adjustRightInd w:val="0"/>
              <w:snapToGrid w:val="0"/>
              <w:spacing w:line="240" w:lineRule="atLeast"/>
              <w:jc w:val="left"/>
              <w:rPr>
                <w:rFonts w:ascii="Times New Roman" w:eastAsia="方正仿宋_GBK" w:hAnsi="Times New Roman" w:cs="Times New Roman"/>
                <w:color w:val="000000"/>
                <w:sz w:val="28"/>
                <w:szCs w:val="28"/>
              </w:rPr>
            </w:pPr>
            <w:r w:rsidRPr="00087C28">
              <w:rPr>
                <w:rFonts w:ascii="Times New Roman" w:eastAsia="方正仿宋_GBK" w:hAnsi="Times New Roman" w:cs="Times New Roman"/>
                <w:color w:val="000000"/>
                <w:sz w:val="28"/>
                <w:szCs w:val="28"/>
              </w:rPr>
              <w:t>11</w:t>
            </w:r>
            <w:r w:rsidRPr="00087C28">
              <w:rPr>
                <w:rFonts w:ascii="Times New Roman" w:eastAsia="方正仿宋_GBK" w:hAnsi="Times New Roman" w:cs="方正仿宋_GBK" w:hint="eastAsia"/>
                <w:color w:val="000000"/>
                <w:sz w:val="28"/>
                <w:szCs w:val="28"/>
              </w:rPr>
              <w:t>月营业收入环比增幅</w:t>
            </w:r>
          </w:p>
        </w:tc>
        <w:tc>
          <w:tcPr>
            <w:tcW w:w="2148" w:type="dxa"/>
            <w:vAlign w:val="center"/>
          </w:tcPr>
          <w:p w:rsidR="009936BF" w:rsidRPr="00D278FD"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cantSplit/>
          <w:trHeight w:val="737"/>
          <w:jc w:val="center"/>
        </w:trPr>
        <w:tc>
          <w:tcPr>
            <w:tcW w:w="8464" w:type="dxa"/>
            <w:gridSpan w:val="5"/>
            <w:vAlign w:val="center"/>
          </w:tcPr>
          <w:p w:rsidR="009936BF" w:rsidRPr="00491484"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r w:rsidRPr="00AF0288">
              <w:rPr>
                <w:rFonts w:ascii="Times New Roman" w:eastAsia="方正仿宋_GBK" w:hAnsi="Times New Roman" w:cs="方正仿宋_GBK" w:hint="eastAsia"/>
                <w:color w:val="000000"/>
                <w:sz w:val="32"/>
                <w:szCs w:val="32"/>
              </w:rPr>
              <w:t>参加都市圈游客半价入园活动</w:t>
            </w:r>
            <w:r>
              <w:rPr>
                <w:rFonts w:ascii="Times New Roman" w:eastAsia="方正仿宋_GBK" w:hAnsi="Times New Roman" w:cs="方正仿宋_GBK" w:hint="eastAsia"/>
                <w:color w:val="000000"/>
                <w:sz w:val="32"/>
                <w:szCs w:val="32"/>
              </w:rPr>
              <w:t>情况说明（时间、范围、宣传情况）</w:t>
            </w:r>
          </w:p>
        </w:tc>
      </w:tr>
      <w:tr w:rsidR="009936BF" w:rsidRPr="00A95D7E">
        <w:trPr>
          <w:cantSplit/>
          <w:trHeight w:val="1179"/>
          <w:jc w:val="center"/>
        </w:trPr>
        <w:tc>
          <w:tcPr>
            <w:tcW w:w="8464" w:type="dxa"/>
            <w:gridSpan w:val="5"/>
            <w:vAlign w:val="center"/>
          </w:tcPr>
          <w:p w:rsidR="009936BF" w:rsidRPr="00D278FD"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cantSplit/>
          <w:trHeight w:val="737"/>
          <w:jc w:val="center"/>
        </w:trPr>
        <w:tc>
          <w:tcPr>
            <w:tcW w:w="2631" w:type="dxa"/>
            <w:gridSpan w:val="2"/>
            <w:vAlign w:val="center"/>
          </w:tcPr>
          <w:p w:rsidR="009936BF" w:rsidRPr="00D278FD"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联系人</w:t>
            </w:r>
          </w:p>
        </w:tc>
        <w:tc>
          <w:tcPr>
            <w:tcW w:w="1417" w:type="dxa"/>
            <w:vAlign w:val="center"/>
          </w:tcPr>
          <w:p w:rsidR="009936BF" w:rsidRPr="00D278FD"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c>
          <w:tcPr>
            <w:tcW w:w="2268" w:type="dxa"/>
            <w:vAlign w:val="center"/>
          </w:tcPr>
          <w:p w:rsidR="009936BF" w:rsidRPr="00D278FD"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联系电话</w:t>
            </w:r>
          </w:p>
        </w:tc>
        <w:tc>
          <w:tcPr>
            <w:tcW w:w="2148" w:type="dxa"/>
            <w:vAlign w:val="center"/>
          </w:tcPr>
          <w:p w:rsidR="009936BF" w:rsidRPr="00D278FD"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cantSplit/>
          <w:trHeight w:val="737"/>
          <w:jc w:val="center"/>
        </w:trPr>
        <w:tc>
          <w:tcPr>
            <w:tcW w:w="2631" w:type="dxa"/>
            <w:gridSpan w:val="2"/>
            <w:vAlign w:val="center"/>
          </w:tcPr>
          <w:p w:rsidR="009936BF" w:rsidRPr="00D278FD"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开户银行</w:t>
            </w:r>
          </w:p>
        </w:tc>
        <w:tc>
          <w:tcPr>
            <w:tcW w:w="1417" w:type="dxa"/>
            <w:vAlign w:val="center"/>
          </w:tcPr>
          <w:p w:rsidR="009936BF" w:rsidRPr="00D278FD"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c>
          <w:tcPr>
            <w:tcW w:w="2268" w:type="dxa"/>
            <w:vAlign w:val="center"/>
          </w:tcPr>
          <w:p w:rsidR="009936BF" w:rsidRPr="00D278FD"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银行账号</w:t>
            </w:r>
          </w:p>
        </w:tc>
        <w:tc>
          <w:tcPr>
            <w:tcW w:w="2148" w:type="dxa"/>
            <w:vAlign w:val="center"/>
          </w:tcPr>
          <w:p w:rsidR="009936BF" w:rsidRPr="00D278FD"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trHeight w:val="2025"/>
          <w:jc w:val="center"/>
        </w:trPr>
        <w:tc>
          <w:tcPr>
            <w:tcW w:w="2631" w:type="dxa"/>
            <w:gridSpan w:val="2"/>
            <w:vAlign w:val="center"/>
          </w:tcPr>
          <w:p w:rsidR="009936BF" w:rsidRPr="00D278FD" w:rsidRDefault="009936BF" w:rsidP="00F121A5">
            <w:pPr>
              <w:widowControl/>
              <w:adjustRightInd w:val="0"/>
              <w:snapToGrid w:val="0"/>
              <w:spacing w:line="240" w:lineRule="atLeast"/>
              <w:jc w:val="center"/>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单位负责人</w:t>
            </w:r>
          </w:p>
          <w:p w:rsidR="009936BF" w:rsidRPr="00D278FD" w:rsidRDefault="009936BF" w:rsidP="00F121A5">
            <w:pPr>
              <w:widowControl/>
              <w:adjustRightInd w:val="0"/>
              <w:snapToGrid w:val="0"/>
              <w:spacing w:line="240" w:lineRule="atLeast"/>
              <w:jc w:val="center"/>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审核意见</w:t>
            </w:r>
          </w:p>
        </w:tc>
        <w:tc>
          <w:tcPr>
            <w:tcW w:w="5833" w:type="dxa"/>
            <w:gridSpan w:val="3"/>
            <w:vAlign w:val="center"/>
          </w:tcPr>
          <w:p w:rsidR="009936BF" w:rsidRPr="00D278FD" w:rsidRDefault="009936BF" w:rsidP="00F121A5">
            <w:pPr>
              <w:widowControl/>
              <w:adjustRightInd w:val="0"/>
              <w:snapToGrid w:val="0"/>
              <w:spacing w:line="240" w:lineRule="atLeast"/>
              <w:ind w:right="480" w:firstLineChars="1100" w:firstLine="3520"/>
              <w:rPr>
                <w:rFonts w:ascii="Times New Roman" w:eastAsia="方正仿宋_GBK" w:hAnsi="Times New Roman" w:cs="Times New Roman"/>
                <w:color w:val="000000"/>
                <w:sz w:val="32"/>
                <w:szCs w:val="32"/>
              </w:rPr>
            </w:pPr>
            <w:r w:rsidRPr="00D278FD">
              <w:rPr>
                <w:rFonts w:ascii="Times New Roman" w:eastAsia="方正仿宋_GBK" w:hAnsi="Times New Roman" w:cs="Times New Roman"/>
                <w:color w:val="000000"/>
                <w:sz w:val="32"/>
                <w:szCs w:val="32"/>
              </w:rPr>
              <w:t xml:space="preserve"> (</w:t>
            </w:r>
            <w:r w:rsidRPr="00D278FD">
              <w:rPr>
                <w:rFonts w:ascii="Times New Roman" w:eastAsia="方正仿宋_GBK" w:hAnsi="Times New Roman" w:cs="方正仿宋_GBK" w:hint="eastAsia"/>
                <w:color w:val="000000"/>
                <w:sz w:val="32"/>
                <w:szCs w:val="32"/>
              </w:rPr>
              <w:t>盖章</w:t>
            </w:r>
            <w:r w:rsidRPr="00D278FD">
              <w:rPr>
                <w:rFonts w:ascii="Times New Roman" w:eastAsia="方正仿宋_GBK" w:hAnsi="Times New Roman" w:cs="Times New Roman"/>
                <w:color w:val="000000"/>
                <w:sz w:val="32"/>
                <w:szCs w:val="32"/>
              </w:rPr>
              <w:t xml:space="preserve">)                </w:t>
            </w:r>
          </w:p>
          <w:p w:rsidR="009936BF" w:rsidRPr="00D278FD" w:rsidRDefault="009936BF" w:rsidP="00F121A5">
            <w:pPr>
              <w:widowControl/>
              <w:adjustRightInd w:val="0"/>
              <w:snapToGrid w:val="0"/>
              <w:spacing w:line="240" w:lineRule="atLeast"/>
              <w:ind w:firstLineChars="150" w:firstLine="480"/>
              <w:jc w:val="right"/>
              <w:rPr>
                <w:rFonts w:ascii="Times New Roman" w:eastAsia="方正仿宋_GBK" w:hAnsi="Times New Roman" w:cs="Times New Roman"/>
                <w:color w:val="000000"/>
                <w:sz w:val="32"/>
                <w:szCs w:val="32"/>
              </w:rPr>
            </w:pPr>
          </w:p>
          <w:p w:rsidR="009936BF" w:rsidRPr="00D278FD" w:rsidRDefault="009936BF" w:rsidP="00F121A5">
            <w:pPr>
              <w:widowControl/>
              <w:adjustRightInd w:val="0"/>
              <w:snapToGrid w:val="0"/>
              <w:spacing w:line="240" w:lineRule="atLeast"/>
              <w:ind w:right="480"/>
              <w:rPr>
                <w:rFonts w:ascii="Times New Roman" w:eastAsia="方正仿宋_GBK" w:hAnsi="Times New Roman" w:cs="Times New Roman"/>
                <w:color w:val="000000"/>
                <w:sz w:val="32"/>
                <w:szCs w:val="32"/>
              </w:rPr>
            </w:pPr>
            <w:r w:rsidRPr="00D278FD">
              <w:rPr>
                <w:rFonts w:ascii="Times New Roman" w:eastAsia="方正仿宋_GBK" w:hAnsi="Times New Roman" w:cs="方正仿宋_GBK" w:hint="eastAsia"/>
                <w:color w:val="000000"/>
                <w:sz w:val="32"/>
                <w:szCs w:val="32"/>
              </w:rPr>
              <w:t>年月日</w:t>
            </w:r>
          </w:p>
        </w:tc>
      </w:tr>
    </w:tbl>
    <w:p w:rsidR="009936BF" w:rsidRPr="00D278FD" w:rsidRDefault="009936BF" w:rsidP="00F121A5">
      <w:pPr>
        <w:spacing w:line="590" w:lineRule="exact"/>
        <w:jc w:val="left"/>
        <w:rPr>
          <w:rFonts w:ascii="Times New Roman" w:eastAsia="方正仿宋_GBK" w:hAnsi="Times New Roman" w:cs="Times New Roman"/>
          <w:b/>
          <w:bCs/>
          <w:color w:val="000000"/>
          <w:sz w:val="32"/>
          <w:szCs w:val="32"/>
        </w:rPr>
      </w:pPr>
      <w:r w:rsidRPr="00D278FD">
        <w:rPr>
          <w:rFonts w:ascii="Times New Roman" w:eastAsia="方正仿宋_GBK" w:hAnsi="Times New Roman" w:cs="方正仿宋_GBK" w:hint="eastAsia"/>
          <w:color w:val="000000"/>
          <w:sz w:val="32"/>
          <w:szCs w:val="32"/>
        </w:rPr>
        <w:t>填表说明：</w:t>
      </w:r>
      <w:r w:rsidRPr="00D278FD">
        <w:rPr>
          <w:rFonts w:ascii="Times New Roman" w:eastAsia="方正仿宋_GBK" w:hAnsi="Times New Roman" w:cs="Times New Roman"/>
          <w:color w:val="000000"/>
          <w:sz w:val="32"/>
          <w:szCs w:val="32"/>
        </w:rPr>
        <w:t>“</w:t>
      </w:r>
      <w:r w:rsidRPr="00D278FD">
        <w:rPr>
          <w:rFonts w:ascii="Times New Roman" w:eastAsia="方正仿宋_GBK" w:hAnsi="Times New Roman" w:cs="方正仿宋_GBK" w:hint="eastAsia"/>
          <w:color w:val="000000"/>
          <w:sz w:val="32"/>
          <w:szCs w:val="32"/>
        </w:rPr>
        <w:t>单位名称</w:t>
      </w:r>
      <w:r w:rsidRPr="00D278FD">
        <w:rPr>
          <w:rFonts w:ascii="Times New Roman" w:eastAsia="方正仿宋_GBK" w:hAnsi="Times New Roman" w:cs="Times New Roman"/>
          <w:color w:val="000000"/>
          <w:sz w:val="32"/>
          <w:szCs w:val="32"/>
        </w:rPr>
        <w:t>”</w:t>
      </w:r>
      <w:r w:rsidRPr="00D278FD">
        <w:rPr>
          <w:rFonts w:ascii="Times New Roman" w:eastAsia="方正仿宋_GBK" w:hAnsi="Times New Roman" w:cs="方正仿宋_GBK" w:hint="eastAsia"/>
          <w:color w:val="000000"/>
          <w:sz w:val="32"/>
          <w:szCs w:val="32"/>
        </w:rPr>
        <w:t>填写全称；营业收入</w:t>
      </w:r>
      <w:r>
        <w:rPr>
          <w:rFonts w:ascii="Times New Roman" w:eastAsia="方正仿宋_GBK" w:hAnsi="Times New Roman" w:cs="方正仿宋_GBK" w:hint="eastAsia"/>
          <w:color w:val="000000"/>
          <w:sz w:val="32"/>
          <w:szCs w:val="32"/>
        </w:rPr>
        <w:t>、缴纳增值税单位以千元计，</w:t>
      </w:r>
      <w:r w:rsidRPr="00D278FD">
        <w:rPr>
          <w:rFonts w:ascii="Times New Roman" w:eastAsia="方正仿宋_GBK" w:hAnsi="Times New Roman" w:cs="方正仿宋_GBK" w:hint="eastAsia"/>
          <w:color w:val="000000"/>
          <w:sz w:val="32"/>
          <w:szCs w:val="32"/>
        </w:rPr>
        <w:t>保留两位小数；此表一式两份。</w:t>
      </w:r>
    </w:p>
    <w:p w:rsidR="009936BF" w:rsidRPr="00D278FD" w:rsidRDefault="009936BF" w:rsidP="00F121A5">
      <w:pPr>
        <w:rPr>
          <w:rFonts w:ascii="Times New Roman" w:eastAsia="方正黑体_GBK" w:hAnsi="Times New Roman" w:cs="Times New Roman"/>
          <w:sz w:val="30"/>
          <w:szCs w:val="30"/>
        </w:rPr>
      </w:pPr>
      <w:r w:rsidRPr="00D278FD">
        <w:rPr>
          <w:rFonts w:ascii="Times New Roman" w:eastAsia="方正黑体_GBK" w:hAnsi="Times New Roman" w:cs="方正黑体_GBK" w:hint="eastAsia"/>
          <w:sz w:val="30"/>
          <w:szCs w:val="30"/>
        </w:rPr>
        <w:lastRenderedPageBreak/>
        <w:t>附件</w:t>
      </w:r>
      <w:r w:rsidRPr="00D278FD">
        <w:rPr>
          <w:rFonts w:ascii="Times New Roman" w:eastAsia="方正黑体_GBK" w:hAnsi="Times New Roman" w:cs="Times New Roman"/>
          <w:sz w:val="30"/>
          <w:szCs w:val="30"/>
        </w:rPr>
        <w:t>3:</w:t>
      </w:r>
    </w:p>
    <w:p w:rsidR="009936BF" w:rsidRPr="00D278FD" w:rsidRDefault="009936BF" w:rsidP="00F121A5">
      <w:pPr>
        <w:jc w:val="center"/>
        <w:rPr>
          <w:rFonts w:ascii="Times New Roman" w:eastAsia="方正小标宋_GBK" w:hAnsi="Times New Roman" w:cs="Times New Roman"/>
          <w:kern w:val="0"/>
          <w:sz w:val="36"/>
          <w:szCs w:val="36"/>
        </w:rPr>
      </w:pPr>
      <w:r w:rsidRPr="00CB1E34">
        <w:rPr>
          <w:rFonts w:ascii="Times New Roman" w:eastAsia="方正小标宋_GBK" w:hAnsi="Times New Roman" w:cs="方正小标宋_GBK" w:hint="eastAsia"/>
          <w:color w:val="000000"/>
          <w:sz w:val="36"/>
          <w:szCs w:val="36"/>
        </w:rPr>
        <w:t>国家等级旅游景区消费竞赛奖励资金</w:t>
      </w:r>
      <w:r w:rsidRPr="00D278FD">
        <w:rPr>
          <w:rFonts w:ascii="Times New Roman" w:eastAsia="方正小标宋_GBK" w:hAnsi="Times New Roman" w:cs="方正小标宋_GBK" w:hint="eastAsia"/>
          <w:color w:val="000000"/>
          <w:sz w:val="36"/>
          <w:szCs w:val="36"/>
        </w:rPr>
        <w:t>申报信用承诺书</w:t>
      </w:r>
    </w:p>
    <w:tbl>
      <w:tblPr>
        <w:tblW w:w="497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0"/>
        <w:gridCol w:w="2025"/>
        <w:gridCol w:w="1651"/>
        <w:gridCol w:w="2837"/>
      </w:tblGrid>
      <w:tr w:rsidR="009936BF" w:rsidRPr="00A95D7E">
        <w:trPr>
          <w:trHeight w:val="726"/>
        </w:trPr>
        <w:tc>
          <w:tcPr>
            <w:tcW w:w="1157" w:type="pct"/>
            <w:vAlign w:val="center"/>
          </w:tcPr>
          <w:p w:rsidR="009936BF" w:rsidRPr="00D278FD" w:rsidRDefault="009936BF" w:rsidP="00F121A5">
            <w:pPr>
              <w:widowControl/>
              <w:adjustRightInd w:val="0"/>
              <w:snapToGrid w:val="0"/>
              <w:spacing w:line="240" w:lineRule="atLeast"/>
              <w:ind w:rightChars="-25" w:right="-53"/>
              <w:rPr>
                <w:rFonts w:ascii="Times New Roman" w:eastAsia="方正仿宋_GBK" w:hAnsi="Times New Roman" w:cs="Times New Roman"/>
                <w:color w:val="000000"/>
                <w:kern w:val="0"/>
                <w:sz w:val="32"/>
                <w:szCs w:val="32"/>
              </w:rPr>
            </w:pPr>
            <w:r w:rsidRPr="00D278FD">
              <w:rPr>
                <w:rFonts w:ascii="Times New Roman" w:eastAsia="方正仿宋_GBK" w:hAnsi="Times New Roman" w:cs="方正仿宋_GBK" w:hint="eastAsia"/>
                <w:color w:val="000000"/>
                <w:kern w:val="0"/>
                <w:sz w:val="32"/>
                <w:szCs w:val="32"/>
              </w:rPr>
              <w:t>申报单位</w:t>
            </w:r>
          </w:p>
        </w:tc>
        <w:tc>
          <w:tcPr>
            <w:tcW w:w="1195" w:type="pct"/>
            <w:vAlign w:val="center"/>
          </w:tcPr>
          <w:p w:rsidR="009936BF" w:rsidRPr="00D278FD" w:rsidRDefault="009936BF" w:rsidP="00F121A5">
            <w:pPr>
              <w:widowControl/>
              <w:adjustRightInd w:val="0"/>
              <w:snapToGrid w:val="0"/>
              <w:spacing w:line="240" w:lineRule="atLeast"/>
              <w:rPr>
                <w:rFonts w:ascii="Times New Roman" w:eastAsia="方正仿宋_GBK" w:hAnsi="Times New Roman" w:cs="Times New Roman"/>
                <w:color w:val="000000"/>
                <w:kern w:val="0"/>
                <w:sz w:val="32"/>
                <w:szCs w:val="32"/>
              </w:rPr>
            </w:pPr>
            <w:r w:rsidRPr="00D278FD">
              <w:rPr>
                <w:rFonts w:ascii="Times New Roman" w:eastAsia="方正仿宋_GBK" w:hAnsi="Times New Roman" w:cs="方正仿宋_GBK" w:hint="eastAsia"/>
                <w:color w:val="000000"/>
                <w:kern w:val="0"/>
                <w:sz w:val="32"/>
                <w:szCs w:val="32"/>
              </w:rPr>
              <w:t xml:space="preserve">　</w:t>
            </w:r>
          </w:p>
        </w:tc>
        <w:tc>
          <w:tcPr>
            <w:tcW w:w="974" w:type="pct"/>
            <w:vAlign w:val="center"/>
          </w:tcPr>
          <w:p w:rsidR="009936BF" w:rsidRPr="00D278FD" w:rsidRDefault="009936BF" w:rsidP="00F121A5">
            <w:pPr>
              <w:widowControl/>
              <w:adjustRightInd w:val="0"/>
              <w:snapToGrid w:val="0"/>
              <w:spacing w:line="240" w:lineRule="atLeast"/>
              <w:rPr>
                <w:rFonts w:ascii="Times New Roman" w:eastAsia="方正仿宋_GBK" w:hAnsi="Times New Roman" w:cs="Times New Roman"/>
                <w:color w:val="000000"/>
                <w:kern w:val="0"/>
                <w:sz w:val="32"/>
                <w:szCs w:val="32"/>
              </w:rPr>
            </w:pPr>
            <w:r w:rsidRPr="00D278FD">
              <w:rPr>
                <w:rFonts w:ascii="Times New Roman" w:eastAsia="方正仿宋_GBK" w:hAnsi="Times New Roman" w:cs="方正仿宋_GBK" w:hint="eastAsia"/>
                <w:color w:val="000000"/>
                <w:kern w:val="0"/>
                <w:sz w:val="32"/>
                <w:szCs w:val="32"/>
              </w:rPr>
              <w:t>统一社会</w:t>
            </w:r>
          </w:p>
          <w:p w:rsidR="009936BF" w:rsidRPr="00D278FD" w:rsidRDefault="009936BF" w:rsidP="00F121A5">
            <w:pPr>
              <w:widowControl/>
              <w:adjustRightInd w:val="0"/>
              <w:snapToGrid w:val="0"/>
              <w:spacing w:line="240" w:lineRule="atLeast"/>
              <w:rPr>
                <w:rFonts w:ascii="Times New Roman" w:eastAsia="方正仿宋_GBK" w:hAnsi="Times New Roman" w:cs="Times New Roman"/>
                <w:color w:val="000000"/>
                <w:kern w:val="0"/>
                <w:sz w:val="32"/>
                <w:szCs w:val="32"/>
              </w:rPr>
            </w:pPr>
            <w:r w:rsidRPr="00D278FD">
              <w:rPr>
                <w:rFonts w:ascii="Times New Roman" w:eastAsia="方正仿宋_GBK" w:hAnsi="Times New Roman" w:cs="方正仿宋_GBK" w:hint="eastAsia"/>
                <w:color w:val="000000"/>
                <w:kern w:val="0"/>
                <w:sz w:val="32"/>
                <w:szCs w:val="32"/>
              </w:rPr>
              <w:t>信用代码</w:t>
            </w:r>
          </w:p>
        </w:tc>
        <w:tc>
          <w:tcPr>
            <w:tcW w:w="1674" w:type="pct"/>
          </w:tcPr>
          <w:p w:rsidR="009936BF" w:rsidRPr="00D278FD" w:rsidRDefault="009936BF" w:rsidP="00F121A5">
            <w:pPr>
              <w:rPr>
                <w:rFonts w:ascii="Times New Roman" w:eastAsia="方正仿宋_GBK" w:hAnsi="Times New Roman" w:cs="Times New Roman"/>
                <w:sz w:val="32"/>
                <w:szCs w:val="32"/>
              </w:rPr>
            </w:pPr>
          </w:p>
        </w:tc>
      </w:tr>
      <w:tr w:rsidR="009936BF" w:rsidRPr="00A95D7E">
        <w:trPr>
          <w:trHeight w:val="726"/>
        </w:trPr>
        <w:tc>
          <w:tcPr>
            <w:tcW w:w="1157" w:type="pct"/>
            <w:vAlign w:val="center"/>
          </w:tcPr>
          <w:p w:rsidR="009936BF" w:rsidRPr="00D278FD" w:rsidRDefault="009936BF" w:rsidP="00F121A5">
            <w:pPr>
              <w:rPr>
                <w:rFonts w:ascii="Times New Roman" w:eastAsia="方正仿宋_GBK" w:hAnsi="Times New Roman" w:cs="Times New Roman"/>
                <w:sz w:val="32"/>
                <w:szCs w:val="32"/>
              </w:rPr>
            </w:pPr>
            <w:r w:rsidRPr="00D278FD">
              <w:rPr>
                <w:rFonts w:ascii="Times New Roman" w:eastAsia="方正仿宋_GBK" w:hAnsi="Times New Roman" w:cs="方正仿宋_GBK" w:hint="eastAsia"/>
                <w:sz w:val="32"/>
                <w:szCs w:val="32"/>
              </w:rPr>
              <w:t>项目名称</w:t>
            </w:r>
          </w:p>
        </w:tc>
        <w:tc>
          <w:tcPr>
            <w:tcW w:w="3843" w:type="pct"/>
            <w:gridSpan w:val="3"/>
            <w:vAlign w:val="center"/>
          </w:tcPr>
          <w:p w:rsidR="009936BF" w:rsidRPr="00D278FD" w:rsidRDefault="009936BF" w:rsidP="00F121A5">
            <w:pPr>
              <w:jc w:val="left"/>
              <w:rPr>
                <w:rFonts w:ascii="Times New Roman" w:eastAsia="方正仿宋_GBK" w:hAnsi="Times New Roman" w:cs="Times New Roman"/>
                <w:sz w:val="32"/>
                <w:szCs w:val="32"/>
              </w:rPr>
            </w:pPr>
            <w:r w:rsidRPr="00AA2AD5">
              <w:rPr>
                <w:rFonts w:ascii="Times New Roman" w:eastAsia="方正仿宋_GBK" w:hAnsi="Times New Roman" w:cs="方正仿宋_GBK" w:hint="eastAsia"/>
                <w:sz w:val="32"/>
                <w:szCs w:val="32"/>
              </w:rPr>
              <w:t>国家等级旅游景区消费竞赛奖励资金</w:t>
            </w:r>
          </w:p>
        </w:tc>
      </w:tr>
      <w:tr w:rsidR="009936BF" w:rsidRPr="00A95D7E">
        <w:trPr>
          <w:trHeight w:val="726"/>
        </w:trPr>
        <w:tc>
          <w:tcPr>
            <w:tcW w:w="1157" w:type="pct"/>
            <w:vAlign w:val="center"/>
          </w:tcPr>
          <w:p w:rsidR="009936BF" w:rsidRPr="00D278FD" w:rsidRDefault="009936BF" w:rsidP="00F121A5">
            <w:pPr>
              <w:widowControl/>
              <w:adjustRightInd w:val="0"/>
              <w:snapToGrid w:val="0"/>
              <w:spacing w:line="240" w:lineRule="atLeast"/>
              <w:ind w:rightChars="-25" w:right="-53"/>
              <w:rPr>
                <w:rFonts w:ascii="Times New Roman" w:eastAsia="方正仿宋_GBK" w:hAnsi="Times New Roman" w:cs="Times New Roman"/>
                <w:color w:val="000000"/>
                <w:kern w:val="0"/>
                <w:sz w:val="32"/>
                <w:szCs w:val="32"/>
              </w:rPr>
            </w:pPr>
            <w:r w:rsidRPr="00D278FD">
              <w:rPr>
                <w:rFonts w:ascii="Times New Roman" w:eastAsia="方正仿宋_GBK" w:hAnsi="Times New Roman" w:cs="方正仿宋_GBK" w:hint="eastAsia"/>
                <w:color w:val="000000"/>
                <w:kern w:val="0"/>
                <w:sz w:val="32"/>
                <w:szCs w:val="32"/>
              </w:rPr>
              <w:t>单位负责人</w:t>
            </w:r>
          </w:p>
        </w:tc>
        <w:tc>
          <w:tcPr>
            <w:tcW w:w="1195" w:type="pct"/>
            <w:vAlign w:val="center"/>
          </w:tcPr>
          <w:p w:rsidR="009936BF" w:rsidRPr="00D278FD" w:rsidRDefault="009936BF" w:rsidP="00F121A5">
            <w:pPr>
              <w:widowControl/>
              <w:adjustRightInd w:val="0"/>
              <w:snapToGrid w:val="0"/>
              <w:spacing w:line="240" w:lineRule="atLeast"/>
              <w:rPr>
                <w:rFonts w:ascii="Times New Roman" w:eastAsia="方正仿宋_GBK" w:hAnsi="Times New Roman" w:cs="Times New Roman"/>
                <w:color w:val="000000"/>
                <w:kern w:val="0"/>
                <w:sz w:val="32"/>
                <w:szCs w:val="32"/>
              </w:rPr>
            </w:pPr>
          </w:p>
        </w:tc>
        <w:tc>
          <w:tcPr>
            <w:tcW w:w="974" w:type="pct"/>
            <w:vAlign w:val="center"/>
          </w:tcPr>
          <w:p w:rsidR="009936BF" w:rsidRPr="00D278FD" w:rsidRDefault="009936BF" w:rsidP="00F121A5">
            <w:pPr>
              <w:widowControl/>
              <w:adjustRightInd w:val="0"/>
              <w:snapToGrid w:val="0"/>
              <w:spacing w:line="240" w:lineRule="atLeast"/>
              <w:rPr>
                <w:rFonts w:ascii="Times New Roman" w:eastAsia="方正仿宋_GBK" w:hAnsi="Times New Roman" w:cs="Times New Roman"/>
                <w:color w:val="000000"/>
                <w:kern w:val="0"/>
                <w:sz w:val="32"/>
                <w:szCs w:val="32"/>
              </w:rPr>
            </w:pPr>
            <w:r w:rsidRPr="00D278FD">
              <w:rPr>
                <w:rFonts w:ascii="Times New Roman" w:eastAsia="方正仿宋_GBK" w:hAnsi="Times New Roman" w:cs="方正仿宋_GBK" w:hint="eastAsia"/>
                <w:color w:val="000000"/>
                <w:kern w:val="0"/>
                <w:sz w:val="32"/>
                <w:szCs w:val="32"/>
              </w:rPr>
              <w:t>联系电话</w:t>
            </w:r>
          </w:p>
        </w:tc>
        <w:tc>
          <w:tcPr>
            <w:tcW w:w="1674" w:type="pct"/>
          </w:tcPr>
          <w:p w:rsidR="009936BF" w:rsidRPr="00D278FD" w:rsidRDefault="009936BF" w:rsidP="00F121A5">
            <w:pPr>
              <w:rPr>
                <w:rFonts w:ascii="Times New Roman" w:eastAsia="方正仿宋_GBK" w:hAnsi="Times New Roman" w:cs="Times New Roman"/>
                <w:sz w:val="32"/>
                <w:szCs w:val="32"/>
              </w:rPr>
            </w:pPr>
          </w:p>
        </w:tc>
      </w:tr>
      <w:tr w:rsidR="009936BF" w:rsidRPr="00A95D7E">
        <w:trPr>
          <w:trHeight w:val="7750"/>
        </w:trPr>
        <w:tc>
          <w:tcPr>
            <w:tcW w:w="5000" w:type="pct"/>
            <w:gridSpan w:val="4"/>
          </w:tcPr>
          <w:p w:rsidR="009936BF" w:rsidRPr="00D278FD" w:rsidRDefault="009936BF" w:rsidP="00105E95">
            <w:pPr>
              <w:spacing w:beforeLines="50" w:before="156" w:afterLines="50" w:after="156"/>
              <w:ind w:firstLineChars="100" w:firstLine="320"/>
              <w:rPr>
                <w:rFonts w:ascii="Times New Roman" w:eastAsia="方正仿宋_GBK" w:hAnsi="Times New Roman" w:cs="Times New Roman"/>
                <w:sz w:val="32"/>
                <w:szCs w:val="32"/>
              </w:rPr>
            </w:pPr>
            <w:r w:rsidRPr="00D278FD">
              <w:rPr>
                <w:rFonts w:ascii="Times New Roman" w:eastAsia="方正仿宋_GBK" w:hAnsi="Times New Roman" w:cs="方正仿宋_GBK" w:hint="eastAsia"/>
                <w:sz w:val="32"/>
                <w:szCs w:val="32"/>
              </w:rPr>
              <w:t>奖励资金申报单位承诺：</w:t>
            </w:r>
          </w:p>
          <w:p w:rsidR="009936BF" w:rsidRPr="00D278FD" w:rsidRDefault="009936BF" w:rsidP="00F121A5">
            <w:pPr>
              <w:rPr>
                <w:rFonts w:ascii="Times New Roman" w:eastAsia="方正仿宋_GBK" w:hAnsi="Times New Roman" w:cs="Times New Roman"/>
                <w:kern w:val="0"/>
                <w:sz w:val="32"/>
                <w:szCs w:val="32"/>
              </w:rPr>
            </w:pPr>
            <w:r w:rsidRPr="00D278FD">
              <w:rPr>
                <w:rFonts w:ascii="Times New Roman" w:eastAsia="方正仿宋_GBK" w:hAnsi="Times New Roman" w:cs="Times New Roman"/>
                <w:kern w:val="0"/>
                <w:sz w:val="32"/>
                <w:szCs w:val="32"/>
              </w:rPr>
              <w:t xml:space="preserve">   1.</w:t>
            </w:r>
            <w:r w:rsidRPr="00D278FD">
              <w:rPr>
                <w:rFonts w:ascii="Times New Roman" w:eastAsia="方正仿宋_GBK" w:hAnsi="Times New Roman" w:cs="方正仿宋_GBK" w:hint="eastAsia"/>
                <w:kern w:val="0"/>
                <w:sz w:val="32"/>
                <w:szCs w:val="32"/>
              </w:rPr>
              <w:t>本单位已认真阅读《</w:t>
            </w:r>
            <w:r w:rsidRPr="00A81547">
              <w:rPr>
                <w:rFonts w:ascii="Times New Roman" w:eastAsia="方正仿宋_GBK" w:hAnsi="Times New Roman" w:cs="方正仿宋_GBK" w:hint="eastAsia"/>
                <w:sz w:val="32"/>
                <w:szCs w:val="32"/>
              </w:rPr>
              <w:t>国家等级旅游景区消费竞赛奖励资金</w:t>
            </w:r>
            <w:r w:rsidRPr="00D278FD">
              <w:rPr>
                <w:rFonts w:ascii="Times New Roman" w:eastAsia="方正仿宋_GBK" w:hAnsi="Times New Roman" w:cs="方正仿宋_GBK" w:hint="eastAsia"/>
                <w:kern w:val="0"/>
                <w:sz w:val="32"/>
                <w:szCs w:val="32"/>
              </w:rPr>
              <w:t>申报指南》，接受并保证按相关要求填报资料。</w:t>
            </w:r>
          </w:p>
          <w:p w:rsidR="009936BF" w:rsidRPr="00D278FD" w:rsidRDefault="009936BF" w:rsidP="00F121A5">
            <w:pPr>
              <w:spacing w:line="590" w:lineRule="exact"/>
              <w:ind w:firstLineChars="200" w:firstLine="640"/>
              <w:rPr>
                <w:rFonts w:ascii="Times New Roman" w:eastAsia="方正仿宋_GBK" w:hAnsi="Times New Roman" w:cs="Times New Roman"/>
                <w:sz w:val="32"/>
                <w:szCs w:val="32"/>
              </w:rPr>
            </w:pPr>
            <w:r w:rsidRPr="00D278FD">
              <w:rPr>
                <w:rFonts w:ascii="Times New Roman" w:eastAsia="方正仿宋_GBK" w:hAnsi="Times New Roman" w:cs="Times New Roman"/>
                <w:kern w:val="0"/>
                <w:sz w:val="32"/>
                <w:szCs w:val="32"/>
              </w:rPr>
              <w:t>2.</w:t>
            </w:r>
            <w:r w:rsidRPr="00D278FD">
              <w:rPr>
                <w:rFonts w:ascii="Times New Roman" w:eastAsia="方正仿宋_GBK" w:hAnsi="Times New Roman" w:cs="方正仿宋_GBK" w:hint="eastAsia"/>
                <w:color w:val="000000"/>
                <w:sz w:val="32"/>
                <w:szCs w:val="32"/>
              </w:rPr>
              <w:t>在</w:t>
            </w:r>
            <w:r w:rsidRPr="00D278FD">
              <w:rPr>
                <w:rFonts w:ascii="Times New Roman" w:eastAsia="方正仿宋_GBK" w:hAnsi="Times New Roman" w:cs="Times New Roman"/>
                <w:color w:val="000000"/>
                <w:sz w:val="32"/>
                <w:szCs w:val="32"/>
              </w:rPr>
              <w:t>202</w:t>
            </w:r>
            <w:r>
              <w:rPr>
                <w:rFonts w:ascii="Times New Roman" w:eastAsia="方正仿宋_GBK" w:hAnsi="Times New Roman" w:cs="Times New Roman"/>
                <w:color w:val="000000"/>
                <w:sz w:val="32"/>
                <w:szCs w:val="32"/>
              </w:rPr>
              <w:t>1</w:t>
            </w:r>
            <w:r w:rsidRPr="00D278FD">
              <w:rPr>
                <w:rFonts w:ascii="Times New Roman" w:eastAsia="方正仿宋_GBK" w:hAnsi="Times New Roman" w:cs="方正仿宋_GBK" w:hint="eastAsia"/>
                <w:color w:val="000000"/>
                <w:sz w:val="32"/>
                <w:szCs w:val="32"/>
              </w:rPr>
              <w:t>年</w:t>
            </w:r>
            <w:r>
              <w:rPr>
                <w:rFonts w:ascii="Times New Roman" w:eastAsia="方正仿宋_GBK" w:hAnsi="Times New Roman" w:cs="Times New Roman"/>
                <w:color w:val="000000"/>
                <w:sz w:val="32"/>
                <w:szCs w:val="32"/>
              </w:rPr>
              <w:t>9—11</w:t>
            </w:r>
            <w:r w:rsidRPr="00D278FD">
              <w:rPr>
                <w:rFonts w:ascii="Times New Roman" w:eastAsia="方正仿宋_GBK" w:hAnsi="Times New Roman" w:cs="方正仿宋_GBK" w:hint="eastAsia"/>
                <w:color w:val="000000"/>
                <w:sz w:val="32"/>
                <w:szCs w:val="32"/>
              </w:rPr>
              <w:t>月期间按照疫情防控要求正常经营，无有效旅游服务质量投诉，无重大安全责任事故、重大质量责任事故，企业及其法人没有违法犯罪及严重失信行为。</w:t>
            </w:r>
          </w:p>
          <w:p w:rsidR="009936BF" w:rsidRPr="00D278FD" w:rsidRDefault="009936BF" w:rsidP="00F121A5">
            <w:pPr>
              <w:rPr>
                <w:rFonts w:ascii="Times New Roman" w:eastAsia="方正仿宋_GBK" w:hAnsi="Times New Roman" w:cs="Times New Roman"/>
                <w:kern w:val="0"/>
                <w:sz w:val="32"/>
                <w:szCs w:val="32"/>
              </w:rPr>
            </w:pPr>
            <w:r w:rsidRPr="00D278FD">
              <w:rPr>
                <w:rFonts w:ascii="Times New Roman" w:eastAsia="方正仿宋_GBK" w:hAnsi="Times New Roman" w:cs="Times New Roman"/>
                <w:kern w:val="0"/>
                <w:sz w:val="32"/>
                <w:szCs w:val="32"/>
              </w:rPr>
              <w:t xml:space="preserve">    3.</w:t>
            </w:r>
            <w:r w:rsidRPr="00D278FD">
              <w:rPr>
                <w:rFonts w:ascii="Times New Roman" w:eastAsia="方正仿宋_GBK" w:hAnsi="Times New Roman" w:cs="方正仿宋_GBK" w:hint="eastAsia"/>
                <w:kern w:val="0"/>
                <w:sz w:val="32"/>
                <w:szCs w:val="32"/>
              </w:rPr>
              <w:t>本单位填写的各项内容和所提交的材料真实、准确，如有虚假，退回奖励资金，接受相关部门处罚。</w:t>
            </w:r>
          </w:p>
          <w:p w:rsidR="009936BF" w:rsidRPr="00D278FD" w:rsidRDefault="009936BF" w:rsidP="00F121A5">
            <w:pPr>
              <w:ind w:firstLineChars="201" w:firstLine="643"/>
              <w:rPr>
                <w:rFonts w:ascii="Times New Roman" w:eastAsia="方正仿宋_GBK" w:hAnsi="Times New Roman" w:cs="Times New Roman"/>
                <w:sz w:val="32"/>
                <w:szCs w:val="32"/>
              </w:rPr>
            </w:pPr>
            <w:r w:rsidRPr="00D278FD">
              <w:rPr>
                <w:rFonts w:ascii="Times New Roman" w:eastAsia="方正仿宋_GBK" w:hAnsi="Times New Roman" w:cs="方正仿宋_GBK" w:hint="eastAsia"/>
                <w:sz w:val="32"/>
                <w:szCs w:val="32"/>
              </w:rPr>
              <w:t>奖励资金申报责任人（签名）：</w:t>
            </w:r>
          </w:p>
          <w:p w:rsidR="009936BF" w:rsidRPr="00D278FD" w:rsidRDefault="009936BF" w:rsidP="00F121A5">
            <w:pPr>
              <w:rPr>
                <w:rFonts w:ascii="Times New Roman" w:eastAsia="方正仿宋_GBK" w:hAnsi="Times New Roman" w:cs="Times New Roman"/>
                <w:sz w:val="32"/>
                <w:szCs w:val="32"/>
              </w:rPr>
            </w:pPr>
          </w:p>
          <w:p w:rsidR="009936BF" w:rsidRPr="00D278FD" w:rsidRDefault="009936BF" w:rsidP="00F121A5">
            <w:pPr>
              <w:ind w:firstLineChars="201" w:firstLine="643"/>
              <w:rPr>
                <w:rFonts w:ascii="Times New Roman" w:eastAsia="方正仿宋_GBK" w:hAnsi="Times New Roman" w:cs="Times New Roman"/>
                <w:sz w:val="32"/>
                <w:szCs w:val="32"/>
              </w:rPr>
            </w:pPr>
            <w:r w:rsidRPr="00D278FD">
              <w:rPr>
                <w:rFonts w:ascii="Times New Roman" w:eastAsia="方正仿宋_GBK" w:hAnsi="Times New Roman" w:cs="方正仿宋_GBK" w:hint="eastAsia"/>
                <w:sz w:val="32"/>
                <w:szCs w:val="32"/>
              </w:rPr>
              <w:t>单位负责人（签名）：（公章）</w:t>
            </w:r>
          </w:p>
          <w:p w:rsidR="009936BF" w:rsidRPr="00D278FD" w:rsidRDefault="009936BF" w:rsidP="00F121A5">
            <w:pPr>
              <w:ind w:firstLineChars="1900" w:firstLine="6080"/>
              <w:rPr>
                <w:rFonts w:ascii="Times New Roman" w:eastAsia="方正仿宋_GBK" w:hAnsi="Times New Roman" w:cs="Times New Roman"/>
                <w:sz w:val="32"/>
                <w:szCs w:val="32"/>
              </w:rPr>
            </w:pPr>
            <w:r w:rsidRPr="00D278FD">
              <w:rPr>
                <w:rFonts w:ascii="Times New Roman" w:eastAsia="方正仿宋_GBK" w:hAnsi="Times New Roman" w:cs="方正仿宋_GBK" w:hint="eastAsia"/>
                <w:sz w:val="32"/>
                <w:szCs w:val="32"/>
              </w:rPr>
              <w:t>年月日</w:t>
            </w:r>
          </w:p>
        </w:tc>
      </w:tr>
    </w:tbl>
    <w:p w:rsidR="009936BF" w:rsidRPr="00D278FD" w:rsidRDefault="009936BF" w:rsidP="00F121A5">
      <w:pPr>
        <w:ind w:left="1"/>
        <w:jc w:val="left"/>
        <w:rPr>
          <w:rFonts w:ascii="Times New Roman" w:eastAsia="方正仿宋_GBK" w:hAnsi="Times New Roman" w:cs="Times New Roman"/>
          <w:sz w:val="30"/>
          <w:szCs w:val="30"/>
        </w:rPr>
      </w:pPr>
      <w:r w:rsidRPr="00D278FD">
        <w:rPr>
          <w:rFonts w:ascii="Times New Roman" w:eastAsia="方正仿宋_GBK" w:hAnsi="Times New Roman" w:cs="方正仿宋_GBK" w:hint="eastAsia"/>
          <w:sz w:val="30"/>
          <w:szCs w:val="30"/>
        </w:rPr>
        <w:t>备注：已实行</w:t>
      </w:r>
      <w:r w:rsidRPr="00D278FD">
        <w:rPr>
          <w:rFonts w:ascii="Times New Roman" w:eastAsia="方正仿宋_GBK" w:hAnsi="Times New Roman" w:cs="Times New Roman"/>
          <w:sz w:val="30"/>
          <w:szCs w:val="30"/>
        </w:rPr>
        <w:t>“</w:t>
      </w:r>
      <w:r w:rsidRPr="00D278FD">
        <w:rPr>
          <w:rFonts w:ascii="Times New Roman" w:eastAsia="方正仿宋_GBK" w:hAnsi="Times New Roman" w:cs="方正仿宋_GBK" w:hint="eastAsia"/>
          <w:sz w:val="30"/>
          <w:szCs w:val="30"/>
        </w:rPr>
        <w:t>三证合一</w:t>
      </w:r>
      <w:r w:rsidRPr="00D278FD">
        <w:rPr>
          <w:rFonts w:ascii="Times New Roman" w:eastAsia="方正仿宋_GBK" w:hAnsi="Times New Roman" w:cs="Times New Roman"/>
          <w:sz w:val="30"/>
          <w:szCs w:val="30"/>
        </w:rPr>
        <w:t>”</w:t>
      </w:r>
      <w:r w:rsidRPr="00D278FD">
        <w:rPr>
          <w:rFonts w:ascii="Times New Roman" w:eastAsia="方正仿宋_GBK" w:hAnsi="Times New Roman" w:cs="方正仿宋_GBK" w:hint="eastAsia"/>
          <w:sz w:val="30"/>
          <w:szCs w:val="30"/>
        </w:rPr>
        <w:t>的填写统一社会信用代码，暂未实行</w:t>
      </w:r>
      <w:r w:rsidRPr="00D278FD">
        <w:rPr>
          <w:rFonts w:ascii="Times New Roman" w:eastAsia="方正仿宋_GBK" w:hAnsi="Times New Roman" w:cs="Times New Roman"/>
          <w:sz w:val="30"/>
          <w:szCs w:val="30"/>
        </w:rPr>
        <w:t>“</w:t>
      </w:r>
      <w:r w:rsidRPr="00D278FD">
        <w:rPr>
          <w:rFonts w:ascii="Times New Roman" w:eastAsia="方正仿宋_GBK" w:hAnsi="Times New Roman" w:cs="方正仿宋_GBK" w:hint="eastAsia"/>
          <w:sz w:val="30"/>
          <w:szCs w:val="30"/>
        </w:rPr>
        <w:t>三证合一</w:t>
      </w:r>
      <w:r w:rsidRPr="00D278FD">
        <w:rPr>
          <w:rFonts w:ascii="Times New Roman" w:eastAsia="方正仿宋_GBK" w:hAnsi="Times New Roman" w:cs="Times New Roman"/>
          <w:sz w:val="30"/>
          <w:szCs w:val="30"/>
        </w:rPr>
        <w:t>”</w:t>
      </w:r>
      <w:r w:rsidRPr="00D278FD">
        <w:rPr>
          <w:rFonts w:ascii="Times New Roman" w:eastAsia="方正仿宋_GBK" w:hAnsi="Times New Roman" w:cs="方正仿宋_GBK" w:hint="eastAsia"/>
          <w:sz w:val="30"/>
          <w:szCs w:val="30"/>
        </w:rPr>
        <w:t>的填写组织机构代码。</w:t>
      </w:r>
    </w:p>
    <w:p w:rsidR="009936BF" w:rsidRPr="00D278FD" w:rsidRDefault="009936BF" w:rsidP="00F121A5">
      <w:pPr>
        <w:rPr>
          <w:rFonts w:cs="Times New Roman"/>
        </w:rPr>
      </w:pPr>
    </w:p>
    <w:p w:rsidR="009936BF" w:rsidRDefault="009936BF" w:rsidP="00BF2C1E">
      <w:pPr>
        <w:adjustRightInd w:val="0"/>
        <w:snapToGrid w:val="0"/>
        <w:spacing w:line="312" w:lineRule="auto"/>
        <w:ind w:firstLineChars="200" w:firstLine="640"/>
        <w:rPr>
          <w:rFonts w:ascii="方正仿宋_GBK" w:eastAsia="方正仿宋_GBK" w:hAnsi="仿宋" w:cs="Times New Roman"/>
          <w:sz w:val="32"/>
          <w:szCs w:val="32"/>
        </w:rPr>
      </w:pPr>
    </w:p>
    <w:p w:rsidR="009936BF" w:rsidRPr="004122C9" w:rsidRDefault="009936BF" w:rsidP="00F121A5">
      <w:pPr>
        <w:tabs>
          <w:tab w:val="left" w:pos="9193"/>
          <w:tab w:val="left" w:pos="9827"/>
        </w:tabs>
        <w:autoSpaceDE w:val="0"/>
        <w:autoSpaceDN w:val="0"/>
        <w:snapToGrid w:val="0"/>
        <w:spacing w:line="700" w:lineRule="atLeast"/>
        <w:jc w:val="center"/>
        <w:rPr>
          <w:rFonts w:ascii="Times New Roman" w:eastAsia="方正小标宋_GBK" w:hAnsi="Times New Roman" w:cs="Times New Roman"/>
          <w:snapToGrid w:val="0"/>
          <w:spacing w:val="-20"/>
          <w:kern w:val="0"/>
          <w:sz w:val="44"/>
          <w:szCs w:val="44"/>
        </w:rPr>
      </w:pPr>
      <w:r w:rsidRPr="004122C9">
        <w:rPr>
          <w:rFonts w:ascii="Times New Roman" w:eastAsia="方正小标宋_GBK" w:hAnsi="Times New Roman" w:cs="方正小标宋_GBK" w:hint="eastAsia"/>
          <w:snapToGrid w:val="0"/>
          <w:spacing w:val="-20"/>
          <w:kern w:val="0"/>
          <w:sz w:val="44"/>
          <w:szCs w:val="44"/>
        </w:rPr>
        <w:lastRenderedPageBreak/>
        <w:t>旅游星级饭店消费竞赛</w:t>
      </w:r>
    </w:p>
    <w:p w:rsidR="009936BF" w:rsidRPr="004122C9" w:rsidRDefault="009936BF" w:rsidP="00F121A5">
      <w:pPr>
        <w:tabs>
          <w:tab w:val="left" w:pos="9193"/>
          <w:tab w:val="left" w:pos="9827"/>
        </w:tabs>
        <w:autoSpaceDE w:val="0"/>
        <w:autoSpaceDN w:val="0"/>
        <w:snapToGrid w:val="0"/>
        <w:spacing w:line="700" w:lineRule="atLeast"/>
        <w:jc w:val="center"/>
        <w:rPr>
          <w:rFonts w:ascii="Times New Roman" w:eastAsia="方正小标宋_GBK" w:hAnsi="Times New Roman" w:cs="Times New Roman"/>
          <w:snapToGrid w:val="0"/>
          <w:spacing w:val="-20"/>
          <w:kern w:val="0"/>
          <w:sz w:val="44"/>
          <w:szCs w:val="44"/>
        </w:rPr>
      </w:pPr>
      <w:r w:rsidRPr="004122C9">
        <w:rPr>
          <w:rFonts w:ascii="Times New Roman" w:eastAsia="方正小标宋_GBK" w:hAnsi="Times New Roman" w:cs="方正小标宋_GBK" w:hint="eastAsia"/>
          <w:snapToGrid w:val="0"/>
          <w:spacing w:val="-20"/>
          <w:kern w:val="0"/>
          <w:sz w:val="44"/>
          <w:szCs w:val="44"/>
        </w:rPr>
        <w:t>奖励资金申报指南</w:t>
      </w:r>
    </w:p>
    <w:p w:rsidR="009936BF" w:rsidRPr="004122C9" w:rsidRDefault="009936BF" w:rsidP="00F121A5">
      <w:pPr>
        <w:spacing w:line="590" w:lineRule="exact"/>
        <w:rPr>
          <w:rFonts w:ascii="Times New Roman" w:eastAsia="仿宋" w:hAnsi="Times New Roman" w:cs="Times New Roman"/>
          <w:color w:val="000000"/>
          <w:sz w:val="32"/>
          <w:szCs w:val="32"/>
        </w:rPr>
      </w:pPr>
    </w:p>
    <w:p w:rsidR="009936BF" w:rsidRPr="004122C9" w:rsidRDefault="009936BF" w:rsidP="00F121A5">
      <w:pPr>
        <w:spacing w:line="590" w:lineRule="exact"/>
        <w:ind w:firstLineChars="200" w:firstLine="640"/>
        <w:rPr>
          <w:rFonts w:ascii="Times New Roman" w:eastAsia="方正仿宋_GBK" w:hAnsi="Times New Roman" w:cs="Times New Roman"/>
          <w:color w:val="000000"/>
          <w:sz w:val="32"/>
          <w:szCs w:val="32"/>
        </w:rPr>
      </w:pPr>
      <w:r w:rsidRPr="004122C9">
        <w:rPr>
          <w:rFonts w:ascii="Times New Roman" w:eastAsia="方正仿宋_GBK" w:hAnsi="Times New Roman" w:cs="方正仿宋_GBK" w:hint="eastAsia"/>
          <w:color w:val="000000"/>
          <w:sz w:val="32"/>
          <w:szCs w:val="32"/>
        </w:rPr>
        <w:t>为加快文旅消费市场复苏，鼓励星级饭店提升服务品质，积极开展引客促销，特在全市开展星级饭店消费竞赛季行动，现就相关奖励资金申报制定指南如下。</w:t>
      </w:r>
    </w:p>
    <w:p w:rsidR="009936BF" w:rsidRPr="004122C9" w:rsidRDefault="009936BF" w:rsidP="00F121A5">
      <w:pPr>
        <w:spacing w:line="590" w:lineRule="exact"/>
        <w:ind w:firstLineChars="200" w:firstLine="640"/>
        <w:rPr>
          <w:rFonts w:ascii="方正黑体_GBK" w:eastAsia="方正黑体_GBK" w:hAnsi="Times New Roman" w:cs="Times New Roman"/>
          <w:color w:val="000000"/>
          <w:sz w:val="32"/>
          <w:szCs w:val="32"/>
        </w:rPr>
      </w:pPr>
      <w:r w:rsidRPr="004122C9">
        <w:rPr>
          <w:rFonts w:ascii="方正黑体_GBK" w:eastAsia="方正黑体_GBK" w:hAnsi="Times New Roman" w:cs="方正黑体_GBK" w:hint="eastAsia"/>
          <w:color w:val="000000"/>
          <w:sz w:val="32"/>
          <w:szCs w:val="32"/>
        </w:rPr>
        <w:t>一、奖励政策</w:t>
      </w:r>
    </w:p>
    <w:p w:rsidR="009936BF" w:rsidRPr="004122C9" w:rsidRDefault="009936BF" w:rsidP="00F121A5">
      <w:pPr>
        <w:spacing w:line="590" w:lineRule="exact"/>
        <w:ind w:firstLineChars="200" w:firstLine="640"/>
        <w:rPr>
          <w:rFonts w:ascii="Times New Roman" w:eastAsia="方正仿宋_GBK" w:hAnsi="Times New Roman" w:cs="Times New Roman"/>
          <w:color w:val="000000"/>
          <w:sz w:val="32"/>
          <w:szCs w:val="32"/>
        </w:rPr>
      </w:pPr>
      <w:r w:rsidRPr="004122C9">
        <w:rPr>
          <w:rFonts w:ascii="Times New Roman" w:eastAsia="方正仿宋_GBK" w:hAnsi="Times New Roman" w:cs="方正仿宋_GBK" w:hint="eastAsia"/>
          <w:color w:val="000000"/>
          <w:sz w:val="32"/>
          <w:szCs w:val="32"/>
        </w:rPr>
        <w:t>为促进消费、助企纾困，倡导全市旅游星级饭店积极参加销售竞赛季活动，在落实落细疫情防控举措前提下，结合中秋、国庆、“双十一”等重要消费时点，通过线下、线上多种形式向消费者提供优惠让利促销活动。对各项防控举措符合要求的旅游星级饭店，根据</w:t>
      </w:r>
      <w:r w:rsidRPr="004122C9">
        <w:rPr>
          <w:rFonts w:ascii="Times New Roman" w:eastAsia="方正仿宋_GBK" w:hAnsi="Times New Roman" w:cs="Times New Roman"/>
          <w:color w:val="000000"/>
          <w:sz w:val="32"/>
          <w:szCs w:val="32"/>
        </w:rPr>
        <w:t>2021</w:t>
      </w:r>
      <w:r w:rsidRPr="004122C9">
        <w:rPr>
          <w:rFonts w:ascii="Times New Roman" w:eastAsia="方正仿宋_GBK" w:hAnsi="Times New Roman" w:cs="方正仿宋_GBK" w:hint="eastAsia"/>
          <w:color w:val="000000"/>
          <w:sz w:val="32"/>
          <w:szCs w:val="32"/>
        </w:rPr>
        <w:t>年</w:t>
      </w:r>
      <w:r w:rsidRPr="004122C9">
        <w:rPr>
          <w:rFonts w:ascii="Times New Roman" w:eastAsia="方正仿宋_GBK" w:hAnsi="Times New Roman" w:cs="Times New Roman"/>
          <w:color w:val="000000"/>
          <w:sz w:val="32"/>
          <w:szCs w:val="32"/>
        </w:rPr>
        <w:t>9-11</w:t>
      </w:r>
      <w:r w:rsidRPr="004122C9">
        <w:rPr>
          <w:rFonts w:ascii="Times New Roman" w:eastAsia="方正仿宋_GBK" w:hAnsi="Times New Roman" w:cs="方正仿宋_GBK" w:hint="eastAsia"/>
          <w:color w:val="000000"/>
          <w:sz w:val="32"/>
          <w:szCs w:val="32"/>
        </w:rPr>
        <w:t>月期间客房出租率、客房和餐饮（含外卖）收入</w:t>
      </w:r>
      <w:r>
        <w:rPr>
          <w:rFonts w:ascii="Times New Roman" w:eastAsia="方正仿宋_GBK" w:hAnsi="Times New Roman" w:cs="方正仿宋_GBK" w:hint="eastAsia"/>
          <w:color w:val="000000"/>
          <w:sz w:val="32"/>
          <w:szCs w:val="32"/>
        </w:rPr>
        <w:t>等</w:t>
      </w:r>
      <w:r w:rsidRPr="004122C9">
        <w:rPr>
          <w:rFonts w:ascii="Times New Roman" w:eastAsia="方正仿宋_GBK" w:hAnsi="Times New Roman" w:cs="方正仿宋_GBK" w:hint="eastAsia"/>
          <w:color w:val="000000"/>
          <w:sz w:val="32"/>
          <w:szCs w:val="32"/>
        </w:rPr>
        <w:t>进行综合排名，对排名前</w:t>
      </w:r>
      <w:r w:rsidRPr="004122C9">
        <w:rPr>
          <w:rFonts w:ascii="Times New Roman" w:eastAsia="方正仿宋_GBK" w:hAnsi="Times New Roman" w:cs="Times New Roman"/>
          <w:color w:val="000000"/>
          <w:sz w:val="32"/>
          <w:szCs w:val="32"/>
        </w:rPr>
        <w:t>20</w:t>
      </w:r>
      <w:r w:rsidRPr="004122C9">
        <w:rPr>
          <w:rFonts w:ascii="Times New Roman" w:eastAsia="方正仿宋_GBK" w:hAnsi="Times New Roman" w:cs="方正仿宋_GBK" w:hint="eastAsia"/>
          <w:color w:val="000000"/>
          <w:sz w:val="32"/>
          <w:szCs w:val="32"/>
        </w:rPr>
        <w:t>的旅游星级饭店分别给予</w:t>
      </w:r>
      <w:r w:rsidRPr="004122C9">
        <w:rPr>
          <w:rFonts w:ascii="Times New Roman" w:eastAsia="方正仿宋_GBK" w:hAnsi="Times New Roman" w:cs="Times New Roman"/>
          <w:color w:val="000000"/>
          <w:sz w:val="32"/>
          <w:szCs w:val="32"/>
        </w:rPr>
        <w:t>15 -30</w:t>
      </w:r>
      <w:r w:rsidRPr="004122C9">
        <w:rPr>
          <w:rFonts w:ascii="Times New Roman" w:eastAsia="方正仿宋_GBK" w:hAnsi="Times New Roman" w:cs="方正仿宋_GBK" w:hint="eastAsia"/>
          <w:color w:val="000000"/>
          <w:sz w:val="32"/>
          <w:szCs w:val="32"/>
        </w:rPr>
        <w:t>万元奖励。</w:t>
      </w:r>
    </w:p>
    <w:p w:rsidR="009936BF" w:rsidRPr="004122C9" w:rsidRDefault="009936BF" w:rsidP="00F121A5">
      <w:pPr>
        <w:adjustRightInd w:val="0"/>
        <w:spacing w:line="590" w:lineRule="exact"/>
        <w:ind w:firstLineChars="200" w:firstLine="640"/>
        <w:rPr>
          <w:rFonts w:ascii="Times New Roman" w:eastAsia="方正黑体_GBK" w:hAnsi="Times New Roman" w:cs="Times New Roman"/>
          <w:color w:val="000000"/>
          <w:sz w:val="32"/>
          <w:szCs w:val="32"/>
        </w:rPr>
      </w:pPr>
      <w:r w:rsidRPr="004122C9">
        <w:rPr>
          <w:rFonts w:ascii="Times New Roman" w:eastAsia="方正黑体_GBK" w:hAnsi="Times New Roman" w:cs="方正黑体_GBK" w:hint="eastAsia"/>
          <w:color w:val="000000"/>
          <w:sz w:val="32"/>
          <w:szCs w:val="32"/>
        </w:rPr>
        <w:t>二、申报对象</w:t>
      </w:r>
    </w:p>
    <w:p w:rsidR="009936BF" w:rsidRPr="004122C9" w:rsidRDefault="009936BF" w:rsidP="00F121A5">
      <w:pPr>
        <w:spacing w:line="560" w:lineRule="exact"/>
        <w:ind w:firstLineChars="200" w:firstLine="640"/>
        <w:rPr>
          <w:rFonts w:ascii="Times New Roman" w:eastAsia="方正仿宋_GBK" w:hAnsi="Times New Roman" w:cs="Times New Roman"/>
          <w:sz w:val="32"/>
          <w:szCs w:val="32"/>
        </w:rPr>
      </w:pPr>
      <w:r w:rsidRPr="004122C9">
        <w:rPr>
          <w:rFonts w:ascii="Times New Roman" w:eastAsia="方正仿宋_GBK" w:hAnsi="Times New Roman" w:cs="方正仿宋_GBK" w:hint="eastAsia"/>
          <w:sz w:val="32"/>
          <w:szCs w:val="32"/>
        </w:rPr>
        <w:t>全市旅游星级饭店。</w:t>
      </w:r>
    </w:p>
    <w:p w:rsidR="009936BF" w:rsidRPr="004122C9" w:rsidRDefault="009936BF" w:rsidP="00F121A5">
      <w:pPr>
        <w:adjustRightInd w:val="0"/>
        <w:spacing w:line="590" w:lineRule="exact"/>
        <w:ind w:firstLineChars="200" w:firstLine="640"/>
        <w:rPr>
          <w:rFonts w:ascii="Times New Roman" w:eastAsia="方正黑体_GBK" w:hAnsi="Times New Roman" w:cs="Times New Roman"/>
          <w:color w:val="000000"/>
          <w:sz w:val="32"/>
          <w:szCs w:val="32"/>
        </w:rPr>
      </w:pPr>
      <w:r w:rsidRPr="004122C9">
        <w:rPr>
          <w:rFonts w:ascii="Times New Roman" w:eastAsia="方正黑体_GBK" w:hAnsi="Times New Roman" w:cs="方正黑体_GBK" w:hint="eastAsia"/>
          <w:color w:val="000000"/>
          <w:sz w:val="32"/>
          <w:szCs w:val="32"/>
        </w:rPr>
        <w:t>三、申报条件</w:t>
      </w:r>
    </w:p>
    <w:p w:rsidR="009936BF" w:rsidRPr="004122C9" w:rsidRDefault="009936BF" w:rsidP="00F121A5">
      <w:pPr>
        <w:ind w:firstLineChars="200" w:firstLine="640"/>
        <w:rPr>
          <w:rFonts w:ascii="Times New Roman" w:eastAsia="方正仿宋_GBK" w:hAnsi="Times New Roman" w:cs="Times New Roman"/>
          <w:sz w:val="32"/>
          <w:szCs w:val="32"/>
        </w:rPr>
      </w:pPr>
      <w:r w:rsidRPr="004122C9">
        <w:rPr>
          <w:rFonts w:ascii="Times New Roman" w:eastAsia="方正仿宋_GBK" w:hAnsi="Times New Roman" w:cs="方正仿宋_GBK" w:hint="eastAsia"/>
          <w:sz w:val="32"/>
          <w:szCs w:val="32"/>
        </w:rPr>
        <w:t>旅游星级饭店在</w:t>
      </w:r>
      <w:r w:rsidRPr="004122C9">
        <w:rPr>
          <w:rFonts w:ascii="Times New Roman" w:eastAsia="方正仿宋_GBK" w:hAnsi="Times New Roman" w:cs="Times New Roman"/>
          <w:sz w:val="32"/>
          <w:szCs w:val="32"/>
        </w:rPr>
        <w:t>2021</w:t>
      </w:r>
      <w:r w:rsidRPr="004122C9">
        <w:rPr>
          <w:rFonts w:ascii="Times New Roman" w:eastAsia="方正仿宋_GBK" w:hAnsi="Times New Roman" w:cs="方正仿宋_GBK" w:hint="eastAsia"/>
          <w:sz w:val="32"/>
          <w:szCs w:val="32"/>
        </w:rPr>
        <w:t>年</w:t>
      </w:r>
      <w:r w:rsidRPr="004122C9">
        <w:rPr>
          <w:rFonts w:ascii="Times New Roman" w:eastAsia="方正仿宋_GBK" w:hAnsi="Times New Roman" w:cs="Times New Roman"/>
          <w:sz w:val="32"/>
          <w:szCs w:val="32"/>
        </w:rPr>
        <w:t>9-11</w:t>
      </w:r>
      <w:r w:rsidRPr="004122C9">
        <w:rPr>
          <w:rFonts w:ascii="Times New Roman" w:eastAsia="方正仿宋_GBK" w:hAnsi="Times New Roman" w:cs="方正仿宋_GBK" w:hint="eastAsia"/>
          <w:sz w:val="32"/>
          <w:szCs w:val="32"/>
        </w:rPr>
        <w:t>月期间经营正常，无责任投诉；无重大</w:t>
      </w:r>
      <w:r w:rsidRPr="004122C9">
        <w:rPr>
          <w:rFonts w:ascii="Times New Roman" w:eastAsia="方正仿宋_GBK" w:hAnsi="Times New Roman" w:cs="方正仿宋_GBK" w:hint="eastAsia"/>
          <w:color w:val="000000"/>
          <w:sz w:val="32"/>
          <w:szCs w:val="32"/>
        </w:rPr>
        <w:t>安全责任事故、重大质量责任事故，</w:t>
      </w:r>
      <w:r w:rsidRPr="004122C9">
        <w:rPr>
          <w:rFonts w:ascii="Times New Roman" w:eastAsia="方正仿宋_GBK" w:hAnsi="Times New Roman" w:cs="方正仿宋_GBK" w:hint="eastAsia"/>
          <w:sz w:val="32"/>
          <w:szCs w:val="32"/>
        </w:rPr>
        <w:t>企业及其法人没有违法犯罪及严重失信行为。</w:t>
      </w:r>
    </w:p>
    <w:p w:rsidR="009936BF" w:rsidRPr="004122C9" w:rsidRDefault="009936BF" w:rsidP="00F121A5">
      <w:pPr>
        <w:adjustRightInd w:val="0"/>
        <w:spacing w:line="590" w:lineRule="exact"/>
        <w:ind w:firstLineChars="200" w:firstLine="640"/>
        <w:rPr>
          <w:rFonts w:ascii="Times New Roman" w:eastAsia="方正黑体_GBK" w:hAnsi="Times New Roman" w:cs="Times New Roman"/>
          <w:color w:val="000000"/>
          <w:sz w:val="32"/>
          <w:szCs w:val="32"/>
        </w:rPr>
      </w:pPr>
      <w:r w:rsidRPr="004122C9">
        <w:rPr>
          <w:rFonts w:ascii="Times New Roman" w:eastAsia="方正黑体_GBK" w:hAnsi="Times New Roman" w:cs="方正黑体_GBK" w:hint="eastAsia"/>
          <w:color w:val="000000"/>
          <w:sz w:val="32"/>
          <w:szCs w:val="32"/>
        </w:rPr>
        <w:t>四、奖励标准</w:t>
      </w:r>
    </w:p>
    <w:p w:rsidR="009936BF" w:rsidRPr="004122C9" w:rsidRDefault="009936BF" w:rsidP="00F121A5">
      <w:pPr>
        <w:ind w:firstLineChars="200" w:firstLine="640"/>
        <w:rPr>
          <w:rFonts w:ascii="Times New Roman" w:eastAsia="方正仿宋_GBK" w:hAnsi="Times New Roman" w:cs="Times New Roman"/>
          <w:sz w:val="32"/>
          <w:szCs w:val="32"/>
        </w:rPr>
      </w:pPr>
      <w:r w:rsidRPr="004122C9">
        <w:rPr>
          <w:rFonts w:ascii="Times New Roman" w:eastAsia="方正仿宋_GBK" w:hAnsi="Times New Roman" w:cs="方正仿宋_GBK" w:hint="eastAsia"/>
          <w:sz w:val="32"/>
          <w:szCs w:val="32"/>
        </w:rPr>
        <w:t>按照全市旅游星级饭店在全国旅游监管服务平台中上报的</w:t>
      </w:r>
      <w:r w:rsidRPr="004122C9">
        <w:rPr>
          <w:rFonts w:ascii="Times New Roman" w:eastAsia="方正仿宋_GBK" w:hAnsi="Times New Roman" w:cs="Times New Roman"/>
          <w:sz w:val="32"/>
          <w:szCs w:val="32"/>
        </w:rPr>
        <w:t>2021</w:t>
      </w:r>
      <w:r w:rsidRPr="004122C9">
        <w:rPr>
          <w:rFonts w:ascii="Times New Roman" w:eastAsia="方正仿宋_GBK" w:hAnsi="Times New Roman" w:cs="方正仿宋_GBK" w:hint="eastAsia"/>
          <w:sz w:val="32"/>
          <w:szCs w:val="32"/>
        </w:rPr>
        <w:t>年</w:t>
      </w:r>
      <w:r w:rsidRPr="004122C9">
        <w:rPr>
          <w:rFonts w:ascii="Times New Roman" w:eastAsia="方正仿宋_GBK" w:hAnsi="Times New Roman" w:cs="Times New Roman"/>
          <w:sz w:val="32"/>
          <w:szCs w:val="32"/>
        </w:rPr>
        <w:t>9-11</w:t>
      </w:r>
      <w:r w:rsidRPr="004122C9">
        <w:rPr>
          <w:rFonts w:ascii="Times New Roman" w:eastAsia="方正仿宋_GBK" w:hAnsi="Times New Roman" w:cs="方正仿宋_GBK" w:hint="eastAsia"/>
          <w:sz w:val="32"/>
          <w:szCs w:val="32"/>
        </w:rPr>
        <w:t>月客房出租率、</w:t>
      </w:r>
      <w:r w:rsidRPr="004122C9">
        <w:rPr>
          <w:rFonts w:ascii="Times New Roman" w:eastAsia="方正仿宋_GBK" w:hAnsi="Times New Roman" w:cs="方正仿宋_GBK" w:hint="eastAsia"/>
          <w:color w:val="000000"/>
          <w:sz w:val="32"/>
          <w:szCs w:val="32"/>
        </w:rPr>
        <w:t>客房和餐饮（含外卖）收</w:t>
      </w:r>
      <w:r w:rsidRPr="004122C9">
        <w:rPr>
          <w:rFonts w:ascii="Times New Roman" w:eastAsia="方正仿宋_GBK" w:hAnsi="Times New Roman" w:cs="方正仿宋_GBK" w:hint="eastAsia"/>
          <w:color w:val="000000"/>
          <w:sz w:val="32"/>
          <w:szCs w:val="32"/>
        </w:rPr>
        <w:lastRenderedPageBreak/>
        <w:t>入，以及</w:t>
      </w:r>
      <w:r>
        <w:rPr>
          <w:rFonts w:ascii="Times New Roman" w:eastAsia="方正仿宋_GBK" w:hAnsi="Times New Roman" w:cs="Times New Roman"/>
          <w:color w:val="000000"/>
          <w:sz w:val="32"/>
          <w:szCs w:val="32"/>
        </w:rPr>
        <w:t>2021</w:t>
      </w:r>
      <w:r>
        <w:rPr>
          <w:rFonts w:ascii="Times New Roman" w:eastAsia="方正仿宋_GBK" w:hAnsi="Times New Roman" w:cs="方正仿宋_GBK" w:hint="eastAsia"/>
          <w:color w:val="000000"/>
          <w:sz w:val="32"/>
          <w:szCs w:val="32"/>
        </w:rPr>
        <w:t>年</w:t>
      </w:r>
      <w:r w:rsidRPr="004122C9">
        <w:rPr>
          <w:rFonts w:ascii="Times New Roman" w:eastAsia="方正仿宋_GBK" w:hAnsi="Times New Roman" w:cs="方正仿宋_GBK" w:hint="eastAsia"/>
          <w:color w:val="000000"/>
          <w:sz w:val="32"/>
          <w:szCs w:val="32"/>
        </w:rPr>
        <w:t>是否作为疫情集中隔离场所三个指标，分别占</w:t>
      </w:r>
      <w:r w:rsidRPr="004122C9">
        <w:rPr>
          <w:rFonts w:ascii="Times New Roman" w:eastAsia="方正仿宋_GBK" w:hAnsi="Times New Roman" w:cs="Times New Roman"/>
          <w:color w:val="000000"/>
          <w:sz w:val="32"/>
          <w:szCs w:val="32"/>
        </w:rPr>
        <w:t>40%</w:t>
      </w:r>
      <w:r w:rsidRPr="004122C9">
        <w:rPr>
          <w:rFonts w:ascii="Times New Roman" w:eastAsia="方正仿宋_GBK" w:hAnsi="Times New Roman" w:cs="方正仿宋_GBK" w:hint="eastAsia"/>
          <w:color w:val="000000"/>
          <w:sz w:val="32"/>
          <w:szCs w:val="32"/>
        </w:rPr>
        <w:t>、</w:t>
      </w:r>
      <w:r w:rsidRPr="004122C9">
        <w:rPr>
          <w:rFonts w:ascii="Times New Roman" w:eastAsia="方正仿宋_GBK" w:hAnsi="Times New Roman" w:cs="Times New Roman"/>
          <w:color w:val="000000"/>
          <w:sz w:val="32"/>
          <w:szCs w:val="32"/>
        </w:rPr>
        <w:t>55%</w:t>
      </w:r>
      <w:r w:rsidRPr="004122C9">
        <w:rPr>
          <w:rFonts w:ascii="Times New Roman" w:eastAsia="方正仿宋_GBK" w:hAnsi="Times New Roman" w:cs="方正仿宋_GBK" w:hint="eastAsia"/>
          <w:color w:val="000000"/>
          <w:sz w:val="32"/>
          <w:szCs w:val="32"/>
        </w:rPr>
        <w:t>和</w:t>
      </w:r>
      <w:r w:rsidRPr="004122C9">
        <w:rPr>
          <w:rFonts w:ascii="Times New Roman" w:eastAsia="方正仿宋_GBK" w:hAnsi="Times New Roman" w:cs="Times New Roman"/>
          <w:color w:val="000000"/>
          <w:sz w:val="32"/>
          <w:szCs w:val="32"/>
        </w:rPr>
        <w:t>5%</w:t>
      </w:r>
      <w:r w:rsidRPr="004122C9">
        <w:rPr>
          <w:rFonts w:ascii="Times New Roman" w:eastAsia="方正仿宋_GBK" w:hAnsi="Times New Roman" w:cs="方正仿宋_GBK" w:hint="eastAsia"/>
          <w:color w:val="000000"/>
          <w:sz w:val="32"/>
          <w:szCs w:val="32"/>
        </w:rPr>
        <w:t>的权重</w:t>
      </w:r>
      <w:r w:rsidRPr="004122C9">
        <w:rPr>
          <w:rFonts w:ascii="Times New Roman" w:eastAsia="方正仿宋_GBK" w:hAnsi="Times New Roman" w:cs="方正仿宋_GBK" w:hint="eastAsia"/>
          <w:sz w:val="32"/>
          <w:szCs w:val="32"/>
        </w:rPr>
        <w:t>进行综合排名，对综合排名前</w:t>
      </w:r>
      <w:r w:rsidRPr="004122C9">
        <w:rPr>
          <w:rFonts w:ascii="Times New Roman" w:eastAsia="方正仿宋_GBK" w:hAnsi="Times New Roman" w:cs="Times New Roman"/>
          <w:sz w:val="32"/>
          <w:szCs w:val="32"/>
        </w:rPr>
        <w:t>20</w:t>
      </w:r>
      <w:r w:rsidRPr="004122C9">
        <w:rPr>
          <w:rFonts w:ascii="Times New Roman" w:eastAsia="方正仿宋_GBK" w:hAnsi="Times New Roman" w:cs="方正仿宋_GBK" w:hint="eastAsia"/>
          <w:sz w:val="32"/>
          <w:szCs w:val="32"/>
        </w:rPr>
        <w:t>的旅游星级饭店给予</w:t>
      </w:r>
      <w:r w:rsidRPr="004122C9">
        <w:rPr>
          <w:rFonts w:ascii="Times New Roman" w:eastAsia="方正仿宋_GBK" w:hAnsi="Times New Roman" w:cs="Times New Roman"/>
          <w:color w:val="000000"/>
          <w:sz w:val="32"/>
          <w:szCs w:val="32"/>
        </w:rPr>
        <w:t>15-30</w:t>
      </w:r>
      <w:r w:rsidRPr="004122C9">
        <w:rPr>
          <w:rFonts w:ascii="Times New Roman" w:eastAsia="方正仿宋_GBK" w:hAnsi="Times New Roman" w:cs="方正仿宋_GBK" w:hint="eastAsia"/>
          <w:color w:val="000000"/>
          <w:sz w:val="32"/>
          <w:szCs w:val="32"/>
        </w:rPr>
        <w:t>万元</w:t>
      </w:r>
      <w:r w:rsidRPr="004122C9">
        <w:rPr>
          <w:rFonts w:ascii="Times New Roman" w:eastAsia="方正仿宋_GBK" w:hAnsi="Times New Roman" w:cs="方正仿宋_GBK" w:hint="eastAsia"/>
          <w:sz w:val="32"/>
          <w:szCs w:val="32"/>
        </w:rPr>
        <w:t>奖励。其中第</w:t>
      </w:r>
      <w:r w:rsidRPr="004122C9">
        <w:rPr>
          <w:rFonts w:ascii="Times New Roman" w:eastAsia="方正仿宋_GBK" w:hAnsi="Times New Roman" w:cs="Times New Roman"/>
          <w:sz w:val="32"/>
          <w:szCs w:val="32"/>
        </w:rPr>
        <w:t>1-3</w:t>
      </w:r>
      <w:r w:rsidRPr="004122C9">
        <w:rPr>
          <w:rFonts w:ascii="Times New Roman" w:eastAsia="方正仿宋_GBK" w:hAnsi="Times New Roman" w:cs="方正仿宋_GBK" w:hint="eastAsia"/>
          <w:sz w:val="32"/>
          <w:szCs w:val="32"/>
        </w:rPr>
        <w:t>名，分别奖励</w:t>
      </w:r>
      <w:r w:rsidRPr="004122C9">
        <w:rPr>
          <w:rFonts w:ascii="Times New Roman" w:eastAsia="方正仿宋_GBK" w:hAnsi="Times New Roman" w:cs="Times New Roman"/>
          <w:sz w:val="32"/>
          <w:szCs w:val="32"/>
        </w:rPr>
        <w:t>30</w:t>
      </w:r>
      <w:r w:rsidRPr="004122C9">
        <w:rPr>
          <w:rFonts w:ascii="Times New Roman" w:eastAsia="方正仿宋_GBK" w:hAnsi="Times New Roman" w:cs="方正仿宋_GBK" w:hint="eastAsia"/>
          <w:sz w:val="32"/>
          <w:szCs w:val="32"/>
        </w:rPr>
        <w:t>万元；第</w:t>
      </w:r>
      <w:r w:rsidRPr="004122C9">
        <w:rPr>
          <w:rFonts w:ascii="Times New Roman" w:eastAsia="方正仿宋_GBK" w:hAnsi="Times New Roman" w:cs="Times New Roman"/>
          <w:sz w:val="32"/>
          <w:szCs w:val="32"/>
        </w:rPr>
        <w:t>4-10</w:t>
      </w:r>
      <w:r w:rsidRPr="004122C9">
        <w:rPr>
          <w:rFonts w:ascii="Times New Roman" w:eastAsia="方正仿宋_GBK" w:hAnsi="Times New Roman" w:cs="方正仿宋_GBK" w:hint="eastAsia"/>
          <w:sz w:val="32"/>
          <w:szCs w:val="32"/>
        </w:rPr>
        <w:t>名，分别奖励</w:t>
      </w:r>
      <w:r w:rsidRPr="004122C9">
        <w:rPr>
          <w:rFonts w:ascii="Times New Roman" w:eastAsia="方正仿宋_GBK" w:hAnsi="Times New Roman" w:cs="Times New Roman"/>
          <w:sz w:val="32"/>
          <w:szCs w:val="32"/>
        </w:rPr>
        <w:t>20</w:t>
      </w:r>
      <w:r w:rsidRPr="004122C9">
        <w:rPr>
          <w:rFonts w:ascii="Times New Roman" w:eastAsia="方正仿宋_GBK" w:hAnsi="Times New Roman" w:cs="方正仿宋_GBK" w:hint="eastAsia"/>
          <w:sz w:val="32"/>
          <w:szCs w:val="32"/>
        </w:rPr>
        <w:t>万元；第</w:t>
      </w:r>
      <w:r w:rsidRPr="004122C9">
        <w:rPr>
          <w:rFonts w:ascii="Times New Roman" w:eastAsia="方正仿宋_GBK" w:hAnsi="Times New Roman" w:cs="Times New Roman"/>
          <w:sz w:val="32"/>
          <w:szCs w:val="32"/>
        </w:rPr>
        <w:t>11-20</w:t>
      </w:r>
      <w:r w:rsidRPr="004122C9">
        <w:rPr>
          <w:rFonts w:ascii="Times New Roman" w:eastAsia="方正仿宋_GBK" w:hAnsi="Times New Roman" w:cs="方正仿宋_GBK" w:hint="eastAsia"/>
          <w:sz w:val="32"/>
          <w:szCs w:val="32"/>
        </w:rPr>
        <w:t>名，分别奖励</w:t>
      </w:r>
      <w:r w:rsidRPr="004122C9">
        <w:rPr>
          <w:rFonts w:ascii="Times New Roman" w:eastAsia="方正仿宋_GBK" w:hAnsi="Times New Roman" w:cs="Times New Roman"/>
          <w:sz w:val="32"/>
          <w:szCs w:val="32"/>
        </w:rPr>
        <w:t>15</w:t>
      </w:r>
      <w:r w:rsidRPr="004122C9">
        <w:rPr>
          <w:rFonts w:ascii="Times New Roman" w:eastAsia="方正仿宋_GBK" w:hAnsi="Times New Roman" w:cs="方正仿宋_GBK" w:hint="eastAsia"/>
          <w:sz w:val="32"/>
          <w:szCs w:val="32"/>
        </w:rPr>
        <w:t>万元。</w:t>
      </w:r>
    </w:p>
    <w:p w:rsidR="009936BF" w:rsidRPr="004122C9" w:rsidRDefault="009936BF" w:rsidP="00F121A5">
      <w:pPr>
        <w:adjustRightInd w:val="0"/>
        <w:spacing w:line="590" w:lineRule="exact"/>
        <w:ind w:firstLineChars="200" w:firstLine="640"/>
        <w:rPr>
          <w:rFonts w:ascii="Times New Roman" w:eastAsia="方正黑体_GBK" w:hAnsi="Times New Roman" w:cs="Times New Roman"/>
          <w:color w:val="000000"/>
          <w:sz w:val="32"/>
          <w:szCs w:val="32"/>
        </w:rPr>
      </w:pPr>
      <w:r w:rsidRPr="004122C9">
        <w:rPr>
          <w:rFonts w:ascii="Times New Roman" w:eastAsia="方正黑体_GBK" w:hAnsi="Times New Roman" w:cs="方正黑体_GBK" w:hint="eastAsia"/>
          <w:color w:val="000000"/>
          <w:sz w:val="32"/>
          <w:szCs w:val="32"/>
        </w:rPr>
        <w:t>五、申报材料</w:t>
      </w:r>
    </w:p>
    <w:p w:rsidR="009936BF" w:rsidRPr="004122C9" w:rsidRDefault="009936BF" w:rsidP="00F121A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sidRPr="004122C9">
        <w:rPr>
          <w:rFonts w:ascii="Times New Roman" w:eastAsia="方正仿宋_GBK" w:hAnsi="Times New Roman" w:cs="方正仿宋_GBK" w:hint="eastAsia"/>
          <w:sz w:val="32"/>
          <w:szCs w:val="32"/>
        </w:rPr>
        <w:t>旅游星级饭店消费竞赛季奖励资金兑现申请表；</w:t>
      </w:r>
    </w:p>
    <w:p w:rsidR="009936BF" w:rsidRPr="004122C9" w:rsidRDefault="009936BF" w:rsidP="00F121A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4122C9">
        <w:rPr>
          <w:rFonts w:ascii="Times New Roman" w:eastAsia="方正仿宋_GBK" w:hAnsi="Times New Roman" w:cs="方正仿宋_GBK" w:hint="eastAsia"/>
          <w:sz w:val="32"/>
          <w:szCs w:val="32"/>
        </w:rPr>
        <w:t>旅游星级饭店消费竞赛季奖励资金兑现申报信用承诺书；</w:t>
      </w:r>
    </w:p>
    <w:p w:rsidR="009936BF" w:rsidRPr="004122C9" w:rsidRDefault="009936BF" w:rsidP="00F121A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w:t>
      </w:r>
      <w:r w:rsidRPr="004122C9">
        <w:rPr>
          <w:rFonts w:ascii="Times New Roman" w:eastAsia="方正仿宋_GBK" w:hAnsi="Times New Roman" w:cs="方正仿宋_GBK" w:hint="eastAsia"/>
          <w:sz w:val="32"/>
          <w:szCs w:val="32"/>
        </w:rPr>
        <w:t>营业执照复印件；</w:t>
      </w:r>
    </w:p>
    <w:p w:rsidR="009936BF" w:rsidRPr="004122C9" w:rsidRDefault="009936BF" w:rsidP="00F121A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w:t>
      </w:r>
      <w:r w:rsidRPr="0010071F">
        <w:rPr>
          <w:rFonts w:ascii="Times New Roman" w:eastAsia="方正仿宋_GBK" w:hAnsi="Times New Roman" w:cs="Times New Roman"/>
          <w:sz w:val="32"/>
          <w:szCs w:val="32"/>
        </w:rPr>
        <w:t>2021</w:t>
      </w:r>
      <w:r w:rsidRPr="0010071F">
        <w:rPr>
          <w:rFonts w:ascii="Times New Roman" w:eastAsia="方正仿宋_GBK" w:hAnsi="Times New Roman" w:cs="方正仿宋_GBK" w:hint="eastAsia"/>
          <w:sz w:val="32"/>
          <w:szCs w:val="32"/>
        </w:rPr>
        <w:t>年</w:t>
      </w:r>
      <w:r w:rsidRPr="0010071F">
        <w:rPr>
          <w:rFonts w:ascii="Times New Roman" w:eastAsia="方正仿宋_GBK" w:hAnsi="Times New Roman" w:cs="Times New Roman"/>
          <w:sz w:val="32"/>
          <w:szCs w:val="32"/>
        </w:rPr>
        <w:t>9-11</w:t>
      </w:r>
      <w:r w:rsidRPr="0010071F">
        <w:rPr>
          <w:rFonts w:ascii="Times New Roman" w:eastAsia="方正仿宋_GBK" w:hAnsi="Times New Roman" w:cs="方正仿宋_GBK" w:hint="eastAsia"/>
          <w:sz w:val="32"/>
          <w:szCs w:val="32"/>
        </w:rPr>
        <w:t>月份客房出租率、客房和餐饮（含外卖）收入专项财务审计报告；</w:t>
      </w:r>
    </w:p>
    <w:p w:rsidR="009936BF" w:rsidRPr="004122C9" w:rsidRDefault="009936BF" w:rsidP="00F121A5">
      <w:pPr>
        <w:ind w:firstLineChars="200" w:firstLine="640"/>
        <w:rPr>
          <w:rFonts w:ascii="Times New Roman" w:eastAsia="方正仿宋_GBK" w:hAnsi="Times New Roman" w:cs="Times New Roman"/>
          <w:sz w:val="32"/>
          <w:szCs w:val="32"/>
        </w:rPr>
      </w:pPr>
      <w:r w:rsidRPr="0010071F">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w:t>
      </w:r>
      <w:r w:rsidRPr="0010071F">
        <w:rPr>
          <w:rFonts w:ascii="Times New Roman" w:eastAsia="方正仿宋_GBK" w:hAnsi="Times New Roman" w:cs="Times New Roman"/>
          <w:sz w:val="32"/>
          <w:szCs w:val="32"/>
        </w:rPr>
        <w:t>2021</w:t>
      </w:r>
      <w:r w:rsidRPr="0010071F">
        <w:rPr>
          <w:rFonts w:ascii="Times New Roman" w:eastAsia="方正仿宋_GBK" w:hAnsi="Times New Roman" w:cs="方正仿宋_GBK" w:hint="eastAsia"/>
          <w:sz w:val="32"/>
          <w:szCs w:val="32"/>
        </w:rPr>
        <w:t>年作为疫情集中隔离场所的证明材料。</w:t>
      </w:r>
    </w:p>
    <w:p w:rsidR="009936BF" w:rsidRPr="004122C9" w:rsidRDefault="009936BF" w:rsidP="00F121A5">
      <w:pPr>
        <w:adjustRightInd w:val="0"/>
        <w:spacing w:line="590" w:lineRule="exact"/>
        <w:ind w:firstLineChars="200" w:firstLine="640"/>
        <w:rPr>
          <w:rFonts w:ascii="Times New Roman" w:eastAsia="方正黑体_GBK" w:hAnsi="Times New Roman" w:cs="Times New Roman"/>
          <w:color w:val="000000"/>
          <w:sz w:val="32"/>
          <w:szCs w:val="32"/>
        </w:rPr>
      </w:pPr>
      <w:r w:rsidRPr="004122C9">
        <w:rPr>
          <w:rFonts w:ascii="Times New Roman" w:eastAsia="方正黑体_GBK" w:hAnsi="Times New Roman" w:cs="方正黑体_GBK" w:hint="eastAsia"/>
          <w:color w:val="000000"/>
          <w:sz w:val="32"/>
          <w:szCs w:val="32"/>
        </w:rPr>
        <w:t>六、申报时间</w:t>
      </w:r>
    </w:p>
    <w:p w:rsidR="009936BF" w:rsidRPr="004122C9" w:rsidRDefault="009936BF" w:rsidP="00BF14FE">
      <w:pPr>
        <w:spacing w:line="590" w:lineRule="exact"/>
        <w:ind w:firstLineChars="200" w:firstLine="640"/>
        <w:rPr>
          <w:rFonts w:ascii="Times New Roman" w:eastAsia="方正仿宋_GBK" w:hAnsi="Times New Roman" w:cs="Times New Roman"/>
          <w:b/>
          <w:bCs/>
          <w:sz w:val="32"/>
          <w:szCs w:val="32"/>
        </w:rPr>
      </w:pPr>
      <w:r w:rsidRPr="004122C9">
        <w:rPr>
          <w:rFonts w:ascii="Times New Roman" w:eastAsia="方正仿宋_GBK" w:hAnsi="Times New Roman" w:cs="方正仿宋_GBK" w:hint="eastAsia"/>
          <w:sz w:val="32"/>
          <w:szCs w:val="32"/>
        </w:rPr>
        <w:t>奖励资金兑现申报时间为</w:t>
      </w:r>
      <w:r w:rsidRPr="004122C9">
        <w:rPr>
          <w:rFonts w:ascii="Times New Roman" w:eastAsia="方正仿宋_GBK" w:hAnsi="Times New Roman" w:cs="Times New Roman"/>
          <w:sz w:val="32"/>
          <w:szCs w:val="32"/>
        </w:rPr>
        <w:t>12</w:t>
      </w:r>
      <w:r w:rsidRPr="004122C9">
        <w:rPr>
          <w:rFonts w:ascii="Times New Roman" w:eastAsia="方正仿宋_GBK" w:hAnsi="Times New Roman" w:cs="方正仿宋_GBK" w:hint="eastAsia"/>
          <w:sz w:val="32"/>
          <w:szCs w:val="32"/>
        </w:rPr>
        <w:t>月</w:t>
      </w:r>
      <w:r w:rsidRPr="004122C9">
        <w:rPr>
          <w:rFonts w:ascii="Times New Roman" w:eastAsia="方正仿宋_GBK" w:hAnsi="Times New Roman" w:cs="Times New Roman"/>
          <w:sz w:val="32"/>
          <w:szCs w:val="32"/>
        </w:rPr>
        <w:t>1</w:t>
      </w:r>
      <w:r w:rsidRPr="004122C9">
        <w:rPr>
          <w:rFonts w:ascii="Times New Roman" w:eastAsia="方正仿宋_GBK" w:hAnsi="Times New Roman" w:cs="方正仿宋_GBK" w:hint="eastAsia"/>
          <w:sz w:val="32"/>
          <w:szCs w:val="32"/>
        </w:rPr>
        <w:t>日至</w:t>
      </w:r>
      <w:r w:rsidRPr="004122C9">
        <w:rPr>
          <w:rFonts w:ascii="Times New Roman" w:eastAsia="方正仿宋_GBK" w:hAnsi="Times New Roman" w:cs="Times New Roman"/>
          <w:sz w:val="32"/>
          <w:szCs w:val="32"/>
        </w:rPr>
        <w:t>10</w:t>
      </w:r>
      <w:r w:rsidRPr="004122C9">
        <w:rPr>
          <w:rFonts w:ascii="Times New Roman" w:eastAsia="方正仿宋_GBK" w:hAnsi="Times New Roman" w:cs="方正仿宋_GBK" w:hint="eastAsia"/>
          <w:sz w:val="32"/>
          <w:szCs w:val="32"/>
        </w:rPr>
        <w:t>日。各旅游星级饭店于</w:t>
      </w:r>
      <w:r w:rsidRPr="004122C9">
        <w:rPr>
          <w:rFonts w:ascii="Times New Roman" w:eastAsia="方正仿宋_GBK" w:hAnsi="Times New Roman" w:cs="Times New Roman"/>
          <w:sz w:val="32"/>
          <w:szCs w:val="32"/>
        </w:rPr>
        <w:t>12</w:t>
      </w:r>
      <w:r w:rsidRPr="004122C9">
        <w:rPr>
          <w:rFonts w:ascii="Times New Roman" w:eastAsia="方正仿宋_GBK" w:hAnsi="Times New Roman" w:cs="方正仿宋_GBK" w:hint="eastAsia"/>
          <w:sz w:val="32"/>
          <w:szCs w:val="32"/>
        </w:rPr>
        <w:t>月</w:t>
      </w:r>
      <w:r w:rsidRPr="004122C9">
        <w:rPr>
          <w:rFonts w:ascii="Times New Roman" w:eastAsia="方正仿宋_GBK" w:hAnsi="Times New Roman" w:cs="Times New Roman"/>
          <w:sz w:val="32"/>
          <w:szCs w:val="32"/>
        </w:rPr>
        <w:t xml:space="preserve"> 10</w:t>
      </w:r>
      <w:r w:rsidRPr="004122C9">
        <w:rPr>
          <w:rFonts w:ascii="Times New Roman" w:eastAsia="方正仿宋_GBK" w:hAnsi="Times New Roman" w:cs="方正仿宋_GBK" w:hint="eastAsia"/>
          <w:sz w:val="32"/>
          <w:szCs w:val="32"/>
        </w:rPr>
        <w:t>日前将材料送至市文化和旅游局（建邺区江东中路</w:t>
      </w:r>
      <w:r w:rsidRPr="004122C9">
        <w:rPr>
          <w:rFonts w:ascii="Times New Roman" w:eastAsia="方正仿宋_GBK" w:hAnsi="Times New Roman" w:cs="Times New Roman"/>
          <w:sz w:val="32"/>
          <w:szCs w:val="32"/>
        </w:rPr>
        <w:t>265</w:t>
      </w:r>
      <w:r w:rsidRPr="004122C9">
        <w:rPr>
          <w:rFonts w:ascii="Times New Roman" w:eastAsia="方正仿宋_GBK" w:hAnsi="Times New Roman" w:cs="方正仿宋_GBK" w:hint="eastAsia"/>
          <w:sz w:val="32"/>
          <w:szCs w:val="32"/>
        </w:rPr>
        <w:t>号新城大厦</w:t>
      </w:r>
      <w:r w:rsidRPr="004122C9">
        <w:rPr>
          <w:rFonts w:ascii="Times New Roman" w:eastAsia="方正仿宋_GBK" w:hAnsi="Times New Roman" w:cs="Times New Roman"/>
          <w:sz w:val="32"/>
          <w:szCs w:val="32"/>
        </w:rPr>
        <w:t>D</w:t>
      </w:r>
      <w:r w:rsidRPr="004122C9">
        <w:rPr>
          <w:rFonts w:ascii="Times New Roman" w:eastAsia="方正仿宋_GBK" w:hAnsi="Times New Roman" w:cs="方正仿宋_GBK" w:hint="eastAsia"/>
          <w:sz w:val="32"/>
          <w:szCs w:val="32"/>
        </w:rPr>
        <w:t>座</w:t>
      </w:r>
      <w:r w:rsidRPr="004122C9">
        <w:rPr>
          <w:rFonts w:ascii="Times New Roman" w:eastAsia="方正仿宋_GBK" w:hAnsi="Times New Roman" w:cs="Times New Roman"/>
          <w:sz w:val="32"/>
          <w:szCs w:val="32"/>
        </w:rPr>
        <w:t>15F92</w:t>
      </w:r>
      <w:r w:rsidRPr="004122C9">
        <w:rPr>
          <w:rFonts w:ascii="Times New Roman" w:eastAsia="方正仿宋_GBK" w:hAnsi="Times New Roman" w:cs="方正仿宋_GBK" w:hint="eastAsia"/>
          <w:sz w:val="32"/>
          <w:szCs w:val="32"/>
        </w:rPr>
        <w:t>办公室）。逾期不按规定</w:t>
      </w:r>
      <w:r w:rsidRPr="004122C9">
        <w:rPr>
          <w:rFonts w:ascii="Times New Roman" w:eastAsia="方正仿宋_GBK" w:hAnsi="Times New Roman" w:cs="方正仿宋_GBK" w:hint="eastAsia"/>
          <w:color w:val="000000"/>
          <w:sz w:val="32"/>
          <w:szCs w:val="32"/>
        </w:rPr>
        <w:t>提交申报材料视为自动放弃奖励资金申报资格。</w:t>
      </w:r>
    </w:p>
    <w:p w:rsidR="009936BF" w:rsidRPr="004122C9" w:rsidRDefault="009936BF" w:rsidP="00642316">
      <w:pPr>
        <w:ind w:firstLineChars="200" w:firstLine="640"/>
        <w:rPr>
          <w:rFonts w:ascii="Times New Roman" w:eastAsia="方正黑体_GBK" w:hAnsi="Times New Roman" w:cs="Times New Roman"/>
          <w:color w:val="000000"/>
          <w:sz w:val="32"/>
          <w:szCs w:val="32"/>
        </w:rPr>
      </w:pPr>
      <w:r w:rsidRPr="004122C9">
        <w:rPr>
          <w:rFonts w:ascii="Times New Roman" w:eastAsia="方正黑体_GBK" w:hAnsi="Times New Roman" w:cs="方正黑体_GBK" w:hint="eastAsia"/>
          <w:color w:val="000000"/>
          <w:sz w:val="32"/>
          <w:szCs w:val="32"/>
        </w:rPr>
        <w:t>七、申报程序</w:t>
      </w:r>
    </w:p>
    <w:p w:rsidR="009936BF" w:rsidRPr="004122C9" w:rsidRDefault="009936BF" w:rsidP="00F121A5">
      <w:pP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1</w:t>
      </w:r>
      <w:r>
        <w:rPr>
          <w:rFonts w:ascii="Times New Roman" w:eastAsia="方正仿宋_GBK" w:hAnsi="Times New Roman" w:cs="方正仿宋_GBK" w:hint="eastAsia"/>
          <w:sz w:val="32"/>
          <w:szCs w:val="32"/>
        </w:rPr>
        <w:t>．</w:t>
      </w:r>
      <w:r w:rsidRPr="004122C9">
        <w:rPr>
          <w:rFonts w:ascii="Times New Roman" w:eastAsia="方正仿宋_GBK" w:hAnsi="Times New Roman" w:cs="方正仿宋_GBK" w:hint="eastAsia"/>
          <w:sz w:val="32"/>
          <w:szCs w:val="32"/>
        </w:rPr>
        <w:t>申报单位按上述要求准备申报材料，并于规定时间上报；</w:t>
      </w:r>
    </w:p>
    <w:p w:rsidR="009936BF" w:rsidRPr="004122C9" w:rsidRDefault="009936BF" w:rsidP="00F121A5">
      <w:pPr>
        <w:tabs>
          <w:tab w:val="left" w:pos="6794"/>
          <w:tab w:val="left" w:pos="7584"/>
        </w:tabs>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10071F">
        <w:rPr>
          <w:rFonts w:ascii="Times New Roman" w:eastAsia="方正仿宋_GBK" w:hAnsi="Times New Roman" w:cs="方正仿宋_GBK" w:hint="eastAsia"/>
          <w:sz w:val="32"/>
          <w:szCs w:val="32"/>
        </w:rPr>
        <w:t>市文化和旅游局委托第三方会计师事务所进行审核。</w:t>
      </w:r>
      <w:r w:rsidRPr="0010071F">
        <w:rPr>
          <w:rFonts w:ascii="Times New Roman" w:eastAsia="方正仿宋_GBK" w:hAnsi="Times New Roman" w:cs="方正仿宋_GBK" w:hint="eastAsia"/>
          <w:color w:val="000000"/>
          <w:sz w:val="32"/>
          <w:szCs w:val="32"/>
        </w:rPr>
        <w:lastRenderedPageBreak/>
        <w:t>凡发现申报材料弄虚作假的，一律取消奖励资格；</w:t>
      </w:r>
    </w:p>
    <w:p w:rsidR="009936BF" w:rsidRPr="004122C9" w:rsidRDefault="009936BF" w:rsidP="00F121A5">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3</w:t>
      </w:r>
      <w:r>
        <w:rPr>
          <w:rFonts w:ascii="Times New Roman" w:eastAsia="方正仿宋_GBK" w:hAnsi="Times New Roman" w:cs="方正仿宋_GBK" w:hint="eastAsia"/>
          <w:color w:val="000000"/>
          <w:sz w:val="32"/>
          <w:szCs w:val="32"/>
        </w:rPr>
        <w:t>．</w:t>
      </w:r>
      <w:r w:rsidRPr="004122C9">
        <w:rPr>
          <w:rFonts w:ascii="Times New Roman" w:eastAsia="方正仿宋_GBK" w:hAnsi="Times New Roman" w:cs="方正仿宋_GBK" w:hint="eastAsia"/>
          <w:color w:val="000000"/>
          <w:sz w:val="32"/>
          <w:szCs w:val="32"/>
        </w:rPr>
        <w:t>由市文化和旅游局、市财政局负责组织评审认定工作；</w:t>
      </w:r>
    </w:p>
    <w:p w:rsidR="009936BF" w:rsidRPr="004122C9" w:rsidRDefault="009936BF" w:rsidP="00F121A5">
      <w:pPr>
        <w:tabs>
          <w:tab w:val="left" w:pos="6794"/>
          <w:tab w:val="left" w:pos="7584"/>
        </w:tabs>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w:t>
      </w:r>
      <w:r w:rsidRPr="004122C9">
        <w:rPr>
          <w:rFonts w:ascii="Times New Roman" w:eastAsia="方正仿宋_GBK" w:hAnsi="Times New Roman" w:cs="方正仿宋_GBK" w:hint="eastAsia"/>
          <w:sz w:val="32"/>
          <w:szCs w:val="32"/>
        </w:rPr>
        <w:t>旅游</w:t>
      </w:r>
      <w:r w:rsidRPr="004122C9">
        <w:rPr>
          <w:rFonts w:ascii="Times New Roman" w:eastAsia="方正仿宋_GBK" w:hAnsi="Times New Roman" w:cs="方正仿宋_GBK" w:hint="eastAsia"/>
          <w:color w:val="000000"/>
          <w:sz w:val="32"/>
          <w:szCs w:val="32"/>
        </w:rPr>
        <w:t>星级饭店奖励名单确定后，在市文化和旅游局官方网站公示</w:t>
      </w:r>
      <w:r w:rsidRPr="004122C9">
        <w:rPr>
          <w:rFonts w:ascii="Times New Roman" w:eastAsia="方正仿宋_GBK" w:hAnsi="Times New Roman" w:cs="Times New Roman"/>
          <w:color w:val="000000"/>
          <w:sz w:val="32"/>
          <w:szCs w:val="32"/>
        </w:rPr>
        <w:t>5</w:t>
      </w:r>
      <w:r w:rsidRPr="004122C9">
        <w:rPr>
          <w:rFonts w:ascii="Times New Roman" w:eastAsia="方正仿宋_GBK" w:hAnsi="Times New Roman" w:cs="方正仿宋_GBK" w:hint="eastAsia"/>
          <w:color w:val="000000"/>
          <w:sz w:val="32"/>
          <w:szCs w:val="32"/>
        </w:rPr>
        <w:t>个工作日。公示期满无异议的，由市文化和旅游局、市财政局实施奖励。</w:t>
      </w:r>
    </w:p>
    <w:p w:rsidR="009936BF" w:rsidRPr="004122C9" w:rsidRDefault="009936BF" w:rsidP="00642316">
      <w:pPr>
        <w:ind w:firstLineChars="200" w:firstLine="640"/>
        <w:rPr>
          <w:rFonts w:ascii="Times New Roman" w:eastAsia="方正仿宋_GBK" w:hAnsi="Times New Roman" w:cs="Times New Roman"/>
          <w:sz w:val="32"/>
          <w:szCs w:val="32"/>
        </w:rPr>
      </w:pPr>
      <w:r w:rsidRPr="004122C9">
        <w:rPr>
          <w:rFonts w:ascii="Times New Roman" w:eastAsia="方正仿宋_GBK" w:hAnsi="Times New Roman" w:cs="方正仿宋_GBK" w:hint="eastAsia"/>
          <w:color w:val="000000"/>
          <w:sz w:val="32"/>
          <w:szCs w:val="32"/>
        </w:rPr>
        <w:t>联系人及联系电话：市文化和旅游局市场管理处王萍，</w:t>
      </w:r>
      <w:r w:rsidRPr="004122C9">
        <w:rPr>
          <w:rFonts w:ascii="Times New Roman" w:eastAsia="方正仿宋_GBK" w:hAnsi="Times New Roman" w:cs="Times New Roman"/>
          <w:color w:val="000000"/>
          <w:sz w:val="32"/>
          <w:szCs w:val="32"/>
        </w:rPr>
        <w:t>025</w:t>
      </w:r>
      <w:r w:rsidRPr="004122C9">
        <w:rPr>
          <w:rFonts w:ascii="Times New Roman" w:eastAsia="方正仿宋_GBK" w:hAnsi="Times New Roman" w:cs="方正仿宋_GBK" w:hint="eastAsia"/>
          <w:color w:val="000000"/>
          <w:sz w:val="32"/>
          <w:szCs w:val="32"/>
        </w:rPr>
        <w:t>－</w:t>
      </w:r>
      <w:r w:rsidRPr="004122C9">
        <w:rPr>
          <w:rFonts w:ascii="Times New Roman" w:eastAsia="方正仿宋_GBK" w:hAnsi="Times New Roman" w:cs="Times New Roman"/>
          <w:color w:val="000000"/>
          <w:sz w:val="32"/>
          <w:szCs w:val="32"/>
        </w:rPr>
        <w:t>68789867</w:t>
      </w:r>
      <w:r w:rsidRPr="004122C9">
        <w:rPr>
          <w:rFonts w:ascii="Times New Roman" w:eastAsia="方正仿宋_GBK" w:hAnsi="Times New Roman" w:cs="方正仿宋_GBK" w:hint="eastAsia"/>
          <w:sz w:val="32"/>
          <w:szCs w:val="32"/>
        </w:rPr>
        <w:t>。</w:t>
      </w:r>
    </w:p>
    <w:p w:rsidR="009936BF" w:rsidRPr="004122C9" w:rsidRDefault="009936BF" w:rsidP="00F121A5">
      <w:pPr>
        <w:adjustRightInd w:val="0"/>
        <w:spacing w:line="590" w:lineRule="exact"/>
        <w:ind w:leftChars="300" w:left="2230" w:hangingChars="500" w:hanging="1600"/>
        <w:rPr>
          <w:rFonts w:ascii="Times New Roman" w:eastAsia="方正仿宋_GBK" w:hAnsi="Times New Roman" w:cs="Times New Roman"/>
          <w:color w:val="000000"/>
          <w:sz w:val="32"/>
          <w:szCs w:val="32"/>
        </w:rPr>
      </w:pPr>
      <w:r w:rsidRPr="004122C9">
        <w:rPr>
          <w:rFonts w:ascii="Times New Roman" w:eastAsia="方正仿宋_GBK" w:hAnsi="Times New Roman" w:cs="方正仿宋_GBK" w:hint="eastAsia"/>
          <w:color w:val="000000"/>
          <w:sz w:val="32"/>
          <w:szCs w:val="32"/>
        </w:rPr>
        <w:t>附件：</w:t>
      </w:r>
      <w:r w:rsidRPr="004122C9">
        <w:rPr>
          <w:rFonts w:ascii="Times New Roman" w:eastAsia="方正仿宋_GBK" w:hAnsi="Times New Roman" w:cs="Times New Roman"/>
          <w:sz w:val="32"/>
          <w:szCs w:val="32"/>
        </w:rPr>
        <w:t>1</w:t>
      </w:r>
      <w:r w:rsidRPr="004122C9">
        <w:rPr>
          <w:rFonts w:ascii="Times New Roman" w:eastAsia="方正仿宋_GBK" w:hAnsi="Times New Roman" w:cs="方正仿宋_GBK" w:hint="eastAsia"/>
          <w:sz w:val="32"/>
          <w:szCs w:val="32"/>
        </w:rPr>
        <w:t>．旅游星级饭店</w:t>
      </w:r>
      <w:r>
        <w:rPr>
          <w:rFonts w:ascii="Times New Roman" w:eastAsia="方正仿宋_GBK" w:hAnsi="Times New Roman" w:cs="方正仿宋_GBK" w:hint="eastAsia"/>
          <w:sz w:val="32"/>
          <w:szCs w:val="32"/>
        </w:rPr>
        <w:t>消费竞赛</w:t>
      </w:r>
      <w:r w:rsidRPr="004122C9">
        <w:rPr>
          <w:rFonts w:ascii="Times New Roman" w:eastAsia="方正仿宋_GBK" w:hAnsi="Times New Roman" w:cs="方正仿宋_GBK" w:hint="eastAsia"/>
          <w:sz w:val="32"/>
          <w:szCs w:val="32"/>
        </w:rPr>
        <w:t>奖励资金兑现申报表</w:t>
      </w:r>
    </w:p>
    <w:p w:rsidR="009936BF" w:rsidRPr="004122C9" w:rsidRDefault="009936BF" w:rsidP="00F121A5">
      <w:pPr>
        <w:spacing w:line="560" w:lineRule="exact"/>
        <w:ind w:leftChars="800" w:left="2320" w:hangingChars="200" w:hanging="640"/>
        <w:rPr>
          <w:rFonts w:ascii="Times New Roman" w:eastAsia="方正仿宋_GBK" w:hAnsi="Times New Roman" w:cs="Times New Roman"/>
          <w:sz w:val="32"/>
          <w:szCs w:val="32"/>
        </w:rPr>
      </w:pPr>
      <w:r w:rsidRPr="004122C9">
        <w:rPr>
          <w:rFonts w:ascii="Times New Roman" w:eastAsia="方正仿宋_GBK" w:hAnsi="Times New Roman" w:cs="Times New Roman"/>
          <w:sz w:val="32"/>
          <w:szCs w:val="32"/>
        </w:rPr>
        <w:t>2</w:t>
      </w:r>
      <w:r w:rsidRPr="004122C9">
        <w:rPr>
          <w:rFonts w:ascii="Times New Roman" w:eastAsia="方正仿宋_GBK" w:hAnsi="Times New Roman" w:cs="方正仿宋_GBK" w:hint="eastAsia"/>
          <w:sz w:val="32"/>
          <w:szCs w:val="32"/>
        </w:rPr>
        <w:t>．旅游星级饭店</w:t>
      </w:r>
      <w:r>
        <w:rPr>
          <w:rFonts w:ascii="Times New Roman" w:eastAsia="方正仿宋_GBK" w:hAnsi="Times New Roman" w:cs="方正仿宋_GBK" w:hint="eastAsia"/>
          <w:sz w:val="32"/>
          <w:szCs w:val="32"/>
        </w:rPr>
        <w:t>消费竞赛</w:t>
      </w:r>
      <w:r w:rsidRPr="004122C9">
        <w:rPr>
          <w:rFonts w:ascii="Times New Roman" w:eastAsia="方正仿宋_GBK" w:hAnsi="Times New Roman" w:cs="方正仿宋_GBK" w:hint="eastAsia"/>
          <w:sz w:val="32"/>
          <w:szCs w:val="32"/>
        </w:rPr>
        <w:t>奖励资金兑现申报信用承诺书。</w:t>
      </w:r>
    </w:p>
    <w:p w:rsidR="009936BF" w:rsidRPr="004122C9" w:rsidRDefault="009936BF" w:rsidP="00F121A5">
      <w:pPr>
        <w:spacing w:line="560" w:lineRule="exact"/>
        <w:rPr>
          <w:rFonts w:ascii="Times New Roman" w:eastAsia="方正仿宋_GBK" w:hAnsi="Times New Roman" w:cs="Times New Roman"/>
          <w:sz w:val="32"/>
          <w:szCs w:val="32"/>
        </w:rPr>
      </w:pPr>
    </w:p>
    <w:p w:rsidR="009936BF" w:rsidRPr="004122C9" w:rsidRDefault="009936BF" w:rsidP="00F121A5">
      <w:pPr>
        <w:spacing w:line="560" w:lineRule="exact"/>
        <w:ind w:firstLineChars="200" w:firstLine="640"/>
        <w:rPr>
          <w:rFonts w:ascii="Times New Roman" w:eastAsia="方正仿宋_GBK" w:hAnsi="Times New Roman" w:cs="Times New Roman"/>
          <w:sz w:val="32"/>
          <w:szCs w:val="32"/>
        </w:rPr>
      </w:pPr>
    </w:p>
    <w:p w:rsidR="009936BF" w:rsidRPr="004122C9" w:rsidRDefault="009936BF" w:rsidP="00F121A5">
      <w:pPr>
        <w:spacing w:line="560" w:lineRule="exact"/>
        <w:ind w:firstLineChars="200" w:firstLine="640"/>
        <w:rPr>
          <w:rFonts w:ascii="Times New Roman" w:eastAsia="方正仿宋_GBK" w:hAnsi="Times New Roman" w:cs="Times New Roman"/>
          <w:sz w:val="32"/>
          <w:szCs w:val="32"/>
        </w:rPr>
      </w:pPr>
    </w:p>
    <w:p w:rsidR="009936BF" w:rsidRPr="004122C9" w:rsidRDefault="009936BF" w:rsidP="00F121A5">
      <w:pPr>
        <w:spacing w:line="560" w:lineRule="exact"/>
        <w:ind w:firstLineChars="200" w:firstLine="640"/>
        <w:rPr>
          <w:rFonts w:ascii="Times New Roman" w:eastAsia="方正仿宋_GBK" w:hAnsi="Times New Roman" w:cs="Times New Roman"/>
          <w:sz w:val="32"/>
          <w:szCs w:val="32"/>
        </w:rPr>
      </w:pPr>
    </w:p>
    <w:p w:rsidR="009936BF" w:rsidRPr="004122C9" w:rsidRDefault="009936BF" w:rsidP="00F121A5">
      <w:pPr>
        <w:spacing w:line="560" w:lineRule="exact"/>
        <w:ind w:firstLineChars="200" w:firstLine="640"/>
        <w:rPr>
          <w:rFonts w:ascii="Times New Roman" w:eastAsia="方正仿宋_GBK" w:hAnsi="Times New Roman" w:cs="Times New Roman"/>
          <w:sz w:val="32"/>
          <w:szCs w:val="32"/>
        </w:rPr>
      </w:pPr>
    </w:p>
    <w:p w:rsidR="009936BF" w:rsidRPr="004122C9" w:rsidRDefault="009936BF" w:rsidP="00F121A5">
      <w:pPr>
        <w:spacing w:line="560" w:lineRule="exact"/>
        <w:ind w:firstLineChars="200" w:firstLine="640"/>
        <w:rPr>
          <w:rFonts w:ascii="Times New Roman" w:eastAsia="方正仿宋_GBK" w:hAnsi="Times New Roman" w:cs="Times New Roman"/>
          <w:sz w:val="32"/>
          <w:szCs w:val="32"/>
        </w:rPr>
      </w:pPr>
    </w:p>
    <w:p w:rsidR="009936BF" w:rsidRPr="004122C9" w:rsidRDefault="009936BF" w:rsidP="00F121A5">
      <w:pPr>
        <w:spacing w:line="560" w:lineRule="exact"/>
        <w:ind w:firstLineChars="200" w:firstLine="640"/>
        <w:rPr>
          <w:rFonts w:ascii="Times New Roman" w:eastAsia="方正仿宋_GBK" w:hAnsi="Times New Roman" w:cs="Times New Roman"/>
          <w:sz w:val="32"/>
          <w:szCs w:val="32"/>
        </w:rPr>
      </w:pPr>
    </w:p>
    <w:p w:rsidR="009936BF" w:rsidRPr="004122C9" w:rsidRDefault="009936BF" w:rsidP="00F121A5">
      <w:pPr>
        <w:spacing w:line="560" w:lineRule="exact"/>
        <w:ind w:firstLineChars="200" w:firstLine="640"/>
        <w:rPr>
          <w:rFonts w:ascii="Times New Roman" w:eastAsia="方正仿宋_GBK" w:hAnsi="Times New Roman" w:cs="Times New Roman"/>
          <w:sz w:val="32"/>
          <w:szCs w:val="32"/>
        </w:rPr>
      </w:pPr>
    </w:p>
    <w:p w:rsidR="009936BF" w:rsidRPr="004122C9" w:rsidRDefault="009936BF" w:rsidP="00F121A5">
      <w:pPr>
        <w:spacing w:line="560" w:lineRule="exact"/>
        <w:ind w:firstLineChars="200" w:firstLine="640"/>
        <w:rPr>
          <w:rFonts w:ascii="Times New Roman" w:eastAsia="方正仿宋_GBK" w:hAnsi="Times New Roman" w:cs="Times New Roman"/>
          <w:sz w:val="32"/>
          <w:szCs w:val="32"/>
        </w:rPr>
      </w:pPr>
    </w:p>
    <w:p w:rsidR="009936BF" w:rsidRDefault="009936BF" w:rsidP="00F121A5">
      <w:pPr>
        <w:spacing w:line="560" w:lineRule="exact"/>
        <w:ind w:firstLineChars="200" w:firstLine="640"/>
        <w:rPr>
          <w:rFonts w:ascii="Times New Roman" w:eastAsia="方正仿宋_GBK" w:hAnsi="Times New Roman" w:cs="Times New Roman"/>
          <w:sz w:val="32"/>
          <w:szCs w:val="32"/>
        </w:rPr>
      </w:pPr>
    </w:p>
    <w:p w:rsidR="009936BF" w:rsidRDefault="009936BF" w:rsidP="00F121A5">
      <w:pPr>
        <w:spacing w:line="560" w:lineRule="exact"/>
        <w:ind w:firstLineChars="200" w:firstLine="640"/>
        <w:rPr>
          <w:rFonts w:ascii="Times New Roman" w:eastAsia="方正仿宋_GBK" w:hAnsi="Times New Roman" w:cs="Times New Roman"/>
          <w:sz w:val="32"/>
          <w:szCs w:val="32"/>
        </w:rPr>
      </w:pPr>
    </w:p>
    <w:p w:rsidR="009936BF" w:rsidRPr="004122C9" w:rsidRDefault="009936BF" w:rsidP="00F121A5">
      <w:pPr>
        <w:spacing w:line="560" w:lineRule="exact"/>
        <w:ind w:firstLineChars="200" w:firstLine="640"/>
        <w:rPr>
          <w:rFonts w:ascii="Times New Roman" w:eastAsia="方正仿宋_GBK" w:hAnsi="Times New Roman" w:cs="Times New Roman"/>
          <w:sz w:val="32"/>
          <w:szCs w:val="32"/>
        </w:rPr>
      </w:pPr>
    </w:p>
    <w:p w:rsidR="009936BF" w:rsidRPr="004122C9" w:rsidRDefault="009936BF" w:rsidP="00105E95">
      <w:pPr>
        <w:widowControl/>
        <w:spacing w:beforeLines="100" w:before="312" w:afterLines="100" w:after="312" w:line="720" w:lineRule="exact"/>
        <w:ind w:leftChars="-44" w:left="-92" w:rightChars="-27" w:right="-57"/>
        <w:rPr>
          <w:rFonts w:ascii="Times New Roman" w:eastAsia="方正黑体_GBK" w:hAnsi="Times New Roman" w:cs="Times New Roman"/>
          <w:color w:val="000000"/>
          <w:sz w:val="30"/>
          <w:szCs w:val="30"/>
        </w:rPr>
      </w:pPr>
      <w:r w:rsidRPr="004122C9">
        <w:rPr>
          <w:rFonts w:ascii="Times New Roman" w:eastAsia="方正黑体_GBK" w:hAnsi="Times New Roman" w:cs="方正黑体_GBK" w:hint="eastAsia"/>
          <w:color w:val="000000"/>
          <w:sz w:val="30"/>
          <w:szCs w:val="30"/>
        </w:rPr>
        <w:lastRenderedPageBreak/>
        <w:t>附件</w:t>
      </w:r>
      <w:r w:rsidRPr="004122C9">
        <w:rPr>
          <w:rFonts w:ascii="Times New Roman" w:eastAsia="方正黑体_GBK" w:hAnsi="Times New Roman" w:cs="Times New Roman"/>
          <w:color w:val="000000"/>
          <w:sz w:val="30"/>
          <w:szCs w:val="30"/>
        </w:rPr>
        <w:t>1:</w:t>
      </w:r>
    </w:p>
    <w:p w:rsidR="009936BF" w:rsidRPr="004122C9" w:rsidRDefault="009936BF" w:rsidP="00105E95">
      <w:pPr>
        <w:widowControl/>
        <w:spacing w:beforeLines="100" w:before="312" w:afterLines="100" w:after="312" w:line="580" w:lineRule="exact"/>
        <w:ind w:leftChars="-44" w:left="-92" w:rightChars="-27" w:right="-57"/>
        <w:jc w:val="center"/>
        <w:rPr>
          <w:rFonts w:ascii="Times New Roman" w:eastAsia="方正小标宋_GBK" w:hAnsi="Times New Roman" w:cs="Times New Roman"/>
          <w:color w:val="000000"/>
          <w:sz w:val="36"/>
          <w:szCs w:val="36"/>
        </w:rPr>
      </w:pPr>
      <w:r w:rsidRPr="004122C9">
        <w:rPr>
          <w:rFonts w:ascii="Times New Roman" w:eastAsia="方正小标宋_GBK" w:hAnsi="Times New Roman" w:cs="方正小标宋_GBK" w:hint="eastAsia"/>
          <w:color w:val="000000"/>
          <w:sz w:val="36"/>
          <w:szCs w:val="36"/>
        </w:rPr>
        <w:t>旅游星级饭店</w:t>
      </w:r>
      <w:r>
        <w:rPr>
          <w:rFonts w:ascii="Times New Roman" w:eastAsia="方正小标宋_GBK" w:hAnsi="Times New Roman" w:cs="方正小标宋_GBK" w:hint="eastAsia"/>
          <w:color w:val="000000"/>
          <w:sz w:val="36"/>
          <w:szCs w:val="36"/>
        </w:rPr>
        <w:t>消费竞赛</w:t>
      </w:r>
      <w:r w:rsidRPr="004122C9">
        <w:rPr>
          <w:rFonts w:ascii="Times New Roman" w:eastAsia="方正小标宋_GBK" w:hAnsi="Times New Roman" w:cs="方正小标宋_GBK" w:hint="eastAsia"/>
          <w:color w:val="000000"/>
          <w:sz w:val="36"/>
          <w:szCs w:val="36"/>
        </w:rPr>
        <w:t>奖励资金兑现申请表</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1783"/>
        <w:gridCol w:w="1286"/>
        <w:gridCol w:w="1549"/>
        <w:gridCol w:w="2420"/>
      </w:tblGrid>
      <w:tr w:rsidR="009936BF" w:rsidRPr="00A95D7E">
        <w:trPr>
          <w:cantSplit/>
          <w:trHeight w:val="737"/>
          <w:jc w:val="center"/>
        </w:trPr>
        <w:tc>
          <w:tcPr>
            <w:tcW w:w="1688" w:type="dxa"/>
            <w:vAlign w:val="center"/>
          </w:tcPr>
          <w:p w:rsidR="009936BF" w:rsidRPr="004122C9"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4122C9">
              <w:rPr>
                <w:rFonts w:ascii="Times New Roman" w:eastAsia="方正仿宋_GBK" w:hAnsi="Times New Roman" w:cs="方正仿宋_GBK" w:hint="eastAsia"/>
                <w:color w:val="000000"/>
                <w:sz w:val="32"/>
                <w:szCs w:val="32"/>
              </w:rPr>
              <w:t>单位名称</w:t>
            </w:r>
          </w:p>
        </w:tc>
        <w:tc>
          <w:tcPr>
            <w:tcW w:w="4618" w:type="dxa"/>
            <w:gridSpan w:val="3"/>
            <w:vAlign w:val="center"/>
          </w:tcPr>
          <w:p w:rsidR="009936BF" w:rsidRPr="004122C9"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p>
        </w:tc>
        <w:tc>
          <w:tcPr>
            <w:tcW w:w="2420" w:type="dxa"/>
            <w:vMerge w:val="restart"/>
            <w:vAlign w:val="center"/>
          </w:tcPr>
          <w:p w:rsidR="009936BF" w:rsidRPr="004122C9" w:rsidRDefault="009936BF" w:rsidP="00F121A5">
            <w:pPr>
              <w:widowControl/>
              <w:adjustRightInd w:val="0"/>
              <w:snapToGrid w:val="0"/>
              <w:spacing w:line="240" w:lineRule="atLeast"/>
              <w:jc w:val="center"/>
              <w:rPr>
                <w:rFonts w:ascii="Times New Roman" w:eastAsia="方正仿宋_GBK" w:hAnsi="Times New Roman" w:cs="Times New Roman"/>
                <w:color w:val="000000"/>
                <w:sz w:val="32"/>
                <w:szCs w:val="32"/>
              </w:rPr>
            </w:pPr>
            <w:r w:rsidRPr="004122C9">
              <w:rPr>
                <w:rFonts w:ascii="Times New Roman" w:eastAsia="方正仿宋_GBK" w:hAnsi="Times New Roman" w:cs="Times New Roman"/>
                <w:color w:val="000000"/>
                <w:sz w:val="32"/>
                <w:szCs w:val="32"/>
              </w:rPr>
              <w:t>(</w:t>
            </w:r>
            <w:r w:rsidRPr="004122C9">
              <w:rPr>
                <w:rFonts w:ascii="Times New Roman" w:eastAsia="方正仿宋_GBK" w:hAnsi="Times New Roman" w:cs="方正仿宋_GBK" w:hint="eastAsia"/>
                <w:color w:val="000000"/>
                <w:sz w:val="32"/>
                <w:szCs w:val="32"/>
              </w:rPr>
              <w:t>公章</w:t>
            </w:r>
            <w:r w:rsidRPr="004122C9">
              <w:rPr>
                <w:rFonts w:ascii="Times New Roman" w:eastAsia="方正仿宋_GBK" w:hAnsi="Times New Roman" w:cs="Times New Roman"/>
                <w:color w:val="000000"/>
                <w:sz w:val="32"/>
                <w:szCs w:val="32"/>
              </w:rPr>
              <w:t>)</w:t>
            </w:r>
          </w:p>
        </w:tc>
      </w:tr>
      <w:tr w:rsidR="009936BF" w:rsidRPr="00A95D7E">
        <w:trPr>
          <w:cantSplit/>
          <w:trHeight w:val="737"/>
          <w:jc w:val="center"/>
        </w:trPr>
        <w:tc>
          <w:tcPr>
            <w:tcW w:w="1688" w:type="dxa"/>
            <w:vAlign w:val="center"/>
          </w:tcPr>
          <w:p w:rsidR="009936BF" w:rsidRPr="004122C9"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4122C9">
              <w:rPr>
                <w:rFonts w:ascii="Times New Roman" w:eastAsia="方正仿宋_GBK" w:hAnsi="Times New Roman" w:cs="方正仿宋_GBK" w:hint="eastAsia"/>
                <w:color w:val="000000"/>
                <w:sz w:val="32"/>
                <w:szCs w:val="32"/>
              </w:rPr>
              <w:t>注册地址</w:t>
            </w:r>
          </w:p>
        </w:tc>
        <w:tc>
          <w:tcPr>
            <w:tcW w:w="4618" w:type="dxa"/>
            <w:gridSpan w:val="3"/>
            <w:vAlign w:val="center"/>
          </w:tcPr>
          <w:p w:rsidR="009936BF" w:rsidRPr="004122C9"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p>
        </w:tc>
        <w:tc>
          <w:tcPr>
            <w:tcW w:w="2420" w:type="dxa"/>
            <w:vMerge/>
            <w:vAlign w:val="center"/>
          </w:tcPr>
          <w:p w:rsidR="009936BF" w:rsidRPr="004122C9"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cantSplit/>
          <w:trHeight w:val="737"/>
          <w:jc w:val="center"/>
        </w:trPr>
        <w:tc>
          <w:tcPr>
            <w:tcW w:w="4757" w:type="dxa"/>
            <w:gridSpan w:val="3"/>
            <w:vAlign w:val="center"/>
          </w:tcPr>
          <w:p w:rsidR="009936BF" w:rsidRPr="004122C9"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4122C9">
              <w:rPr>
                <w:rFonts w:ascii="Times New Roman" w:eastAsia="方正仿宋_GBK" w:hAnsi="Times New Roman" w:cs="方正仿宋_GBK" w:hint="eastAsia"/>
                <w:color w:val="000000"/>
                <w:sz w:val="32"/>
                <w:szCs w:val="32"/>
              </w:rPr>
              <w:t>统一社会信用代码（</w:t>
            </w:r>
            <w:r w:rsidRPr="004122C9">
              <w:rPr>
                <w:rFonts w:ascii="Times New Roman" w:eastAsia="方正仿宋_GBK" w:hAnsi="Times New Roman" w:cs="Times New Roman"/>
                <w:color w:val="000000"/>
                <w:sz w:val="32"/>
                <w:szCs w:val="32"/>
              </w:rPr>
              <w:t>18</w:t>
            </w:r>
            <w:r w:rsidRPr="004122C9">
              <w:rPr>
                <w:rFonts w:ascii="Times New Roman" w:eastAsia="方正仿宋_GBK" w:hAnsi="Times New Roman" w:cs="方正仿宋_GBK" w:hint="eastAsia"/>
                <w:color w:val="000000"/>
                <w:sz w:val="32"/>
                <w:szCs w:val="32"/>
              </w:rPr>
              <w:t>位）</w:t>
            </w:r>
          </w:p>
        </w:tc>
        <w:tc>
          <w:tcPr>
            <w:tcW w:w="3969" w:type="dxa"/>
            <w:gridSpan w:val="2"/>
            <w:vAlign w:val="center"/>
          </w:tcPr>
          <w:p w:rsidR="009936BF" w:rsidRPr="004122C9"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cantSplit/>
          <w:trHeight w:val="737"/>
          <w:jc w:val="center"/>
        </w:trPr>
        <w:tc>
          <w:tcPr>
            <w:tcW w:w="3471" w:type="dxa"/>
            <w:gridSpan w:val="2"/>
            <w:vAlign w:val="center"/>
          </w:tcPr>
          <w:p w:rsidR="009936BF" w:rsidRPr="004122C9"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4122C9">
              <w:rPr>
                <w:rFonts w:ascii="Times New Roman" w:eastAsia="方正仿宋_GBK" w:hAnsi="Times New Roman" w:cs="方正仿宋_GBK" w:hint="eastAsia"/>
                <w:color w:val="000000"/>
                <w:sz w:val="32"/>
                <w:szCs w:val="32"/>
              </w:rPr>
              <w:t>法定代表人</w:t>
            </w:r>
          </w:p>
        </w:tc>
        <w:tc>
          <w:tcPr>
            <w:tcW w:w="1286" w:type="dxa"/>
            <w:vAlign w:val="center"/>
          </w:tcPr>
          <w:p w:rsidR="009936BF" w:rsidRPr="004122C9"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c>
          <w:tcPr>
            <w:tcW w:w="1549" w:type="dxa"/>
            <w:vAlign w:val="center"/>
          </w:tcPr>
          <w:p w:rsidR="009936BF" w:rsidRPr="004122C9"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4122C9">
              <w:rPr>
                <w:rFonts w:ascii="Times New Roman" w:eastAsia="方正仿宋_GBK" w:hAnsi="Times New Roman" w:cs="方正仿宋_GBK" w:hint="eastAsia"/>
                <w:color w:val="000000"/>
                <w:sz w:val="32"/>
                <w:szCs w:val="32"/>
              </w:rPr>
              <w:t>身份证号</w:t>
            </w:r>
          </w:p>
        </w:tc>
        <w:tc>
          <w:tcPr>
            <w:tcW w:w="2420" w:type="dxa"/>
            <w:vAlign w:val="center"/>
          </w:tcPr>
          <w:p w:rsidR="009936BF" w:rsidRPr="004122C9"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cantSplit/>
          <w:trHeight w:val="737"/>
          <w:jc w:val="center"/>
        </w:trPr>
        <w:tc>
          <w:tcPr>
            <w:tcW w:w="3471" w:type="dxa"/>
            <w:gridSpan w:val="2"/>
            <w:vAlign w:val="center"/>
          </w:tcPr>
          <w:p w:rsidR="009936BF" w:rsidRPr="004122C9"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4122C9">
              <w:rPr>
                <w:rFonts w:ascii="Times New Roman" w:eastAsia="方正仿宋_GBK" w:hAnsi="Times New Roman" w:cs="方正仿宋_GBK" w:hint="eastAsia"/>
                <w:color w:val="000000"/>
                <w:sz w:val="32"/>
                <w:szCs w:val="32"/>
              </w:rPr>
              <w:t>财务负责人</w:t>
            </w:r>
          </w:p>
        </w:tc>
        <w:tc>
          <w:tcPr>
            <w:tcW w:w="1286" w:type="dxa"/>
            <w:vAlign w:val="center"/>
          </w:tcPr>
          <w:p w:rsidR="009936BF" w:rsidRPr="004122C9"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c>
          <w:tcPr>
            <w:tcW w:w="1549" w:type="dxa"/>
            <w:vAlign w:val="center"/>
          </w:tcPr>
          <w:p w:rsidR="009936BF" w:rsidRPr="004122C9"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4122C9">
              <w:rPr>
                <w:rFonts w:ascii="Times New Roman" w:eastAsia="方正仿宋_GBK" w:hAnsi="Times New Roman" w:cs="方正仿宋_GBK" w:hint="eastAsia"/>
                <w:color w:val="000000"/>
                <w:sz w:val="32"/>
                <w:szCs w:val="32"/>
              </w:rPr>
              <w:t>联系电话</w:t>
            </w:r>
          </w:p>
        </w:tc>
        <w:tc>
          <w:tcPr>
            <w:tcW w:w="2420" w:type="dxa"/>
            <w:vAlign w:val="center"/>
          </w:tcPr>
          <w:p w:rsidR="009936BF" w:rsidRPr="004122C9"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cantSplit/>
          <w:trHeight w:val="737"/>
          <w:jc w:val="center"/>
        </w:trPr>
        <w:tc>
          <w:tcPr>
            <w:tcW w:w="3471" w:type="dxa"/>
            <w:gridSpan w:val="2"/>
            <w:vAlign w:val="center"/>
          </w:tcPr>
          <w:p w:rsidR="009936BF" w:rsidRPr="004122C9"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4122C9">
              <w:rPr>
                <w:rFonts w:ascii="Times New Roman" w:eastAsia="方正仿宋_GBK" w:hAnsi="Times New Roman" w:cs="方正仿宋_GBK" w:hint="eastAsia"/>
                <w:color w:val="000000"/>
                <w:sz w:val="32"/>
                <w:szCs w:val="32"/>
              </w:rPr>
              <w:t>开户银行</w:t>
            </w:r>
          </w:p>
        </w:tc>
        <w:tc>
          <w:tcPr>
            <w:tcW w:w="1286" w:type="dxa"/>
            <w:vAlign w:val="center"/>
          </w:tcPr>
          <w:p w:rsidR="009936BF" w:rsidRPr="004122C9"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c>
          <w:tcPr>
            <w:tcW w:w="1549" w:type="dxa"/>
            <w:vAlign w:val="center"/>
          </w:tcPr>
          <w:p w:rsidR="009936BF" w:rsidRPr="004122C9"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4122C9">
              <w:rPr>
                <w:rFonts w:ascii="Times New Roman" w:eastAsia="方正仿宋_GBK" w:hAnsi="Times New Roman" w:cs="方正仿宋_GBK" w:hint="eastAsia"/>
                <w:color w:val="000000"/>
                <w:sz w:val="32"/>
                <w:szCs w:val="32"/>
              </w:rPr>
              <w:t>银行账号</w:t>
            </w:r>
          </w:p>
        </w:tc>
        <w:tc>
          <w:tcPr>
            <w:tcW w:w="2420" w:type="dxa"/>
            <w:vAlign w:val="center"/>
          </w:tcPr>
          <w:p w:rsidR="009936BF" w:rsidRPr="004122C9"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cantSplit/>
          <w:trHeight w:val="737"/>
          <w:jc w:val="center"/>
        </w:trPr>
        <w:tc>
          <w:tcPr>
            <w:tcW w:w="3471" w:type="dxa"/>
            <w:gridSpan w:val="2"/>
            <w:vAlign w:val="center"/>
          </w:tcPr>
          <w:p w:rsidR="009936BF" w:rsidRPr="004122C9"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4122C9">
              <w:rPr>
                <w:rFonts w:ascii="Times New Roman" w:eastAsia="方正仿宋_GBK" w:hAnsi="Times New Roman" w:cs="Times New Roman"/>
                <w:color w:val="000000"/>
                <w:sz w:val="32"/>
                <w:szCs w:val="32"/>
              </w:rPr>
              <w:t>9-11</w:t>
            </w:r>
            <w:r w:rsidRPr="004122C9">
              <w:rPr>
                <w:rFonts w:ascii="Times New Roman" w:eastAsia="方正仿宋_GBK" w:hAnsi="Times New Roman" w:cs="方正仿宋_GBK" w:hint="eastAsia"/>
                <w:color w:val="000000"/>
                <w:sz w:val="32"/>
                <w:szCs w:val="32"/>
              </w:rPr>
              <w:t>月客房收入（万元）</w:t>
            </w:r>
          </w:p>
        </w:tc>
        <w:tc>
          <w:tcPr>
            <w:tcW w:w="5255" w:type="dxa"/>
            <w:gridSpan w:val="3"/>
            <w:vAlign w:val="center"/>
          </w:tcPr>
          <w:p w:rsidR="009936BF" w:rsidRPr="004122C9"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cantSplit/>
          <w:trHeight w:val="737"/>
          <w:jc w:val="center"/>
        </w:trPr>
        <w:tc>
          <w:tcPr>
            <w:tcW w:w="3471" w:type="dxa"/>
            <w:gridSpan w:val="2"/>
            <w:vAlign w:val="center"/>
          </w:tcPr>
          <w:p w:rsidR="009936BF" w:rsidRPr="004122C9"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4122C9">
              <w:rPr>
                <w:rFonts w:ascii="Times New Roman" w:eastAsia="方正仿宋_GBK" w:hAnsi="Times New Roman" w:cs="Times New Roman"/>
                <w:color w:val="000000"/>
                <w:sz w:val="32"/>
                <w:szCs w:val="32"/>
              </w:rPr>
              <w:t>9-11</w:t>
            </w:r>
            <w:r w:rsidRPr="004122C9">
              <w:rPr>
                <w:rFonts w:ascii="Times New Roman" w:eastAsia="方正仿宋_GBK" w:hAnsi="Times New Roman" w:cs="方正仿宋_GBK" w:hint="eastAsia"/>
                <w:color w:val="000000"/>
                <w:sz w:val="32"/>
                <w:szCs w:val="32"/>
              </w:rPr>
              <w:t>月餐饮（含外卖）收入（万元）</w:t>
            </w:r>
          </w:p>
        </w:tc>
        <w:tc>
          <w:tcPr>
            <w:tcW w:w="5255" w:type="dxa"/>
            <w:gridSpan w:val="3"/>
            <w:vAlign w:val="center"/>
          </w:tcPr>
          <w:p w:rsidR="009936BF" w:rsidRPr="004122C9"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cantSplit/>
          <w:trHeight w:val="562"/>
          <w:jc w:val="center"/>
        </w:trPr>
        <w:tc>
          <w:tcPr>
            <w:tcW w:w="3471" w:type="dxa"/>
            <w:gridSpan w:val="2"/>
            <w:vAlign w:val="center"/>
          </w:tcPr>
          <w:p w:rsidR="009936BF" w:rsidRPr="004122C9"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4122C9">
              <w:rPr>
                <w:rFonts w:ascii="Times New Roman" w:eastAsia="方正仿宋_GBK" w:hAnsi="Times New Roman" w:cs="Times New Roman"/>
                <w:color w:val="000000"/>
                <w:sz w:val="32"/>
                <w:szCs w:val="32"/>
              </w:rPr>
              <w:t>9-11</w:t>
            </w:r>
            <w:r w:rsidRPr="004122C9">
              <w:rPr>
                <w:rFonts w:ascii="Times New Roman" w:eastAsia="方正仿宋_GBK" w:hAnsi="Times New Roman" w:cs="方正仿宋_GBK" w:hint="eastAsia"/>
                <w:color w:val="000000"/>
                <w:sz w:val="32"/>
                <w:szCs w:val="32"/>
              </w:rPr>
              <w:t>月平均客房出租率</w:t>
            </w:r>
            <w:r w:rsidRPr="004122C9">
              <w:rPr>
                <w:rFonts w:ascii="Times New Roman" w:eastAsia="方正仿宋_GBK" w:hAnsi="Times New Roman" w:cs="Times New Roman"/>
                <w:color w:val="000000"/>
                <w:sz w:val="32"/>
                <w:szCs w:val="32"/>
              </w:rPr>
              <w:t>(%)</w:t>
            </w:r>
          </w:p>
        </w:tc>
        <w:tc>
          <w:tcPr>
            <w:tcW w:w="5255" w:type="dxa"/>
            <w:gridSpan w:val="3"/>
            <w:vAlign w:val="center"/>
          </w:tcPr>
          <w:p w:rsidR="009936BF" w:rsidRPr="004122C9"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cantSplit/>
          <w:trHeight w:val="562"/>
          <w:jc w:val="center"/>
        </w:trPr>
        <w:tc>
          <w:tcPr>
            <w:tcW w:w="3471" w:type="dxa"/>
            <w:gridSpan w:val="2"/>
            <w:vAlign w:val="center"/>
          </w:tcPr>
          <w:p w:rsidR="009936BF" w:rsidRPr="004122C9"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4122C9">
              <w:rPr>
                <w:rFonts w:ascii="Times New Roman" w:eastAsia="方正仿宋_GBK" w:hAnsi="Times New Roman" w:cs="Times New Roman"/>
                <w:color w:val="000000"/>
                <w:sz w:val="32"/>
                <w:szCs w:val="32"/>
              </w:rPr>
              <w:t>2021</w:t>
            </w:r>
            <w:r w:rsidRPr="004122C9">
              <w:rPr>
                <w:rFonts w:ascii="Times New Roman" w:eastAsia="方正仿宋_GBK" w:hAnsi="Times New Roman" w:cs="方正仿宋_GBK" w:hint="eastAsia"/>
                <w:color w:val="000000"/>
                <w:sz w:val="32"/>
                <w:szCs w:val="32"/>
              </w:rPr>
              <w:t>年是否作为集中医学隔离场所</w:t>
            </w:r>
          </w:p>
        </w:tc>
        <w:tc>
          <w:tcPr>
            <w:tcW w:w="5255" w:type="dxa"/>
            <w:gridSpan w:val="3"/>
            <w:vAlign w:val="center"/>
          </w:tcPr>
          <w:p w:rsidR="009936BF" w:rsidRPr="004122C9"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trHeight w:val="2025"/>
          <w:jc w:val="center"/>
        </w:trPr>
        <w:tc>
          <w:tcPr>
            <w:tcW w:w="3471" w:type="dxa"/>
            <w:gridSpan w:val="2"/>
            <w:vAlign w:val="center"/>
          </w:tcPr>
          <w:p w:rsidR="009936BF" w:rsidRPr="004122C9" w:rsidRDefault="009936BF" w:rsidP="00F121A5">
            <w:pPr>
              <w:widowControl/>
              <w:adjustRightInd w:val="0"/>
              <w:snapToGrid w:val="0"/>
              <w:spacing w:line="240" w:lineRule="atLeast"/>
              <w:jc w:val="center"/>
              <w:rPr>
                <w:rFonts w:ascii="Times New Roman" w:eastAsia="方正仿宋_GBK" w:hAnsi="Times New Roman" w:cs="Times New Roman"/>
                <w:color w:val="000000"/>
                <w:sz w:val="32"/>
                <w:szCs w:val="32"/>
              </w:rPr>
            </w:pPr>
            <w:r w:rsidRPr="004122C9">
              <w:rPr>
                <w:rFonts w:ascii="Times New Roman" w:eastAsia="方正仿宋_GBK" w:hAnsi="Times New Roman" w:cs="方正仿宋_GBK" w:hint="eastAsia"/>
                <w:color w:val="000000"/>
                <w:sz w:val="32"/>
                <w:szCs w:val="32"/>
              </w:rPr>
              <w:t>单位负责人</w:t>
            </w:r>
          </w:p>
          <w:p w:rsidR="009936BF" w:rsidRPr="004122C9" w:rsidRDefault="009936BF" w:rsidP="00F121A5">
            <w:pPr>
              <w:widowControl/>
              <w:adjustRightInd w:val="0"/>
              <w:snapToGrid w:val="0"/>
              <w:spacing w:line="240" w:lineRule="atLeast"/>
              <w:jc w:val="center"/>
              <w:rPr>
                <w:rFonts w:ascii="Times New Roman" w:eastAsia="方正仿宋_GBK" w:hAnsi="Times New Roman" w:cs="Times New Roman"/>
                <w:color w:val="000000"/>
                <w:sz w:val="32"/>
                <w:szCs w:val="32"/>
              </w:rPr>
            </w:pPr>
            <w:r w:rsidRPr="004122C9">
              <w:rPr>
                <w:rFonts w:ascii="Times New Roman" w:eastAsia="方正仿宋_GBK" w:hAnsi="Times New Roman" w:cs="方正仿宋_GBK" w:hint="eastAsia"/>
                <w:color w:val="000000"/>
                <w:sz w:val="32"/>
                <w:szCs w:val="32"/>
              </w:rPr>
              <w:t>审核意见</w:t>
            </w:r>
          </w:p>
        </w:tc>
        <w:tc>
          <w:tcPr>
            <w:tcW w:w="5255" w:type="dxa"/>
            <w:gridSpan w:val="3"/>
            <w:vAlign w:val="center"/>
          </w:tcPr>
          <w:p w:rsidR="009936BF" w:rsidRPr="004122C9" w:rsidRDefault="009936BF" w:rsidP="00F121A5">
            <w:pPr>
              <w:widowControl/>
              <w:adjustRightInd w:val="0"/>
              <w:snapToGrid w:val="0"/>
              <w:spacing w:line="240" w:lineRule="atLeast"/>
              <w:ind w:right="480" w:firstLineChars="1100" w:firstLine="3520"/>
              <w:rPr>
                <w:rFonts w:ascii="Times New Roman" w:eastAsia="方正仿宋_GBK" w:hAnsi="Times New Roman" w:cs="Times New Roman"/>
                <w:color w:val="000000"/>
                <w:sz w:val="32"/>
                <w:szCs w:val="32"/>
              </w:rPr>
            </w:pPr>
            <w:r w:rsidRPr="004122C9">
              <w:rPr>
                <w:rFonts w:ascii="Times New Roman" w:eastAsia="方正仿宋_GBK" w:hAnsi="Times New Roman" w:cs="Times New Roman"/>
                <w:color w:val="000000"/>
                <w:sz w:val="32"/>
                <w:szCs w:val="32"/>
              </w:rPr>
              <w:t xml:space="preserve"> (</w:t>
            </w:r>
            <w:r w:rsidRPr="004122C9">
              <w:rPr>
                <w:rFonts w:ascii="Times New Roman" w:eastAsia="方正仿宋_GBK" w:hAnsi="Times New Roman" w:cs="方正仿宋_GBK" w:hint="eastAsia"/>
                <w:color w:val="000000"/>
                <w:sz w:val="32"/>
                <w:szCs w:val="32"/>
              </w:rPr>
              <w:t>盖章</w:t>
            </w:r>
            <w:r w:rsidRPr="004122C9">
              <w:rPr>
                <w:rFonts w:ascii="Times New Roman" w:eastAsia="方正仿宋_GBK" w:hAnsi="Times New Roman" w:cs="Times New Roman"/>
                <w:color w:val="000000"/>
                <w:sz w:val="32"/>
                <w:szCs w:val="32"/>
              </w:rPr>
              <w:t xml:space="preserve">)                </w:t>
            </w:r>
          </w:p>
          <w:p w:rsidR="009936BF" w:rsidRPr="004122C9" w:rsidRDefault="009936BF" w:rsidP="00F121A5">
            <w:pPr>
              <w:widowControl/>
              <w:adjustRightInd w:val="0"/>
              <w:snapToGrid w:val="0"/>
              <w:spacing w:line="240" w:lineRule="atLeast"/>
              <w:ind w:firstLineChars="150" w:firstLine="480"/>
              <w:jc w:val="right"/>
              <w:rPr>
                <w:rFonts w:ascii="Times New Roman" w:eastAsia="方正仿宋_GBK" w:hAnsi="Times New Roman" w:cs="Times New Roman"/>
                <w:color w:val="000000"/>
                <w:sz w:val="32"/>
                <w:szCs w:val="32"/>
              </w:rPr>
            </w:pPr>
          </w:p>
          <w:p w:rsidR="009936BF" w:rsidRPr="004122C9" w:rsidRDefault="009936BF" w:rsidP="00F121A5">
            <w:pPr>
              <w:widowControl/>
              <w:adjustRightInd w:val="0"/>
              <w:snapToGrid w:val="0"/>
              <w:spacing w:line="240" w:lineRule="atLeast"/>
              <w:ind w:right="480"/>
              <w:rPr>
                <w:rFonts w:ascii="Times New Roman" w:eastAsia="方正仿宋_GBK" w:hAnsi="Times New Roman" w:cs="Times New Roman"/>
                <w:color w:val="000000"/>
                <w:sz w:val="32"/>
                <w:szCs w:val="32"/>
              </w:rPr>
            </w:pPr>
            <w:r w:rsidRPr="004122C9">
              <w:rPr>
                <w:rFonts w:ascii="Times New Roman" w:eastAsia="方正仿宋_GBK" w:hAnsi="Times New Roman" w:cs="方正仿宋_GBK" w:hint="eastAsia"/>
                <w:color w:val="000000"/>
                <w:sz w:val="32"/>
                <w:szCs w:val="32"/>
              </w:rPr>
              <w:t>年月日</w:t>
            </w:r>
          </w:p>
        </w:tc>
      </w:tr>
    </w:tbl>
    <w:p w:rsidR="009936BF" w:rsidRPr="004122C9" w:rsidRDefault="009936BF" w:rsidP="00F121A5">
      <w:pPr>
        <w:rPr>
          <w:rFonts w:ascii="Times New Roman" w:eastAsia="方正仿宋_GBK" w:hAnsi="Times New Roman" w:cs="Times New Roman"/>
          <w:b/>
          <w:bCs/>
          <w:sz w:val="32"/>
          <w:szCs w:val="32"/>
        </w:rPr>
      </w:pPr>
      <w:r w:rsidRPr="004122C9">
        <w:rPr>
          <w:rFonts w:ascii="Times New Roman" w:eastAsia="方正仿宋_GBK" w:hAnsi="Times New Roman" w:cs="方正仿宋_GBK" w:hint="eastAsia"/>
          <w:color w:val="000000"/>
          <w:sz w:val="32"/>
          <w:szCs w:val="32"/>
        </w:rPr>
        <w:t>填表说明：</w:t>
      </w:r>
      <w:r w:rsidRPr="004122C9">
        <w:rPr>
          <w:rFonts w:ascii="Times New Roman" w:eastAsia="方正仿宋_GBK" w:hAnsi="Times New Roman" w:cs="Times New Roman"/>
          <w:color w:val="000000"/>
          <w:sz w:val="32"/>
          <w:szCs w:val="32"/>
        </w:rPr>
        <w:t>“</w:t>
      </w:r>
      <w:r w:rsidRPr="004122C9">
        <w:rPr>
          <w:rFonts w:ascii="Times New Roman" w:eastAsia="方正仿宋_GBK" w:hAnsi="Times New Roman" w:cs="方正仿宋_GBK" w:hint="eastAsia"/>
          <w:color w:val="000000"/>
          <w:sz w:val="32"/>
          <w:szCs w:val="32"/>
        </w:rPr>
        <w:t>单位名称</w:t>
      </w:r>
      <w:r w:rsidRPr="004122C9">
        <w:rPr>
          <w:rFonts w:ascii="Times New Roman" w:eastAsia="方正仿宋_GBK" w:hAnsi="Times New Roman" w:cs="Times New Roman"/>
          <w:color w:val="000000"/>
          <w:sz w:val="32"/>
          <w:szCs w:val="32"/>
        </w:rPr>
        <w:t>”</w:t>
      </w:r>
      <w:r w:rsidRPr="004122C9">
        <w:rPr>
          <w:rFonts w:ascii="Times New Roman" w:eastAsia="方正仿宋_GBK" w:hAnsi="Times New Roman" w:cs="方正仿宋_GBK" w:hint="eastAsia"/>
          <w:color w:val="000000"/>
          <w:sz w:val="32"/>
          <w:szCs w:val="32"/>
        </w:rPr>
        <w:t>填写全称；金额单位以万元计；此表一式两份。</w:t>
      </w:r>
      <w:r w:rsidRPr="004122C9">
        <w:rPr>
          <w:rFonts w:ascii="Times New Roman" w:eastAsia="方正仿宋_GBK" w:hAnsi="Times New Roman" w:cs="Times New Roman"/>
          <w:b/>
          <w:bCs/>
          <w:color w:val="000000"/>
          <w:sz w:val="28"/>
          <w:szCs w:val="28"/>
        </w:rPr>
        <w:br w:type="page"/>
      </w:r>
      <w:r w:rsidRPr="004122C9">
        <w:rPr>
          <w:rFonts w:ascii="Times New Roman" w:eastAsia="方正黑体_GBK" w:hAnsi="Times New Roman" w:cs="方正黑体_GBK" w:hint="eastAsia"/>
          <w:color w:val="000000"/>
          <w:sz w:val="30"/>
          <w:szCs w:val="30"/>
        </w:rPr>
        <w:lastRenderedPageBreak/>
        <w:t>附件</w:t>
      </w:r>
      <w:r w:rsidRPr="004122C9">
        <w:rPr>
          <w:rFonts w:ascii="Times New Roman" w:eastAsia="方正黑体_GBK" w:hAnsi="Times New Roman" w:cs="Times New Roman"/>
          <w:color w:val="000000"/>
          <w:sz w:val="30"/>
          <w:szCs w:val="30"/>
        </w:rPr>
        <w:t>2:</w:t>
      </w:r>
    </w:p>
    <w:p w:rsidR="009936BF" w:rsidRPr="00642316" w:rsidRDefault="009936BF" w:rsidP="00F121A5">
      <w:pPr>
        <w:adjustRightInd w:val="0"/>
        <w:spacing w:line="710" w:lineRule="exact"/>
        <w:jc w:val="center"/>
        <w:rPr>
          <w:rFonts w:ascii="Times New Roman" w:eastAsia="方正小标宋_GBK" w:hAnsi="Times New Roman" w:cs="Times New Roman"/>
          <w:color w:val="000000"/>
          <w:sz w:val="36"/>
          <w:szCs w:val="36"/>
        </w:rPr>
      </w:pPr>
      <w:r w:rsidRPr="00642316">
        <w:rPr>
          <w:rFonts w:ascii="Times New Roman" w:eastAsia="方正小标宋_GBK" w:hAnsi="Times New Roman" w:cs="方正小标宋_GBK" w:hint="eastAsia"/>
          <w:color w:val="000000"/>
          <w:sz w:val="36"/>
          <w:szCs w:val="36"/>
        </w:rPr>
        <w:t>旅游星级饭店</w:t>
      </w:r>
      <w:r>
        <w:rPr>
          <w:rFonts w:ascii="Times New Roman" w:eastAsia="方正小标宋_GBK" w:hAnsi="Times New Roman" w:cs="方正小标宋_GBK" w:hint="eastAsia"/>
          <w:color w:val="000000"/>
          <w:sz w:val="36"/>
          <w:szCs w:val="36"/>
        </w:rPr>
        <w:t>消费竞赛</w:t>
      </w:r>
      <w:r w:rsidRPr="00642316">
        <w:rPr>
          <w:rFonts w:ascii="Times New Roman" w:eastAsia="方正小标宋_GBK" w:hAnsi="Times New Roman" w:cs="方正小标宋_GBK" w:hint="eastAsia"/>
          <w:color w:val="000000"/>
          <w:sz w:val="36"/>
          <w:szCs w:val="36"/>
        </w:rPr>
        <w:t>奖励资金兑现申报信用承诺书</w:t>
      </w:r>
    </w:p>
    <w:tbl>
      <w:tblPr>
        <w:tblW w:w="484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0"/>
        <w:gridCol w:w="2025"/>
        <w:gridCol w:w="1792"/>
        <w:gridCol w:w="2470"/>
        <w:gridCol w:w="13"/>
      </w:tblGrid>
      <w:tr w:rsidR="009936BF" w:rsidRPr="00A95D7E">
        <w:trPr>
          <w:gridAfter w:val="1"/>
          <w:wAfter w:w="7" w:type="pct"/>
          <w:trHeight w:val="808"/>
        </w:trPr>
        <w:tc>
          <w:tcPr>
            <w:tcW w:w="1186" w:type="pct"/>
            <w:vAlign w:val="center"/>
          </w:tcPr>
          <w:p w:rsidR="009936BF" w:rsidRPr="004122C9" w:rsidRDefault="009936BF" w:rsidP="00F121A5">
            <w:pPr>
              <w:widowControl/>
              <w:adjustRightInd w:val="0"/>
              <w:snapToGrid w:val="0"/>
              <w:spacing w:line="240" w:lineRule="atLeast"/>
              <w:ind w:rightChars="-25" w:right="-53"/>
              <w:rPr>
                <w:rFonts w:ascii="Times New Roman" w:eastAsia="方正仿宋_GBK" w:hAnsi="Times New Roman" w:cs="Times New Roman"/>
                <w:color w:val="000000"/>
                <w:kern w:val="0"/>
                <w:sz w:val="32"/>
                <w:szCs w:val="32"/>
              </w:rPr>
            </w:pPr>
            <w:r w:rsidRPr="004122C9">
              <w:rPr>
                <w:rFonts w:ascii="Times New Roman" w:eastAsia="方正仿宋_GBK" w:hAnsi="Times New Roman" w:cs="方正仿宋_GBK" w:hint="eastAsia"/>
                <w:color w:val="000000"/>
                <w:kern w:val="0"/>
                <w:sz w:val="32"/>
                <w:szCs w:val="32"/>
              </w:rPr>
              <w:t>申报单位</w:t>
            </w:r>
          </w:p>
        </w:tc>
        <w:tc>
          <w:tcPr>
            <w:tcW w:w="1226" w:type="pct"/>
            <w:vAlign w:val="center"/>
          </w:tcPr>
          <w:p w:rsidR="009936BF" w:rsidRPr="004122C9" w:rsidRDefault="009936BF" w:rsidP="00F121A5">
            <w:pPr>
              <w:widowControl/>
              <w:adjustRightInd w:val="0"/>
              <w:snapToGrid w:val="0"/>
              <w:spacing w:line="240" w:lineRule="atLeast"/>
              <w:ind w:firstLine="560"/>
              <w:rPr>
                <w:rFonts w:ascii="Times New Roman" w:eastAsia="方正仿宋_GBK" w:hAnsi="Times New Roman" w:cs="Times New Roman"/>
                <w:color w:val="000000"/>
                <w:kern w:val="0"/>
                <w:sz w:val="32"/>
                <w:szCs w:val="32"/>
              </w:rPr>
            </w:pPr>
            <w:r w:rsidRPr="004122C9">
              <w:rPr>
                <w:rFonts w:ascii="Times New Roman" w:eastAsia="方正仿宋_GBK" w:hAnsi="Times New Roman" w:cs="方正仿宋_GBK" w:hint="eastAsia"/>
                <w:color w:val="000000"/>
                <w:kern w:val="0"/>
                <w:sz w:val="32"/>
                <w:szCs w:val="32"/>
              </w:rPr>
              <w:t xml:space="preserve">　</w:t>
            </w:r>
          </w:p>
        </w:tc>
        <w:tc>
          <w:tcPr>
            <w:tcW w:w="1085" w:type="pct"/>
            <w:vAlign w:val="center"/>
          </w:tcPr>
          <w:p w:rsidR="009936BF" w:rsidRPr="004122C9" w:rsidRDefault="009936BF" w:rsidP="00F121A5">
            <w:pPr>
              <w:widowControl/>
              <w:adjustRightInd w:val="0"/>
              <w:snapToGrid w:val="0"/>
              <w:spacing w:line="240" w:lineRule="atLeast"/>
              <w:jc w:val="center"/>
              <w:rPr>
                <w:rFonts w:ascii="Times New Roman" w:eastAsia="方正仿宋_GBK" w:hAnsi="Times New Roman" w:cs="Times New Roman"/>
                <w:color w:val="000000"/>
                <w:kern w:val="0"/>
                <w:sz w:val="32"/>
                <w:szCs w:val="32"/>
              </w:rPr>
            </w:pPr>
            <w:r w:rsidRPr="004122C9">
              <w:rPr>
                <w:rFonts w:ascii="Times New Roman" w:eastAsia="方正仿宋_GBK" w:hAnsi="Times New Roman" w:cs="方正仿宋_GBK" w:hint="eastAsia"/>
                <w:color w:val="000000"/>
                <w:kern w:val="0"/>
                <w:sz w:val="32"/>
                <w:szCs w:val="32"/>
              </w:rPr>
              <w:t>统一社会信用代码</w:t>
            </w:r>
          </w:p>
        </w:tc>
        <w:tc>
          <w:tcPr>
            <w:tcW w:w="1495" w:type="pct"/>
          </w:tcPr>
          <w:p w:rsidR="009936BF" w:rsidRPr="004122C9" w:rsidRDefault="009936BF" w:rsidP="00F121A5">
            <w:pPr>
              <w:ind w:firstLine="560"/>
              <w:rPr>
                <w:rFonts w:ascii="Times New Roman" w:eastAsia="方正仿宋_GBK" w:hAnsi="Times New Roman" w:cs="Times New Roman"/>
                <w:sz w:val="32"/>
                <w:szCs w:val="32"/>
              </w:rPr>
            </w:pPr>
          </w:p>
        </w:tc>
      </w:tr>
      <w:tr w:rsidR="009936BF" w:rsidRPr="00A95D7E">
        <w:trPr>
          <w:gridAfter w:val="1"/>
          <w:wAfter w:w="7" w:type="pct"/>
          <w:trHeight w:val="726"/>
        </w:trPr>
        <w:tc>
          <w:tcPr>
            <w:tcW w:w="1186" w:type="pct"/>
            <w:vAlign w:val="center"/>
          </w:tcPr>
          <w:p w:rsidR="009936BF" w:rsidRPr="004122C9" w:rsidRDefault="009936BF" w:rsidP="00F121A5">
            <w:pPr>
              <w:rPr>
                <w:rFonts w:ascii="Times New Roman" w:eastAsia="方正仿宋_GBK" w:hAnsi="Times New Roman" w:cs="Times New Roman"/>
                <w:sz w:val="32"/>
                <w:szCs w:val="32"/>
              </w:rPr>
            </w:pPr>
            <w:r w:rsidRPr="004122C9">
              <w:rPr>
                <w:rFonts w:ascii="Times New Roman" w:eastAsia="方正仿宋_GBK" w:hAnsi="Times New Roman" w:cs="方正仿宋_GBK" w:hint="eastAsia"/>
                <w:sz w:val="32"/>
                <w:szCs w:val="32"/>
              </w:rPr>
              <w:t>项目名称</w:t>
            </w:r>
          </w:p>
        </w:tc>
        <w:tc>
          <w:tcPr>
            <w:tcW w:w="3806" w:type="pct"/>
            <w:gridSpan w:val="3"/>
            <w:vAlign w:val="center"/>
          </w:tcPr>
          <w:p w:rsidR="009936BF" w:rsidRPr="004122C9" w:rsidRDefault="009936BF" w:rsidP="00F121A5">
            <w:pPr>
              <w:ind w:firstLine="600"/>
              <w:jc w:val="center"/>
              <w:rPr>
                <w:rFonts w:ascii="Times New Roman" w:eastAsia="方正仿宋_GBK" w:hAnsi="Times New Roman" w:cs="Times New Roman"/>
                <w:sz w:val="32"/>
                <w:szCs w:val="32"/>
              </w:rPr>
            </w:pPr>
            <w:r w:rsidRPr="004122C9">
              <w:rPr>
                <w:rFonts w:ascii="Times New Roman" w:eastAsia="方正仿宋_GBK" w:hAnsi="Times New Roman" w:cs="方正仿宋_GBK" w:hint="eastAsia"/>
                <w:sz w:val="32"/>
                <w:szCs w:val="32"/>
              </w:rPr>
              <w:t>旅游星级饭店消费竞赛季奖励资金</w:t>
            </w:r>
          </w:p>
        </w:tc>
      </w:tr>
      <w:tr w:rsidR="009936BF" w:rsidRPr="00A95D7E">
        <w:trPr>
          <w:gridAfter w:val="1"/>
          <w:wAfter w:w="7" w:type="pct"/>
          <w:trHeight w:val="726"/>
        </w:trPr>
        <w:tc>
          <w:tcPr>
            <w:tcW w:w="1186" w:type="pct"/>
            <w:vAlign w:val="center"/>
          </w:tcPr>
          <w:p w:rsidR="009936BF" w:rsidRPr="004122C9" w:rsidRDefault="009936BF" w:rsidP="00F121A5">
            <w:pPr>
              <w:widowControl/>
              <w:adjustRightInd w:val="0"/>
              <w:snapToGrid w:val="0"/>
              <w:spacing w:line="240" w:lineRule="atLeast"/>
              <w:ind w:rightChars="-25" w:right="-53"/>
              <w:rPr>
                <w:rFonts w:ascii="Times New Roman" w:eastAsia="方正仿宋_GBK" w:hAnsi="Times New Roman" w:cs="Times New Roman"/>
                <w:color w:val="000000"/>
                <w:kern w:val="0"/>
                <w:sz w:val="32"/>
                <w:szCs w:val="32"/>
              </w:rPr>
            </w:pPr>
            <w:r w:rsidRPr="004122C9">
              <w:rPr>
                <w:rFonts w:ascii="Times New Roman" w:eastAsia="方正仿宋_GBK" w:hAnsi="Times New Roman" w:cs="方正仿宋_GBK" w:hint="eastAsia"/>
                <w:color w:val="000000"/>
                <w:kern w:val="0"/>
                <w:sz w:val="32"/>
                <w:szCs w:val="32"/>
              </w:rPr>
              <w:t>单位负责人</w:t>
            </w:r>
          </w:p>
        </w:tc>
        <w:tc>
          <w:tcPr>
            <w:tcW w:w="1226" w:type="pct"/>
            <w:vAlign w:val="center"/>
          </w:tcPr>
          <w:p w:rsidR="009936BF" w:rsidRPr="004122C9" w:rsidRDefault="009936BF" w:rsidP="00F121A5">
            <w:pPr>
              <w:widowControl/>
              <w:adjustRightInd w:val="0"/>
              <w:snapToGrid w:val="0"/>
              <w:spacing w:line="240" w:lineRule="atLeast"/>
              <w:ind w:firstLine="560"/>
              <w:rPr>
                <w:rFonts w:ascii="Times New Roman" w:eastAsia="方正仿宋_GBK" w:hAnsi="Times New Roman" w:cs="Times New Roman"/>
                <w:color w:val="000000"/>
                <w:kern w:val="0"/>
                <w:sz w:val="32"/>
                <w:szCs w:val="32"/>
              </w:rPr>
            </w:pPr>
          </w:p>
        </w:tc>
        <w:tc>
          <w:tcPr>
            <w:tcW w:w="1085" w:type="pct"/>
            <w:vAlign w:val="center"/>
          </w:tcPr>
          <w:p w:rsidR="009936BF" w:rsidRPr="004122C9" w:rsidRDefault="009936BF" w:rsidP="00F121A5">
            <w:pPr>
              <w:widowControl/>
              <w:adjustRightInd w:val="0"/>
              <w:snapToGrid w:val="0"/>
              <w:spacing w:line="240" w:lineRule="atLeast"/>
              <w:rPr>
                <w:rFonts w:ascii="Times New Roman" w:eastAsia="方正仿宋_GBK" w:hAnsi="Times New Roman" w:cs="Times New Roman"/>
                <w:color w:val="000000"/>
                <w:kern w:val="0"/>
                <w:sz w:val="32"/>
                <w:szCs w:val="32"/>
              </w:rPr>
            </w:pPr>
            <w:r w:rsidRPr="004122C9">
              <w:rPr>
                <w:rFonts w:ascii="Times New Roman" w:eastAsia="方正仿宋_GBK" w:hAnsi="Times New Roman" w:cs="方正仿宋_GBK" w:hint="eastAsia"/>
                <w:color w:val="000000"/>
                <w:kern w:val="0"/>
                <w:sz w:val="32"/>
                <w:szCs w:val="32"/>
              </w:rPr>
              <w:t>联系电话</w:t>
            </w:r>
          </w:p>
        </w:tc>
        <w:tc>
          <w:tcPr>
            <w:tcW w:w="1495" w:type="pct"/>
          </w:tcPr>
          <w:p w:rsidR="009936BF" w:rsidRPr="004122C9" w:rsidRDefault="009936BF" w:rsidP="00F121A5">
            <w:pPr>
              <w:ind w:firstLine="560"/>
              <w:rPr>
                <w:rFonts w:ascii="Times New Roman" w:eastAsia="方正仿宋_GBK" w:hAnsi="Times New Roman" w:cs="Times New Roman"/>
                <w:sz w:val="32"/>
                <w:szCs w:val="32"/>
              </w:rPr>
            </w:pPr>
          </w:p>
        </w:tc>
      </w:tr>
      <w:tr w:rsidR="009936BF" w:rsidRPr="00A95D7E">
        <w:trPr>
          <w:trHeight w:val="8151"/>
        </w:trPr>
        <w:tc>
          <w:tcPr>
            <w:tcW w:w="5000" w:type="pct"/>
            <w:gridSpan w:val="5"/>
          </w:tcPr>
          <w:p w:rsidR="009936BF" w:rsidRPr="004122C9" w:rsidRDefault="009936BF" w:rsidP="00105E95">
            <w:pPr>
              <w:spacing w:beforeLines="50" w:before="156" w:afterLines="50" w:after="156"/>
              <w:ind w:firstLine="560"/>
              <w:rPr>
                <w:rFonts w:ascii="Times New Roman" w:eastAsia="方正仿宋_GBK" w:hAnsi="Times New Roman" w:cs="Times New Roman"/>
                <w:sz w:val="32"/>
                <w:szCs w:val="32"/>
              </w:rPr>
            </w:pPr>
            <w:r w:rsidRPr="004122C9">
              <w:rPr>
                <w:rFonts w:ascii="Times New Roman" w:eastAsia="方正仿宋_GBK" w:hAnsi="Times New Roman" w:cs="方正仿宋_GBK" w:hint="eastAsia"/>
                <w:sz w:val="32"/>
                <w:szCs w:val="32"/>
              </w:rPr>
              <w:t>奖励资金申报单位承诺：</w:t>
            </w:r>
          </w:p>
          <w:p w:rsidR="009936BF" w:rsidRPr="004122C9" w:rsidRDefault="009936BF" w:rsidP="00F121A5">
            <w:pPr>
              <w:rPr>
                <w:rFonts w:ascii="Times New Roman" w:eastAsia="方正仿宋_GBK" w:hAnsi="Times New Roman" w:cs="Times New Roman"/>
                <w:kern w:val="0"/>
                <w:sz w:val="32"/>
                <w:szCs w:val="32"/>
              </w:rPr>
            </w:pPr>
            <w:r w:rsidRPr="004122C9">
              <w:rPr>
                <w:rFonts w:ascii="Times New Roman" w:eastAsia="方正仿宋_GBK" w:hAnsi="Times New Roman" w:cs="Times New Roman"/>
                <w:kern w:val="0"/>
                <w:sz w:val="32"/>
                <w:szCs w:val="32"/>
              </w:rPr>
              <w:t xml:space="preserve">    1.</w:t>
            </w:r>
            <w:r w:rsidRPr="004122C9">
              <w:rPr>
                <w:rFonts w:ascii="Times New Roman" w:eastAsia="方正仿宋_GBK" w:hAnsi="Times New Roman" w:cs="方正仿宋_GBK" w:hint="eastAsia"/>
                <w:kern w:val="0"/>
                <w:sz w:val="32"/>
                <w:szCs w:val="32"/>
              </w:rPr>
              <w:t>本单位已认真阅读《</w:t>
            </w:r>
            <w:r w:rsidRPr="004122C9">
              <w:rPr>
                <w:rFonts w:ascii="Times New Roman" w:eastAsia="方正仿宋_GBK" w:hAnsi="Times New Roman" w:cs="方正仿宋_GBK" w:hint="eastAsia"/>
                <w:sz w:val="32"/>
                <w:szCs w:val="32"/>
              </w:rPr>
              <w:t>旅游星级饭店消费竞赛季奖励资金</w:t>
            </w:r>
            <w:r w:rsidRPr="004122C9">
              <w:rPr>
                <w:rFonts w:ascii="Times New Roman" w:eastAsia="方正仿宋_GBK" w:hAnsi="Times New Roman" w:cs="方正仿宋_GBK" w:hint="eastAsia"/>
                <w:kern w:val="0"/>
                <w:sz w:val="32"/>
                <w:szCs w:val="32"/>
              </w:rPr>
              <w:t>兑现申报指南》，接受并保证按相关要求填报资料。</w:t>
            </w:r>
          </w:p>
          <w:p w:rsidR="009936BF" w:rsidRPr="004122C9" w:rsidRDefault="009936BF" w:rsidP="00F121A5">
            <w:pPr>
              <w:ind w:firstLine="645"/>
              <w:rPr>
                <w:rFonts w:ascii="Times New Roman" w:eastAsia="方正仿宋_GBK" w:hAnsi="Times New Roman" w:cs="Times New Roman"/>
                <w:sz w:val="32"/>
                <w:szCs w:val="32"/>
              </w:rPr>
            </w:pPr>
            <w:r w:rsidRPr="004122C9">
              <w:rPr>
                <w:rFonts w:ascii="Times New Roman" w:eastAsia="方正仿宋_GBK" w:hAnsi="Times New Roman" w:cs="Times New Roman"/>
                <w:kern w:val="0"/>
                <w:sz w:val="32"/>
                <w:szCs w:val="32"/>
              </w:rPr>
              <w:t>2.</w:t>
            </w:r>
            <w:r w:rsidRPr="004122C9">
              <w:rPr>
                <w:rFonts w:ascii="Times New Roman" w:eastAsia="方正仿宋_GBK" w:hAnsi="Times New Roman" w:cs="方正仿宋_GBK" w:hint="eastAsia"/>
                <w:sz w:val="32"/>
                <w:szCs w:val="32"/>
              </w:rPr>
              <w:t>在</w:t>
            </w:r>
            <w:r w:rsidRPr="004122C9">
              <w:rPr>
                <w:rFonts w:ascii="Times New Roman" w:eastAsia="方正仿宋_GBK" w:hAnsi="Times New Roman" w:cs="Times New Roman"/>
                <w:sz w:val="32"/>
                <w:szCs w:val="32"/>
              </w:rPr>
              <w:t>2021</w:t>
            </w:r>
            <w:r w:rsidRPr="004122C9">
              <w:rPr>
                <w:rFonts w:ascii="Times New Roman" w:eastAsia="方正仿宋_GBK" w:hAnsi="Times New Roman" w:cs="方正仿宋_GBK" w:hint="eastAsia"/>
                <w:sz w:val="32"/>
                <w:szCs w:val="32"/>
              </w:rPr>
              <w:t>年</w:t>
            </w:r>
            <w:r w:rsidRPr="004122C9">
              <w:rPr>
                <w:rFonts w:ascii="Times New Roman" w:eastAsia="方正仿宋_GBK" w:hAnsi="Times New Roman" w:cs="Times New Roman"/>
                <w:sz w:val="32"/>
                <w:szCs w:val="32"/>
              </w:rPr>
              <w:t>9-11</w:t>
            </w:r>
            <w:r w:rsidRPr="004122C9">
              <w:rPr>
                <w:rFonts w:ascii="Times New Roman" w:eastAsia="方正仿宋_GBK" w:hAnsi="Times New Roman" w:cs="方正仿宋_GBK" w:hint="eastAsia"/>
                <w:sz w:val="32"/>
                <w:szCs w:val="32"/>
              </w:rPr>
              <w:t>月份期间无重大</w:t>
            </w:r>
            <w:r w:rsidRPr="004122C9">
              <w:rPr>
                <w:rFonts w:ascii="Times New Roman" w:eastAsia="方正仿宋_GBK" w:hAnsi="Times New Roman" w:cs="方正仿宋_GBK" w:hint="eastAsia"/>
                <w:color w:val="000000"/>
                <w:sz w:val="32"/>
                <w:szCs w:val="32"/>
              </w:rPr>
              <w:t>安全责任事故、重大质量责任事故</w:t>
            </w:r>
            <w:r w:rsidRPr="004122C9">
              <w:rPr>
                <w:rFonts w:ascii="Times New Roman" w:eastAsia="方正仿宋_GBK" w:hAnsi="Times New Roman" w:cs="方正仿宋_GBK" w:hint="eastAsia"/>
                <w:sz w:val="32"/>
                <w:szCs w:val="32"/>
              </w:rPr>
              <w:t>和严重违法失信行为。</w:t>
            </w:r>
          </w:p>
          <w:p w:rsidR="009936BF" w:rsidRPr="004122C9" w:rsidRDefault="009936BF" w:rsidP="00F121A5">
            <w:pPr>
              <w:rPr>
                <w:rFonts w:ascii="Times New Roman" w:eastAsia="方正仿宋_GBK" w:hAnsi="Times New Roman" w:cs="Times New Roman"/>
                <w:kern w:val="0"/>
                <w:sz w:val="32"/>
                <w:szCs w:val="32"/>
              </w:rPr>
            </w:pPr>
            <w:r w:rsidRPr="004122C9">
              <w:rPr>
                <w:rFonts w:ascii="Times New Roman" w:eastAsia="方正仿宋_GBK" w:hAnsi="Times New Roman" w:cs="Times New Roman"/>
                <w:kern w:val="0"/>
                <w:sz w:val="32"/>
                <w:szCs w:val="32"/>
              </w:rPr>
              <w:t xml:space="preserve">    3.</w:t>
            </w:r>
            <w:r w:rsidRPr="004122C9">
              <w:rPr>
                <w:rFonts w:ascii="Times New Roman" w:eastAsia="方正仿宋_GBK" w:hAnsi="Times New Roman" w:cs="方正仿宋_GBK" w:hint="eastAsia"/>
                <w:kern w:val="0"/>
                <w:sz w:val="32"/>
                <w:szCs w:val="32"/>
              </w:rPr>
              <w:t>本单位填写的各项内容和所提交的材料真实、准确，如有虚假，退回奖励资金，接受相关部门处罚。</w:t>
            </w:r>
          </w:p>
          <w:p w:rsidR="009936BF" w:rsidRPr="004122C9" w:rsidRDefault="009936BF" w:rsidP="00F121A5">
            <w:pPr>
              <w:ind w:firstLineChars="201" w:firstLine="643"/>
              <w:rPr>
                <w:rFonts w:ascii="Times New Roman" w:eastAsia="方正仿宋_GBK" w:hAnsi="Times New Roman" w:cs="Times New Roman"/>
                <w:sz w:val="32"/>
                <w:szCs w:val="32"/>
              </w:rPr>
            </w:pPr>
            <w:r w:rsidRPr="004122C9">
              <w:rPr>
                <w:rFonts w:ascii="Times New Roman" w:eastAsia="方正仿宋_GBK" w:hAnsi="Times New Roman" w:cs="方正仿宋_GBK" w:hint="eastAsia"/>
                <w:sz w:val="32"/>
                <w:szCs w:val="32"/>
              </w:rPr>
              <w:t>奖励资金申报责任人（签名）：</w:t>
            </w:r>
          </w:p>
          <w:p w:rsidR="009936BF" w:rsidRPr="004122C9" w:rsidRDefault="009936BF" w:rsidP="00F121A5">
            <w:pPr>
              <w:ind w:firstLineChars="201" w:firstLine="643"/>
              <w:rPr>
                <w:rFonts w:ascii="Times New Roman" w:eastAsia="方正仿宋_GBK" w:hAnsi="Times New Roman" w:cs="Times New Roman"/>
                <w:sz w:val="32"/>
                <w:szCs w:val="32"/>
              </w:rPr>
            </w:pPr>
          </w:p>
          <w:p w:rsidR="009936BF" w:rsidRPr="004122C9" w:rsidRDefault="009936BF" w:rsidP="00F121A5">
            <w:pPr>
              <w:ind w:firstLineChars="201" w:firstLine="643"/>
              <w:rPr>
                <w:rFonts w:ascii="Times New Roman" w:eastAsia="方正仿宋_GBK" w:hAnsi="Times New Roman" w:cs="Times New Roman"/>
                <w:sz w:val="32"/>
                <w:szCs w:val="32"/>
              </w:rPr>
            </w:pPr>
            <w:r w:rsidRPr="004122C9">
              <w:rPr>
                <w:rFonts w:ascii="Times New Roman" w:eastAsia="方正仿宋_GBK" w:hAnsi="Times New Roman" w:cs="方正仿宋_GBK" w:hint="eastAsia"/>
                <w:sz w:val="32"/>
                <w:szCs w:val="32"/>
              </w:rPr>
              <w:t>单位负责人（签名）（公章）</w:t>
            </w:r>
          </w:p>
          <w:p w:rsidR="009936BF" w:rsidRPr="004122C9" w:rsidRDefault="009936BF" w:rsidP="00F121A5">
            <w:pPr>
              <w:ind w:firstLine="560"/>
              <w:rPr>
                <w:rFonts w:ascii="Times New Roman" w:eastAsia="方正仿宋_GBK" w:hAnsi="Times New Roman" w:cs="Times New Roman"/>
                <w:sz w:val="32"/>
                <w:szCs w:val="32"/>
              </w:rPr>
            </w:pPr>
          </w:p>
          <w:p w:rsidR="009936BF" w:rsidRPr="004122C9" w:rsidRDefault="009936BF" w:rsidP="00F121A5">
            <w:pPr>
              <w:ind w:firstLineChars="1900" w:firstLine="6080"/>
              <w:rPr>
                <w:rFonts w:ascii="Times New Roman" w:eastAsia="方正仿宋_GBK" w:hAnsi="Times New Roman" w:cs="Times New Roman"/>
                <w:sz w:val="32"/>
                <w:szCs w:val="32"/>
              </w:rPr>
            </w:pPr>
            <w:r w:rsidRPr="004122C9">
              <w:rPr>
                <w:rFonts w:ascii="Times New Roman" w:eastAsia="方正仿宋_GBK" w:hAnsi="Times New Roman" w:cs="方正仿宋_GBK" w:hint="eastAsia"/>
                <w:sz w:val="32"/>
                <w:szCs w:val="32"/>
              </w:rPr>
              <w:t>年月日</w:t>
            </w:r>
            <w:r w:rsidRPr="004122C9">
              <w:rPr>
                <w:rFonts w:ascii="Times New Roman" w:eastAsia="方正仿宋_GBK" w:hAnsi="Times New Roman" w:cs="Times New Roman"/>
                <w:sz w:val="32"/>
                <w:szCs w:val="32"/>
              </w:rPr>
              <w:tab/>
            </w:r>
            <w:r w:rsidRPr="004122C9">
              <w:rPr>
                <w:rFonts w:ascii="Times New Roman" w:eastAsia="方正仿宋_GBK" w:hAnsi="Times New Roman" w:cs="方正仿宋_GBK" w:hint="eastAsia"/>
                <w:sz w:val="32"/>
                <w:szCs w:val="32"/>
              </w:rPr>
              <w:t xml:space="preserve">　</w:t>
            </w:r>
          </w:p>
        </w:tc>
      </w:tr>
    </w:tbl>
    <w:p w:rsidR="009936BF" w:rsidRPr="004122C9" w:rsidRDefault="009936BF" w:rsidP="00F121A5">
      <w:pPr>
        <w:ind w:left="966" w:hangingChars="302" w:hanging="966"/>
        <w:rPr>
          <w:rFonts w:ascii="Times New Roman" w:eastAsia="方正仿宋_GBK" w:hAnsi="Times New Roman" w:cs="Times New Roman"/>
          <w:sz w:val="32"/>
          <w:szCs w:val="32"/>
        </w:rPr>
      </w:pPr>
      <w:r w:rsidRPr="004122C9">
        <w:rPr>
          <w:rFonts w:ascii="Times New Roman" w:eastAsia="方正仿宋_GBK" w:hAnsi="Times New Roman" w:cs="方正仿宋_GBK" w:hint="eastAsia"/>
          <w:sz w:val="32"/>
          <w:szCs w:val="32"/>
        </w:rPr>
        <w:t>备注：已实行</w:t>
      </w:r>
      <w:r w:rsidRPr="004122C9">
        <w:rPr>
          <w:rFonts w:ascii="Times New Roman" w:eastAsia="方正仿宋_GBK" w:hAnsi="Times New Roman" w:cs="Times New Roman"/>
          <w:sz w:val="32"/>
          <w:szCs w:val="32"/>
        </w:rPr>
        <w:t>“</w:t>
      </w:r>
      <w:r w:rsidRPr="004122C9">
        <w:rPr>
          <w:rFonts w:ascii="Times New Roman" w:eastAsia="方正仿宋_GBK" w:hAnsi="Times New Roman" w:cs="方正仿宋_GBK" w:hint="eastAsia"/>
          <w:sz w:val="32"/>
          <w:szCs w:val="32"/>
        </w:rPr>
        <w:t>三证合一</w:t>
      </w:r>
      <w:r w:rsidRPr="004122C9">
        <w:rPr>
          <w:rFonts w:ascii="Times New Roman" w:eastAsia="方正仿宋_GBK" w:hAnsi="Times New Roman" w:cs="Times New Roman"/>
          <w:sz w:val="32"/>
          <w:szCs w:val="32"/>
        </w:rPr>
        <w:t>”</w:t>
      </w:r>
      <w:r w:rsidRPr="004122C9">
        <w:rPr>
          <w:rFonts w:ascii="Times New Roman" w:eastAsia="方正仿宋_GBK" w:hAnsi="Times New Roman" w:cs="方正仿宋_GBK" w:hint="eastAsia"/>
          <w:sz w:val="32"/>
          <w:szCs w:val="32"/>
        </w:rPr>
        <w:t>的填写统一社会信用代码，暂未实行</w:t>
      </w:r>
      <w:r w:rsidRPr="004122C9">
        <w:rPr>
          <w:rFonts w:ascii="Times New Roman" w:eastAsia="方正仿宋_GBK" w:hAnsi="Times New Roman" w:cs="Times New Roman"/>
          <w:sz w:val="32"/>
          <w:szCs w:val="32"/>
        </w:rPr>
        <w:t>“</w:t>
      </w:r>
      <w:r w:rsidRPr="004122C9">
        <w:rPr>
          <w:rFonts w:ascii="Times New Roman" w:eastAsia="方正仿宋_GBK" w:hAnsi="Times New Roman" w:cs="方正仿宋_GBK" w:hint="eastAsia"/>
          <w:sz w:val="32"/>
          <w:szCs w:val="32"/>
        </w:rPr>
        <w:t>三证合一</w:t>
      </w:r>
      <w:r w:rsidRPr="004122C9">
        <w:rPr>
          <w:rFonts w:ascii="Times New Roman" w:eastAsia="方正仿宋_GBK" w:hAnsi="Times New Roman" w:cs="Times New Roman"/>
          <w:sz w:val="32"/>
          <w:szCs w:val="32"/>
        </w:rPr>
        <w:t>”</w:t>
      </w:r>
      <w:r w:rsidRPr="004122C9">
        <w:rPr>
          <w:rFonts w:ascii="Times New Roman" w:eastAsia="方正仿宋_GBK" w:hAnsi="Times New Roman" w:cs="方正仿宋_GBK" w:hint="eastAsia"/>
          <w:sz w:val="32"/>
          <w:szCs w:val="32"/>
        </w:rPr>
        <w:t>的填写组织机构代码。</w:t>
      </w:r>
    </w:p>
    <w:p w:rsidR="009936BF" w:rsidRPr="004122C9" w:rsidRDefault="009936BF" w:rsidP="00F121A5">
      <w:pPr>
        <w:rPr>
          <w:rFonts w:cs="Times New Roman"/>
        </w:rPr>
      </w:pPr>
    </w:p>
    <w:p w:rsidR="009936BF" w:rsidRPr="00C73F6B" w:rsidRDefault="009936BF" w:rsidP="00F121A5">
      <w:pPr>
        <w:tabs>
          <w:tab w:val="left" w:pos="9193"/>
          <w:tab w:val="left" w:pos="9827"/>
        </w:tabs>
        <w:autoSpaceDE w:val="0"/>
        <w:autoSpaceDN w:val="0"/>
        <w:snapToGrid w:val="0"/>
        <w:spacing w:line="560" w:lineRule="exact"/>
        <w:jc w:val="center"/>
        <w:rPr>
          <w:rFonts w:ascii="Times New Roman" w:eastAsia="方正小标宋_GBK" w:hAnsi="Times New Roman" w:cs="Times New Roman"/>
          <w:snapToGrid w:val="0"/>
          <w:spacing w:val="-10"/>
          <w:kern w:val="0"/>
          <w:sz w:val="44"/>
          <w:szCs w:val="44"/>
        </w:rPr>
      </w:pPr>
      <w:r w:rsidRPr="00C73F6B">
        <w:rPr>
          <w:rFonts w:ascii="Times New Roman" w:eastAsia="方正小标宋_GBK" w:hAnsi="Times New Roman" w:cs="方正小标宋_GBK" w:hint="eastAsia"/>
          <w:snapToGrid w:val="0"/>
          <w:spacing w:val="-10"/>
          <w:kern w:val="0"/>
          <w:sz w:val="44"/>
          <w:szCs w:val="44"/>
        </w:rPr>
        <w:lastRenderedPageBreak/>
        <w:t>会奖旅游企业消费竞赛奖励资金申报指南</w:t>
      </w:r>
    </w:p>
    <w:p w:rsidR="009936BF" w:rsidRDefault="009936BF" w:rsidP="00F121A5">
      <w:pPr>
        <w:ind w:firstLineChars="200" w:firstLine="640"/>
        <w:rPr>
          <w:rFonts w:ascii="方正仿宋_GBK" w:eastAsia="方正仿宋_GBK" w:hAnsi="仿宋" w:cs="Times New Roman"/>
          <w:color w:val="000000"/>
          <w:sz w:val="32"/>
          <w:szCs w:val="32"/>
        </w:rPr>
      </w:pPr>
    </w:p>
    <w:p w:rsidR="009936BF" w:rsidRPr="00C73F6B" w:rsidRDefault="009936BF" w:rsidP="00F121A5">
      <w:pPr>
        <w:spacing w:line="560" w:lineRule="exact"/>
        <w:ind w:firstLineChars="200" w:firstLine="640"/>
        <w:rPr>
          <w:rFonts w:ascii="Times New Roman" w:eastAsia="方正仿宋_GBK" w:hAnsi="Times New Roman" w:cs="Times New Roman"/>
          <w:color w:val="000000"/>
          <w:sz w:val="32"/>
          <w:szCs w:val="32"/>
        </w:rPr>
      </w:pPr>
      <w:r w:rsidRPr="00C73F6B">
        <w:rPr>
          <w:rFonts w:ascii="Times New Roman" w:eastAsia="方正仿宋_GBK" w:hAnsi="Times New Roman" w:cs="方正仿宋_GBK" w:hint="eastAsia"/>
          <w:color w:val="000000"/>
          <w:sz w:val="32"/>
          <w:szCs w:val="32"/>
        </w:rPr>
        <w:t>设立“消费竞赛季”会奖旅游企业奖励旨在激发消费市场活力，提振市场信心。对在宁举办会奖旅游活动的市场主体进行政策奖励，利用引导资金对南京会奖旅游市场发挥提振效应</w:t>
      </w:r>
      <w:r w:rsidRPr="00C73F6B">
        <w:rPr>
          <w:rFonts w:ascii="Times New Roman" w:eastAsia="方正仿宋_GBK" w:hAnsi="Times New Roman" w:cs="Times New Roman"/>
          <w:color w:val="000000"/>
          <w:sz w:val="32"/>
          <w:szCs w:val="32"/>
        </w:rPr>
        <w:t>,</w:t>
      </w:r>
      <w:r w:rsidRPr="00C73F6B">
        <w:rPr>
          <w:rFonts w:ascii="Times New Roman" w:eastAsia="方正仿宋_GBK" w:hAnsi="Times New Roman" w:cs="方正仿宋_GBK" w:hint="eastAsia"/>
          <w:color w:val="000000"/>
          <w:sz w:val="32"/>
          <w:szCs w:val="32"/>
        </w:rPr>
        <w:t>促</w:t>
      </w:r>
      <w:r>
        <w:rPr>
          <w:rFonts w:ascii="Times New Roman" w:eastAsia="方正仿宋_GBK" w:hAnsi="Times New Roman" w:cs="方正仿宋_GBK" w:hint="eastAsia"/>
          <w:color w:val="000000"/>
          <w:sz w:val="32"/>
          <w:szCs w:val="32"/>
        </w:rPr>
        <w:t>进来宁会奖旅游人次与消费，现就消费竞赛奖励资金申报制定指南如下。</w:t>
      </w:r>
    </w:p>
    <w:p w:rsidR="009936BF" w:rsidRPr="00C73F6B" w:rsidRDefault="009936BF" w:rsidP="00F121A5">
      <w:pPr>
        <w:spacing w:line="560" w:lineRule="exact"/>
        <w:ind w:firstLineChars="200" w:firstLine="640"/>
        <w:rPr>
          <w:rFonts w:ascii="Times New Roman" w:eastAsia="方正黑体_GBK" w:hAnsi="Times New Roman" w:cs="Times New Roman"/>
          <w:color w:val="000000"/>
          <w:sz w:val="32"/>
          <w:szCs w:val="32"/>
        </w:rPr>
      </w:pPr>
      <w:r w:rsidRPr="00C73F6B">
        <w:rPr>
          <w:rFonts w:ascii="Times New Roman" w:eastAsia="方正黑体_GBK" w:hAnsi="Times New Roman" w:cs="方正黑体_GBK" w:hint="eastAsia"/>
          <w:color w:val="000000"/>
          <w:sz w:val="32"/>
          <w:szCs w:val="32"/>
        </w:rPr>
        <w:t>一、申报对象</w:t>
      </w:r>
    </w:p>
    <w:p w:rsidR="009936BF" w:rsidRPr="000B342A" w:rsidRDefault="009936BF" w:rsidP="00F121A5">
      <w:pPr>
        <w:spacing w:line="560" w:lineRule="exact"/>
        <w:ind w:firstLineChars="200" w:firstLine="640"/>
        <w:rPr>
          <w:rFonts w:ascii="Times New Roman" w:eastAsia="方正仿宋_GBK" w:hAnsi="Times New Roman" w:cs="Times New Roman"/>
          <w:color w:val="000000"/>
          <w:sz w:val="32"/>
          <w:szCs w:val="32"/>
        </w:rPr>
      </w:pPr>
      <w:r w:rsidRPr="000B342A">
        <w:rPr>
          <w:rFonts w:ascii="Times New Roman" w:eastAsia="方正仿宋_GBK" w:hAnsi="Times New Roman" w:cs="方正仿宋_GBK" w:hint="eastAsia"/>
          <w:color w:val="000000"/>
          <w:sz w:val="32"/>
          <w:szCs w:val="32"/>
        </w:rPr>
        <w:t>主办或承办在宁会奖旅游活动的南京会奖旅游企业。</w:t>
      </w:r>
    </w:p>
    <w:p w:rsidR="009936BF" w:rsidRPr="000B342A" w:rsidRDefault="009936BF" w:rsidP="00F121A5">
      <w:pPr>
        <w:spacing w:line="560" w:lineRule="exact"/>
        <w:ind w:firstLineChars="200" w:firstLine="640"/>
        <w:rPr>
          <w:rFonts w:ascii="Times New Roman" w:eastAsia="方正黑体_GBK" w:hAnsi="Times New Roman" w:cs="Times New Roman"/>
          <w:color w:val="000000"/>
          <w:sz w:val="32"/>
          <w:szCs w:val="32"/>
        </w:rPr>
      </w:pPr>
      <w:r w:rsidRPr="000B342A">
        <w:rPr>
          <w:rFonts w:ascii="Times New Roman" w:eastAsia="方正黑体_GBK" w:hAnsi="Times New Roman" w:cs="方正黑体_GBK" w:hint="eastAsia"/>
          <w:color w:val="000000"/>
          <w:sz w:val="32"/>
          <w:szCs w:val="32"/>
        </w:rPr>
        <w:t>二、申报条件</w:t>
      </w:r>
    </w:p>
    <w:p w:rsidR="009936BF" w:rsidRPr="00531ED5" w:rsidRDefault="009936BF" w:rsidP="00F121A5">
      <w:pPr>
        <w:spacing w:line="560" w:lineRule="exact"/>
        <w:ind w:firstLine="648"/>
        <w:jc w:val="left"/>
        <w:rPr>
          <w:rFonts w:ascii="方正仿宋_GBK" w:eastAsia="方正仿宋_GBK" w:hAnsi="仿宋" w:cs="Times New Roman"/>
          <w:color w:val="000000"/>
          <w:sz w:val="32"/>
          <w:szCs w:val="32"/>
        </w:rPr>
      </w:pPr>
      <w:r w:rsidRPr="00531ED5">
        <w:rPr>
          <w:rFonts w:ascii="方正仿宋_GBK" w:eastAsia="方正仿宋_GBK" w:hAnsi="仿宋" w:cs="方正仿宋_GBK" w:hint="eastAsia"/>
          <w:color w:val="000000"/>
          <w:sz w:val="32"/>
          <w:szCs w:val="32"/>
        </w:rPr>
        <w:t>（一）主办或承办单位没有申报同级政府其他奖励资金；</w:t>
      </w:r>
    </w:p>
    <w:p w:rsidR="009936BF" w:rsidRPr="00531ED5" w:rsidRDefault="009936BF" w:rsidP="00F121A5">
      <w:pPr>
        <w:spacing w:line="560" w:lineRule="exact"/>
        <w:ind w:firstLine="648"/>
        <w:jc w:val="left"/>
        <w:rPr>
          <w:rFonts w:ascii="方正仿宋_GBK" w:eastAsia="方正仿宋_GBK" w:hAnsi="仿宋" w:cs="Times New Roman"/>
          <w:color w:val="000000"/>
          <w:sz w:val="32"/>
          <w:szCs w:val="32"/>
        </w:rPr>
      </w:pPr>
      <w:r w:rsidRPr="00531ED5">
        <w:rPr>
          <w:rFonts w:ascii="方正仿宋_GBK" w:eastAsia="方正仿宋_GBK" w:hAnsi="仿宋" w:cs="方正仿宋_GBK" w:hint="eastAsia"/>
          <w:color w:val="000000"/>
          <w:sz w:val="32"/>
          <w:szCs w:val="32"/>
        </w:rPr>
        <w:t>（二）同一场活动只能由主办或承办单位其中一家为主申请；</w:t>
      </w:r>
    </w:p>
    <w:p w:rsidR="009936BF" w:rsidRPr="00531ED5" w:rsidRDefault="009936BF" w:rsidP="00F121A5">
      <w:pPr>
        <w:spacing w:line="560" w:lineRule="exact"/>
        <w:ind w:firstLine="648"/>
        <w:jc w:val="left"/>
        <w:rPr>
          <w:rFonts w:ascii="方正仿宋_GBK" w:eastAsia="方正仿宋_GBK" w:hAnsi="仿宋" w:cs="Times New Roman"/>
          <w:color w:val="000000"/>
          <w:sz w:val="32"/>
          <w:szCs w:val="32"/>
        </w:rPr>
      </w:pPr>
      <w:r w:rsidRPr="00531ED5">
        <w:rPr>
          <w:rFonts w:ascii="方正仿宋_GBK" w:eastAsia="方正仿宋_GBK" w:hAnsi="仿宋" w:cs="方正仿宋_GBK" w:hint="eastAsia"/>
          <w:color w:val="000000"/>
          <w:sz w:val="32"/>
          <w:szCs w:val="32"/>
        </w:rPr>
        <w:t>（三）申请单位在促进活动落地南京过程中做出积极贡献；</w:t>
      </w:r>
    </w:p>
    <w:p w:rsidR="009936BF" w:rsidRPr="00531ED5" w:rsidRDefault="009936BF" w:rsidP="00F121A5">
      <w:pPr>
        <w:spacing w:line="560" w:lineRule="exact"/>
        <w:ind w:firstLine="648"/>
        <w:jc w:val="left"/>
        <w:rPr>
          <w:rFonts w:ascii="方正仿宋_GBK" w:eastAsia="方正仿宋_GBK" w:hAnsi="仿宋" w:cs="Times New Roman"/>
          <w:color w:val="000000"/>
          <w:sz w:val="32"/>
          <w:szCs w:val="32"/>
        </w:rPr>
      </w:pPr>
      <w:r w:rsidRPr="00531ED5">
        <w:rPr>
          <w:rFonts w:ascii="方正仿宋_GBK" w:eastAsia="方正仿宋_GBK" w:hAnsi="仿宋" w:cs="方正仿宋_GBK" w:hint="eastAsia"/>
          <w:color w:val="000000"/>
          <w:sz w:val="32"/>
          <w:szCs w:val="32"/>
        </w:rPr>
        <w:t>（四）申报项目具备一定规模，单次会奖活动团队人数不低于</w:t>
      </w:r>
      <w:r w:rsidRPr="00531ED5">
        <w:rPr>
          <w:rFonts w:ascii="Times New Roman" w:eastAsia="方正仿宋_GBK" w:hAnsi="Times New Roman" w:cs="Times New Roman"/>
          <w:color w:val="000000"/>
          <w:sz w:val="32"/>
          <w:szCs w:val="32"/>
        </w:rPr>
        <w:t>50</w:t>
      </w:r>
      <w:r w:rsidRPr="00531ED5">
        <w:rPr>
          <w:rFonts w:ascii="方正仿宋_GBK" w:eastAsia="方正仿宋_GBK" w:hAnsi="仿宋" w:cs="方正仿宋_GBK" w:hint="eastAsia"/>
          <w:color w:val="000000"/>
          <w:sz w:val="32"/>
          <w:szCs w:val="32"/>
        </w:rPr>
        <w:t>人，单次会奖活动行程不少于</w:t>
      </w:r>
      <w:r w:rsidRPr="00531ED5">
        <w:rPr>
          <w:rFonts w:ascii="Times New Roman" w:eastAsia="方正仿宋_GBK" w:hAnsi="Times New Roman" w:cs="Times New Roman"/>
          <w:color w:val="000000"/>
          <w:sz w:val="32"/>
          <w:szCs w:val="32"/>
        </w:rPr>
        <w:t>2</w:t>
      </w:r>
      <w:r w:rsidRPr="00531ED5">
        <w:rPr>
          <w:rFonts w:ascii="方正仿宋_GBK" w:eastAsia="方正仿宋_GBK" w:hAnsi="仿宋" w:cs="方正仿宋_GBK" w:hint="eastAsia"/>
          <w:color w:val="000000"/>
          <w:sz w:val="32"/>
          <w:szCs w:val="32"/>
        </w:rPr>
        <w:t>天；</w:t>
      </w:r>
    </w:p>
    <w:p w:rsidR="009936BF" w:rsidRPr="00531ED5" w:rsidRDefault="009936BF" w:rsidP="00F121A5">
      <w:pPr>
        <w:spacing w:line="560" w:lineRule="exact"/>
        <w:ind w:firstLine="648"/>
        <w:jc w:val="left"/>
        <w:rPr>
          <w:rFonts w:ascii="方正仿宋_GBK" w:eastAsia="方正仿宋_GBK" w:hAnsi="仿宋" w:cs="Times New Roman"/>
          <w:color w:val="000000"/>
          <w:sz w:val="32"/>
          <w:szCs w:val="32"/>
        </w:rPr>
      </w:pPr>
      <w:r w:rsidRPr="00531ED5">
        <w:rPr>
          <w:rFonts w:ascii="方正仿宋_GBK" w:eastAsia="方正仿宋_GBK" w:hAnsi="仿宋" w:cs="方正仿宋_GBK" w:hint="eastAsia"/>
          <w:color w:val="000000"/>
          <w:sz w:val="32"/>
          <w:szCs w:val="32"/>
        </w:rPr>
        <w:t>（五）活动期内入住南京高星级（标准）酒店。</w:t>
      </w:r>
    </w:p>
    <w:p w:rsidR="009936BF" w:rsidRPr="000B342A" w:rsidRDefault="009936BF" w:rsidP="00F121A5">
      <w:pPr>
        <w:spacing w:line="560" w:lineRule="exact"/>
        <w:ind w:firstLineChars="200" w:firstLine="640"/>
        <w:rPr>
          <w:rFonts w:ascii="Times New Roman" w:eastAsia="方正黑体_GBK" w:hAnsi="Times New Roman" w:cs="Times New Roman"/>
          <w:color w:val="000000"/>
          <w:sz w:val="32"/>
          <w:szCs w:val="32"/>
        </w:rPr>
      </w:pPr>
      <w:r w:rsidRPr="000B342A">
        <w:rPr>
          <w:rFonts w:ascii="Times New Roman" w:eastAsia="方正黑体_GBK" w:hAnsi="Times New Roman" w:cs="方正黑体_GBK" w:hint="eastAsia"/>
          <w:color w:val="000000"/>
          <w:sz w:val="32"/>
          <w:szCs w:val="32"/>
        </w:rPr>
        <w:t>三、奖励标准</w:t>
      </w:r>
    </w:p>
    <w:p w:rsidR="009936BF" w:rsidRDefault="009936BF" w:rsidP="00F121A5">
      <w:pPr>
        <w:spacing w:line="560" w:lineRule="exact"/>
        <w:ind w:firstLineChars="200" w:firstLine="640"/>
        <w:rPr>
          <w:rFonts w:ascii="方正仿宋_GBK" w:eastAsia="方正仿宋_GBK" w:hAnsi="仿宋" w:cs="Times New Roman"/>
          <w:color w:val="000000"/>
          <w:sz w:val="32"/>
          <w:szCs w:val="32"/>
        </w:rPr>
      </w:pPr>
      <w:r w:rsidRPr="00531ED5">
        <w:rPr>
          <w:rFonts w:ascii="方正仿宋_GBK" w:eastAsia="方正仿宋_GBK" w:hAnsi="仿宋" w:cs="方正仿宋_GBK" w:hint="eastAsia"/>
          <w:color w:val="000000"/>
          <w:sz w:val="32"/>
          <w:szCs w:val="32"/>
        </w:rPr>
        <w:t>按</w:t>
      </w:r>
      <w:r w:rsidRPr="00531ED5">
        <w:rPr>
          <w:rFonts w:ascii="Times New Roman" w:eastAsia="方正仿宋_GBK" w:hAnsi="Times New Roman" w:cs="Times New Roman"/>
          <w:color w:val="000000"/>
          <w:sz w:val="32"/>
          <w:szCs w:val="32"/>
        </w:rPr>
        <w:t>2021</w:t>
      </w:r>
      <w:r w:rsidRPr="00531ED5">
        <w:rPr>
          <w:rFonts w:ascii="方正仿宋_GBK" w:eastAsia="方正仿宋_GBK" w:hAnsi="仿宋" w:cs="方正仿宋_GBK" w:hint="eastAsia"/>
          <w:color w:val="000000"/>
          <w:sz w:val="32"/>
          <w:szCs w:val="32"/>
        </w:rPr>
        <w:t>年</w:t>
      </w:r>
      <w:r w:rsidRPr="00531ED5">
        <w:rPr>
          <w:rFonts w:ascii="Times New Roman" w:eastAsia="方正仿宋_GBK" w:hAnsi="Times New Roman" w:cs="Times New Roman"/>
          <w:color w:val="000000"/>
          <w:sz w:val="32"/>
          <w:szCs w:val="32"/>
        </w:rPr>
        <w:t>9—11</w:t>
      </w:r>
      <w:r w:rsidRPr="00531ED5">
        <w:rPr>
          <w:rFonts w:ascii="方正仿宋_GBK" w:eastAsia="方正仿宋_GBK" w:hAnsi="仿宋" w:cs="方正仿宋_GBK" w:hint="eastAsia"/>
          <w:color w:val="000000"/>
          <w:sz w:val="32"/>
          <w:szCs w:val="32"/>
        </w:rPr>
        <w:t>月主办或承办在宁会奖旅游活动的数量和规模进行综合排名（按照举办活动期间入住酒店总间夜数进行排名，若间夜数相同则按活动数量排名），</w:t>
      </w:r>
      <w:r w:rsidRPr="00B77161">
        <w:rPr>
          <w:rFonts w:ascii="方正仿宋_GBK" w:eastAsia="方正仿宋_GBK" w:hAnsi="仿宋" w:cs="方正仿宋_GBK" w:hint="eastAsia"/>
          <w:color w:val="000000"/>
          <w:sz w:val="32"/>
          <w:szCs w:val="32"/>
        </w:rPr>
        <w:t>对排名前</w:t>
      </w:r>
      <w:r w:rsidRPr="00EF6393">
        <w:rPr>
          <w:rFonts w:ascii="Times New Roman" w:eastAsia="方正仿宋_GBK" w:hAnsi="Times New Roman" w:cs="Times New Roman"/>
          <w:color w:val="000000"/>
          <w:sz w:val="32"/>
          <w:szCs w:val="32"/>
        </w:rPr>
        <w:t>10</w:t>
      </w:r>
      <w:r w:rsidRPr="00B77161">
        <w:rPr>
          <w:rFonts w:ascii="方正仿宋_GBK" w:eastAsia="方正仿宋_GBK" w:hAnsi="仿宋" w:cs="方正仿宋_GBK" w:hint="eastAsia"/>
          <w:color w:val="000000"/>
          <w:sz w:val="32"/>
          <w:szCs w:val="32"/>
        </w:rPr>
        <w:t>的会奖企业给予</w:t>
      </w:r>
      <w:r w:rsidRPr="00EF6393">
        <w:rPr>
          <w:rFonts w:ascii="Times New Roman" w:eastAsia="方正仿宋_GBK" w:hAnsi="Times New Roman" w:cs="Times New Roman"/>
          <w:color w:val="000000"/>
          <w:sz w:val="32"/>
          <w:szCs w:val="32"/>
        </w:rPr>
        <w:t>10—20</w:t>
      </w:r>
      <w:r w:rsidRPr="00B77161">
        <w:rPr>
          <w:rFonts w:ascii="方正仿宋_GBK" w:eastAsia="方正仿宋_GBK" w:hAnsi="仿宋" w:cs="方正仿宋_GBK" w:hint="eastAsia"/>
          <w:color w:val="000000"/>
          <w:sz w:val="32"/>
          <w:szCs w:val="32"/>
        </w:rPr>
        <w:t>万元奖励。其中第</w:t>
      </w:r>
      <w:r w:rsidRPr="00EF6393">
        <w:rPr>
          <w:rFonts w:ascii="Times New Roman" w:eastAsia="方正仿宋_GBK" w:hAnsi="Times New Roman" w:cs="Times New Roman"/>
          <w:color w:val="000000"/>
          <w:sz w:val="32"/>
          <w:szCs w:val="32"/>
        </w:rPr>
        <w:t>1-5</w:t>
      </w:r>
      <w:r w:rsidRPr="00B77161">
        <w:rPr>
          <w:rFonts w:ascii="方正仿宋_GBK" w:eastAsia="方正仿宋_GBK" w:hAnsi="仿宋" w:cs="方正仿宋_GBK" w:hint="eastAsia"/>
          <w:color w:val="000000"/>
          <w:sz w:val="32"/>
          <w:szCs w:val="32"/>
        </w:rPr>
        <w:t>名，分别</w:t>
      </w:r>
      <w:r w:rsidRPr="00B77161">
        <w:rPr>
          <w:rFonts w:ascii="方正仿宋_GBK" w:eastAsia="方正仿宋_GBK" w:hAnsi="仿宋" w:cs="方正仿宋_GBK" w:hint="eastAsia"/>
          <w:color w:val="000000"/>
          <w:sz w:val="32"/>
          <w:szCs w:val="32"/>
        </w:rPr>
        <w:lastRenderedPageBreak/>
        <w:t>奖励</w:t>
      </w:r>
      <w:r w:rsidRPr="00EF6393">
        <w:rPr>
          <w:rFonts w:ascii="Times New Roman" w:eastAsia="方正仿宋_GBK" w:hAnsi="Times New Roman" w:cs="Times New Roman"/>
          <w:color w:val="000000"/>
          <w:sz w:val="32"/>
          <w:szCs w:val="32"/>
        </w:rPr>
        <w:t>20</w:t>
      </w:r>
      <w:r w:rsidRPr="00B77161">
        <w:rPr>
          <w:rFonts w:ascii="方正仿宋_GBK" w:eastAsia="方正仿宋_GBK" w:hAnsi="仿宋" w:cs="方正仿宋_GBK" w:hint="eastAsia"/>
          <w:color w:val="000000"/>
          <w:sz w:val="32"/>
          <w:szCs w:val="32"/>
        </w:rPr>
        <w:t>万元；第</w:t>
      </w:r>
      <w:r w:rsidRPr="00EF6393">
        <w:rPr>
          <w:rFonts w:ascii="Times New Roman" w:eastAsia="方正仿宋_GBK" w:hAnsi="Times New Roman" w:cs="Times New Roman"/>
          <w:color w:val="000000"/>
          <w:sz w:val="32"/>
          <w:szCs w:val="32"/>
        </w:rPr>
        <w:t>6-10</w:t>
      </w:r>
      <w:r w:rsidRPr="00B77161">
        <w:rPr>
          <w:rFonts w:ascii="方正仿宋_GBK" w:eastAsia="方正仿宋_GBK" w:hAnsi="仿宋" w:cs="方正仿宋_GBK" w:hint="eastAsia"/>
          <w:color w:val="000000"/>
          <w:sz w:val="32"/>
          <w:szCs w:val="32"/>
        </w:rPr>
        <w:t>名，分别奖励</w:t>
      </w:r>
      <w:r w:rsidRPr="00EF6393">
        <w:rPr>
          <w:rFonts w:ascii="Times New Roman" w:eastAsia="方正仿宋_GBK" w:hAnsi="Times New Roman" w:cs="Times New Roman"/>
          <w:color w:val="000000"/>
          <w:sz w:val="32"/>
          <w:szCs w:val="32"/>
        </w:rPr>
        <w:t>10</w:t>
      </w:r>
      <w:r w:rsidRPr="00B77161">
        <w:rPr>
          <w:rFonts w:ascii="方正仿宋_GBK" w:eastAsia="方正仿宋_GBK" w:hAnsi="仿宋" w:cs="方正仿宋_GBK" w:hint="eastAsia"/>
          <w:color w:val="000000"/>
          <w:sz w:val="32"/>
          <w:szCs w:val="32"/>
        </w:rPr>
        <w:t>万元。</w:t>
      </w:r>
    </w:p>
    <w:p w:rsidR="009936BF" w:rsidRDefault="009936BF" w:rsidP="00F121A5">
      <w:pPr>
        <w:spacing w:line="560" w:lineRule="exact"/>
        <w:ind w:firstLineChars="200" w:firstLine="640"/>
        <w:rPr>
          <w:rFonts w:ascii="Times New Roman" w:eastAsia="方正黑体_GBK" w:hAnsi="Times New Roman" w:cs="Times New Roman"/>
          <w:color w:val="000000"/>
          <w:sz w:val="32"/>
          <w:szCs w:val="32"/>
        </w:rPr>
      </w:pPr>
      <w:r w:rsidRPr="000B342A">
        <w:rPr>
          <w:rFonts w:ascii="Times New Roman" w:eastAsia="方正黑体_GBK" w:hAnsi="Times New Roman" w:cs="方正黑体_GBK" w:hint="eastAsia"/>
          <w:color w:val="000000"/>
          <w:sz w:val="32"/>
          <w:szCs w:val="32"/>
        </w:rPr>
        <w:t>四、申报材料</w:t>
      </w:r>
    </w:p>
    <w:p w:rsidR="009936BF" w:rsidRPr="00EE0840" w:rsidRDefault="009936BF" w:rsidP="00F121A5">
      <w:pPr>
        <w:spacing w:line="560" w:lineRule="exact"/>
        <w:ind w:firstLine="648"/>
        <w:jc w:val="left"/>
        <w:rPr>
          <w:rFonts w:ascii="方正仿宋_GBK" w:eastAsia="方正仿宋_GBK" w:hAnsi="仿宋" w:cs="Times New Roman"/>
          <w:color w:val="000000"/>
          <w:sz w:val="32"/>
          <w:szCs w:val="32"/>
        </w:rPr>
      </w:pPr>
      <w:r w:rsidRPr="00531ED5">
        <w:rPr>
          <w:rFonts w:ascii="方正仿宋_GBK" w:eastAsia="方正仿宋_GBK" w:hAnsi="仿宋" w:cs="方正仿宋_GBK" w:hint="eastAsia"/>
          <w:color w:val="000000"/>
          <w:sz w:val="32"/>
          <w:szCs w:val="32"/>
        </w:rPr>
        <w:t>（</w:t>
      </w:r>
      <w:r>
        <w:rPr>
          <w:rFonts w:ascii="方正仿宋_GBK" w:eastAsia="方正仿宋_GBK" w:hAnsi="仿宋" w:cs="方正仿宋_GBK" w:hint="eastAsia"/>
          <w:color w:val="000000"/>
          <w:sz w:val="32"/>
          <w:szCs w:val="32"/>
        </w:rPr>
        <w:t>一）企业相关证明材料</w:t>
      </w:r>
    </w:p>
    <w:p w:rsidR="009936BF" w:rsidRPr="00531ED5" w:rsidRDefault="009936BF" w:rsidP="00F121A5">
      <w:pPr>
        <w:spacing w:line="560" w:lineRule="exact"/>
        <w:ind w:firstLine="648"/>
        <w:jc w:val="left"/>
        <w:rPr>
          <w:rFonts w:ascii="方正仿宋_GBK" w:eastAsia="方正仿宋_GBK" w:hAnsi="仿宋" w:cs="Times New Roman"/>
          <w:color w:val="000000"/>
          <w:sz w:val="32"/>
          <w:szCs w:val="32"/>
        </w:rPr>
      </w:pPr>
      <w:r w:rsidRPr="005A0C04">
        <w:rPr>
          <w:rFonts w:ascii="Times New Roman" w:eastAsia="方正仿宋_GBK" w:hAnsi="Times New Roman" w:cs="Times New Roman"/>
          <w:color w:val="000000"/>
          <w:sz w:val="32"/>
          <w:szCs w:val="32"/>
        </w:rPr>
        <w:t>1</w:t>
      </w:r>
      <w:r>
        <w:rPr>
          <w:rFonts w:ascii="Times New Roman" w:eastAsia="方正仿宋_GBK" w:hAnsi="Times New Roman" w:cs="方正仿宋_GBK" w:hint="eastAsia"/>
          <w:color w:val="000000"/>
          <w:sz w:val="32"/>
          <w:szCs w:val="32"/>
        </w:rPr>
        <w:t>．</w:t>
      </w:r>
      <w:r w:rsidRPr="00531ED5">
        <w:rPr>
          <w:rFonts w:ascii="方正仿宋_GBK" w:eastAsia="方正仿宋_GBK" w:hAnsi="仿宋" w:cs="方正仿宋_GBK" w:hint="eastAsia"/>
          <w:color w:val="000000"/>
          <w:sz w:val="32"/>
          <w:szCs w:val="32"/>
        </w:rPr>
        <w:t>企业法人营业执照副本、从业许可证明或资格证明等复印件，并加盖单位公章（原件备查）；</w:t>
      </w:r>
    </w:p>
    <w:p w:rsidR="009936BF" w:rsidRPr="00531ED5" w:rsidRDefault="009936BF" w:rsidP="00F121A5">
      <w:pPr>
        <w:spacing w:line="560" w:lineRule="exact"/>
        <w:ind w:firstLine="648"/>
        <w:jc w:val="left"/>
        <w:rPr>
          <w:rFonts w:ascii="方正仿宋_GBK" w:eastAsia="方正仿宋_GBK" w:hAnsi="仿宋" w:cs="Times New Roman"/>
          <w:color w:val="000000"/>
          <w:sz w:val="32"/>
          <w:szCs w:val="32"/>
        </w:rPr>
      </w:pPr>
      <w:r w:rsidRPr="005A0C04">
        <w:rPr>
          <w:rFonts w:ascii="Times New Roman" w:eastAsia="方正仿宋_GBK" w:hAnsi="Times New Roman" w:cs="Times New Roman"/>
          <w:color w:val="000000"/>
          <w:sz w:val="32"/>
          <w:szCs w:val="32"/>
        </w:rPr>
        <w:t>2</w:t>
      </w:r>
      <w:r>
        <w:rPr>
          <w:rFonts w:ascii="Times New Roman" w:eastAsia="方正仿宋_GBK" w:hAnsi="Times New Roman" w:cs="方正仿宋_GBK" w:hint="eastAsia"/>
          <w:color w:val="000000"/>
          <w:sz w:val="32"/>
          <w:szCs w:val="32"/>
        </w:rPr>
        <w:t>．</w:t>
      </w:r>
      <w:r w:rsidRPr="00531ED5">
        <w:rPr>
          <w:rFonts w:ascii="方正仿宋_GBK" w:eastAsia="方正仿宋_GBK" w:hAnsi="仿宋" w:cs="方正仿宋_GBK" w:hint="eastAsia"/>
          <w:color w:val="000000"/>
          <w:sz w:val="32"/>
          <w:szCs w:val="32"/>
        </w:rPr>
        <w:t>近一年的财务报表（包括资产负债表、损益表、现金流量表等）及审计报告复印件，并加盖单位财务印章（原件备查）；</w:t>
      </w:r>
    </w:p>
    <w:p w:rsidR="009936BF" w:rsidRDefault="009936BF" w:rsidP="00F121A5">
      <w:pPr>
        <w:spacing w:line="560" w:lineRule="exact"/>
        <w:ind w:firstLine="648"/>
        <w:jc w:val="left"/>
        <w:rPr>
          <w:rFonts w:ascii="方正仿宋_GBK" w:eastAsia="方正仿宋_GBK" w:hAnsi="仿宋" w:cs="Times New Roman"/>
          <w:color w:val="000000"/>
          <w:sz w:val="32"/>
          <w:szCs w:val="32"/>
        </w:rPr>
      </w:pPr>
      <w:r w:rsidRPr="005A0C04">
        <w:rPr>
          <w:rFonts w:ascii="Times New Roman" w:eastAsia="方正仿宋_GBK" w:hAnsi="Times New Roman" w:cs="Times New Roman"/>
          <w:color w:val="000000"/>
          <w:sz w:val="32"/>
          <w:szCs w:val="32"/>
        </w:rPr>
        <w:t>3</w:t>
      </w:r>
      <w:r>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sz w:val="32"/>
          <w:szCs w:val="32"/>
        </w:rPr>
        <w:t>会奖旅游企业</w:t>
      </w:r>
      <w:r w:rsidRPr="00491484">
        <w:rPr>
          <w:rFonts w:ascii="Times New Roman" w:eastAsia="方正仿宋_GBK" w:hAnsi="Times New Roman" w:cs="方正仿宋_GBK" w:hint="eastAsia"/>
          <w:sz w:val="32"/>
          <w:szCs w:val="32"/>
        </w:rPr>
        <w:t>竞赛季奖励资金兑现申报信用承诺书</w:t>
      </w:r>
      <w:r>
        <w:rPr>
          <w:rFonts w:ascii="Times New Roman" w:eastAsia="方正仿宋_GBK" w:hAnsi="Times New Roman" w:cs="方正仿宋_GBK" w:hint="eastAsia"/>
          <w:sz w:val="32"/>
          <w:szCs w:val="32"/>
        </w:rPr>
        <w:t>。（见附件</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p>
    <w:p w:rsidR="009936BF" w:rsidRPr="00531ED5" w:rsidRDefault="009936BF" w:rsidP="00F121A5">
      <w:pPr>
        <w:spacing w:line="560" w:lineRule="exact"/>
        <w:ind w:firstLine="648"/>
        <w:jc w:val="left"/>
        <w:rPr>
          <w:rFonts w:ascii="方正仿宋_GBK" w:eastAsia="方正仿宋_GBK" w:hAnsi="仿宋" w:cs="Times New Roman"/>
          <w:color w:val="000000"/>
          <w:sz w:val="32"/>
          <w:szCs w:val="32"/>
        </w:rPr>
      </w:pPr>
      <w:r w:rsidRPr="00531ED5">
        <w:rPr>
          <w:rFonts w:ascii="方正仿宋_GBK" w:eastAsia="方正仿宋_GBK" w:hAnsi="仿宋" w:cs="方正仿宋_GBK" w:hint="eastAsia"/>
          <w:color w:val="000000"/>
          <w:sz w:val="32"/>
          <w:szCs w:val="32"/>
        </w:rPr>
        <w:t>（</w:t>
      </w:r>
      <w:r>
        <w:rPr>
          <w:rFonts w:ascii="方正仿宋_GBK" w:eastAsia="方正仿宋_GBK" w:hAnsi="仿宋" w:cs="方正仿宋_GBK" w:hint="eastAsia"/>
          <w:color w:val="000000"/>
          <w:sz w:val="32"/>
          <w:szCs w:val="32"/>
        </w:rPr>
        <w:t>二）项目说明材料（所有材料须加盖单位公章）</w:t>
      </w:r>
    </w:p>
    <w:p w:rsidR="009936BF" w:rsidRPr="00EE0840" w:rsidRDefault="009936BF" w:rsidP="00F121A5">
      <w:pPr>
        <w:spacing w:line="560" w:lineRule="exact"/>
        <w:ind w:firstLine="648"/>
        <w:jc w:val="left"/>
        <w:rPr>
          <w:rFonts w:ascii="方正仿宋_GBK" w:eastAsia="方正仿宋_GBK" w:hAnsi="仿宋" w:cs="Times New Roman"/>
          <w:color w:val="000000"/>
          <w:sz w:val="32"/>
          <w:szCs w:val="32"/>
        </w:rPr>
      </w:pPr>
      <w:r w:rsidRPr="005A0C04">
        <w:rPr>
          <w:rFonts w:ascii="Times New Roman" w:eastAsia="方正仿宋_GBK" w:hAnsi="Times New Roman" w:cs="Times New Roman"/>
          <w:color w:val="000000"/>
          <w:sz w:val="32"/>
          <w:szCs w:val="32"/>
        </w:rPr>
        <w:t>1</w:t>
      </w:r>
      <w:r>
        <w:rPr>
          <w:rFonts w:ascii="Times New Roman" w:eastAsia="方正仿宋_GBK" w:hAnsi="Times New Roman" w:cs="方正仿宋_GBK" w:hint="eastAsia"/>
          <w:color w:val="000000"/>
          <w:sz w:val="32"/>
          <w:szCs w:val="32"/>
        </w:rPr>
        <w:t>．</w:t>
      </w:r>
      <w:r w:rsidRPr="00531ED5">
        <w:rPr>
          <w:rFonts w:ascii="方正仿宋_GBK" w:eastAsia="方正仿宋_GBK" w:hAnsi="仿宋" w:cs="方正仿宋_GBK" w:hint="eastAsia"/>
          <w:color w:val="000000"/>
          <w:sz w:val="32"/>
          <w:szCs w:val="32"/>
        </w:rPr>
        <w:t>南京市文旅演艺“消费竞赛季”会奖旅游企业奖励资金申报表（</w:t>
      </w:r>
      <w:r>
        <w:rPr>
          <w:rFonts w:ascii="方正仿宋_GBK" w:eastAsia="方正仿宋_GBK" w:hAnsi="仿宋" w:cs="方正仿宋_GBK" w:hint="eastAsia"/>
          <w:color w:val="000000"/>
          <w:sz w:val="32"/>
          <w:szCs w:val="32"/>
        </w:rPr>
        <w:t>见附件</w:t>
      </w:r>
      <w:r w:rsidRPr="00D73B52">
        <w:rPr>
          <w:rFonts w:ascii="Times New Roman" w:eastAsia="方正仿宋_GBK" w:hAnsi="Times New Roman" w:cs="Times New Roman"/>
          <w:sz w:val="32"/>
          <w:szCs w:val="32"/>
        </w:rPr>
        <w:t>1</w:t>
      </w:r>
      <w:r>
        <w:rPr>
          <w:rFonts w:ascii="方正仿宋_GBK" w:eastAsia="方正仿宋_GBK" w:hAnsi="仿宋" w:cs="方正仿宋_GBK" w:hint="eastAsia"/>
          <w:color w:val="000000"/>
          <w:sz w:val="32"/>
          <w:szCs w:val="32"/>
        </w:rPr>
        <w:t>）；</w:t>
      </w:r>
    </w:p>
    <w:p w:rsidR="009936BF" w:rsidRDefault="009936BF" w:rsidP="00F121A5">
      <w:pPr>
        <w:spacing w:line="560" w:lineRule="exact"/>
        <w:ind w:firstLine="648"/>
        <w:jc w:val="left"/>
        <w:rPr>
          <w:rFonts w:ascii="方正仿宋_GBK" w:eastAsia="方正仿宋_GBK" w:hAnsi="仿宋" w:cs="Times New Roman"/>
          <w:color w:val="000000"/>
          <w:sz w:val="32"/>
          <w:szCs w:val="32"/>
        </w:rPr>
      </w:pPr>
      <w:r w:rsidRPr="005A0C04">
        <w:rPr>
          <w:rFonts w:ascii="Times New Roman" w:eastAsia="方正仿宋_GBK" w:hAnsi="Times New Roman" w:cs="Times New Roman"/>
          <w:color w:val="000000"/>
          <w:sz w:val="32"/>
          <w:szCs w:val="32"/>
        </w:rPr>
        <w:t>2</w:t>
      </w:r>
      <w:r>
        <w:rPr>
          <w:rFonts w:ascii="Times New Roman" w:eastAsia="方正仿宋_GBK" w:hAnsi="Times New Roman" w:cs="方正仿宋_GBK" w:hint="eastAsia"/>
          <w:color w:val="000000"/>
          <w:sz w:val="32"/>
          <w:szCs w:val="32"/>
        </w:rPr>
        <w:t>．</w:t>
      </w:r>
      <w:r>
        <w:rPr>
          <w:rFonts w:ascii="方正仿宋_GBK" w:eastAsia="方正仿宋_GBK" w:hAnsi="仿宋" w:cs="方正仿宋_GBK" w:hint="eastAsia"/>
          <w:color w:val="000000"/>
          <w:sz w:val="32"/>
          <w:szCs w:val="32"/>
        </w:rPr>
        <w:t>会奖活动（会议）落地协议；</w:t>
      </w:r>
    </w:p>
    <w:p w:rsidR="009936BF" w:rsidRDefault="009936BF" w:rsidP="00F121A5">
      <w:pPr>
        <w:spacing w:line="560" w:lineRule="exact"/>
        <w:ind w:firstLine="648"/>
        <w:jc w:val="left"/>
        <w:rPr>
          <w:rFonts w:ascii="方正仿宋_GBK" w:eastAsia="方正仿宋_GBK" w:hAnsi="仿宋" w:cs="Times New Roman"/>
          <w:color w:val="000000"/>
          <w:sz w:val="32"/>
          <w:szCs w:val="32"/>
        </w:rPr>
      </w:pPr>
      <w:r w:rsidRPr="005A0C04">
        <w:rPr>
          <w:rFonts w:ascii="Times New Roman" w:eastAsia="方正仿宋_GBK" w:hAnsi="Times New Roman" w:cs="Times New Roman"/>
          <w:color w:val="000000"/>
          <w:sz w:val="32"/>
          <w:szCs w:val="32"/>
        </w:rPr>
        <w:t>3</w:t>
      </w:r>
      <w:r>
        <w:rPr>
          <w:rFonts w:ascii="Times New Roman" w:eastAsia="方正仿宋_GBK" w:hAnsi="Times New Roman" w:cs="方正仿宋_GBK" w:hint="eastAsia"/>
          <w:color w:val="000000"/>
          <w:sz w:val="32"/>
          <w:szCs w:val="32"/>
        </w:rPr>
        <w:t>．</w:t>
      </w:r>
      <w:r>
        <w:rPr>
          <w:rFonts w:ascii="方正仿宋_GBK" w:eastAsia="方正仿宋_GBK" w:hAnsi="仿宋" w:cs="方正仿宋_GBK" w:hint="eastAsia"/>
          <w:color w:val="000000"/>
          <w:sz w:val="32"/>
          <w:szCs w:val="32"/>
        </w:rPr>
        <w:t>签约会场协议、签约酒店协议；</w:t>
      </w:r>
    </w:p>
    <w:p w:rsidR="009936BF" w:rsidRDefault="009936BF" w:rsidP="00F121A5">
      <w:pPr>
        <w:spacing w:line="560" w:lineRule="exact"/>
        <w:ind w:firstLine="648"/>
        <w:jc w:val="left"/>
        <w:rPr>
          <w:rFonts w:ascii="方正仿宋_GBK" w:eastAsia="方正仿宋_GBK" w:hAnsi="仿宋" w:cs="方正仿宋_GBK"/>
          <w:color w:val="000000"/>
          <w:sz w:val="32"/>
          <w:szCs w:val="32"/>
        </w:rPr>
      </w:pPr>
      <w:r w:rsidRPr="005A0C04">
        <w:rPr>
          <w:rFonts w:ascii="Times New Roman" w:eastAsia="方正仿宋_GBK" w:hAnsi="Times New Roman" w:cs="Times New Roman"/>
          <w:color w:val="000000"/>
          <w:sz w:val="32"/>
          <w:szCs w:val="32"/>
        </w:rPr>
        <w:t>4</w:t>
      </w:r>
      <w:r>
        <w:rPr>
          <w:rFonts w:ascii="Times New Roman" w:eastAsia="方正仿宋_GBK" w:hAnsi="Times New Roman" w:cs="方正仿宋_GBK" w:hint="eastAsia"/>
          <w:color w:val="000000"/>
          <w:sz w:val="32"/>
          <w:szCs w:val="32"/>
        </w:rPr>
        <w:t>．</w:t>
      </w:r>
      <w:r w:rsidRPr="00531ED5">
        <w:rPr>
          <w:rFonts w:ascii="方正仿宋_GBK" w:eastAsia="方正仿宋_GBK" w:hAnsi="仿宋" w:cs="方正仿宋_GBK" w:hint="eastAsia"/>
          <w:color w:val="000000"/>
          <w:sz w:val="32"/>
          <w:szCs w:val="32"/>
        </w:rPr>
        <w:t>会议手册或活动手册（含日程安排）</w:t>
      </w:r>
      <w:r>
        <w:rPr>
          <w:rFonts w:ascii="方正仿宋_GBK" w:eastAsia="方正仿宋_GBK" w:hAnsi="仿宋" w:cs="方正仿宋_GBK"/>
          <w:color w:val="000000"/>
          <w:sz w:val="32"/>
          <w:szCs w:val="32"/>
        </w:rPr>
        <w:t>;</w:t>
      </w:r>
    </w:p>
    <w:p w:rsidR="009936BF" w:rsidRDefault="009936BF" w:rsidP="00F121A5">
      <w:pPr>
        <w:spacing w:line="560" w:lineRule="exact"/>
        <w:ind w:firstLine="648"/>
        <w:jc w:val="left"/>
        <w:rPr>
          <w:rFonts w:ascii="方正仿宋_GBK" w:eastAsia="方正仿宋_GBK" w:hAnsi="仿宋" w:cs="Times New Roman"/>
          <w:color w:val="000000"/>
          <w:sz w:val="32"/>
          <w:szCs w:val="32"/>
        </w:rPr>
      </w:pPr>
      <w:r w:rsidRPr="005A0C04">
        <w:rPr>
          <w:rFonts w:ascii="Times New Roman" w:eastAsia="方正仿宋_GBK" w:hAnsi="Times New Roman" w:cs="Times New Roman"/>
          <w:color w:val="000000"/>
          <w:sz w:val="32"/>
          <w:szCs w:val="32"/>
        </w:rPr>
        <w:t>5</w:t>
      </w:r>
      <w:r>
        <w:rPr>
          <w:rFonts w:ascii="Times New Roman" w:eastAsia="方正仿宋_GBK" w:hAnsi="Times New Roman" w:cs="方正仿宋_GBK" w:hint="eastAsia"/>
          <w:color w:val="000000"/>
          <w:sz w:val="32"/>
          <w:szCs w:val="32"/>
        </w:rPr>
        <w:t>．</w:t>
      </w:r>
      <w:r>
        <w:rPr>
          <w:rFonts w:ascii="方正仿宋_GBK" w:eastAsia="方正仿宋_GBK" w:hAnsi="仿宋" w:cs="方正仿宋_GBK" w:hint="eastAsia"/>
          <w:color w:val="000000"/>
          <w:sz w:val="32"/>
          <w:szCs w:val="32"/>
        </w:rPr>
        <w:t>嘉宾入住酒店清单、凭证及间夜数统计表（酒店加盖公章）；</w:t>
      </w:r>
    </w:p>
    <w:p w:rsidR="009936BF" w:rsidRPr="00531ED5" w:rsidRDefault="009936BF" w:rsidP="00F121A5">
      <w:pPr>
        <w:spacing w:line="560" w:lineRule="exact"/>
        <w:ind w:firstLine="648"/>
        <w:jc w:val="left"/>
        <w:rPr>
          <w:rFonts w:ascii="方正仿宋_GBK" w:eastAsia="方正仿宋_GBK" w:hAnsi="仿宋" w:cs="Times New Roman"/>
          <w:color w:val="000000"/>
          <w:sz w:val="32"/>
          <w:szCs w:val="32"/>
        </w:rPr>
      </w:pPr>
      <w:r>
        <w:rPr>
          <w:rFonts w:ascii="Times New Roman" w:eastAsia="方正仿宋_GBK" w:hAnsi="Times New Roman" w:cs="Times New Roman"/>
          <w:color w:val="000000"/>
          <w:sz w:val="32"/>
          <w:szCs w:val="32"/>
        </w:rPr>
        <w:t>6</w:t>
      </w:r>
      <w:r>
        <w:rPr>
          <w:rFonts w:ascii="Times New Roman" w:eastAsia="方正仿宋_GBK" w:hAnsi="Times New Roman" w:cs="方正仿宋_GBK" w:hint="eastAsia"/>
          <w:color w:val="000000"/>
          <w:sz w:val="32"/>
          <w:szCs w:val="32"/>
        </w:rPr>
        <w:t>．</w:t>
      </w:r>
      <w:r w:rsidRPr="00531ED5">
        <w:rPr>
          <w:rFonts w:ascii="方正仿宋_GBK" w:eastAsia="方正仿宋_GBK" w:hAnsi="仿宋" w:cs="方正仿宋_GBK" w:hint="eastAsia"/>
          <w:color w:val="000000"/>
          <w:sz w:val="32"/>
          <w:szCs w:val="32"/>
        </w:rPr>
        <w:t>活动报告书、活动现场照片等材料。</w:t>
      </w:r>
    </w:p>
    <w:p w:rsidR="009936BF" w:rsidRDefault="009936BF" w:rsidP="00F121A5">
      <w:pPr>
        <w:spacing w:line="560" w:lineRule="exact"/>
        <w:ind w:firstLineChars="200" w:firstLine="640"/>
        <w:rPr>
          <w:rFonts w:ascii="Times New Roman" w:eastAsia="方正黑体_GBK" w:hAnsi="Times New Roman" w:cs="Times New Roman"/>
          <w:color w:val="000000"/>
          <w:sz w:val="32"/>
          <w:szCs w:val="32"/>
        </w:rPr>
      </w:pPr>
      <w:r>
        <w:rPr>
          <w:rFonts w:ascii="Times New Roman" w:eastAsia="方正黑体_GBK" w:hAnsi="Times New Roman" w:cs="方正黑体_GBK" w:hint="eastAsia"/>
          <w:color w:val="000000"/>
          <w:sz w:val="32"/>
          <w:szCs w:val="32"/>
        </w:rPr>
        <w:t>五、申报时间</w:t>
      </w:r>
    </w:p>
    <w:p w:rsidR="009936BF" w:rsidRPr="00491484" w:rsidRDefault="009936BF" w:rsidP="00F121A5">
      <w:pPr>
        <w:spacing w:line="590" w:lineRule="exact"/>
        <w:ind w:firstLineChars="200" w:firstLine="640"/>
        <w:rPr>
          <w:rFonts w:ascii="Times New Roman" w:eastAsia="方正仿宋_GBK" w:hAnsi="Times New Roman" w:cs="Times New Roman"/>
          <w:b/>
          <w:bCs/>
          <w:sz w:val="32"/>
          <w:szCs w:val="32"/>
        </w:rPr>
      </w:pPr>
      <w:r w:rsidRPr="00491484">
        <w:rPr>
          <w:rFonts w:ascii="Times New Roman" w:eastAsia="方正仿宋_GBK" w:hAnsi="Times New Roman" w:cs="方正仿宋_GBK" w:hint="eastAsia"/>
          <w:sz w:val="32"/>
          <w:szCs w:val="32"/>
        </w:rPr>
        <w:t>奖励资金兑现申报时间为</w:t>
      </w:r>
      <w:r w:rsidRPr="00491484">
        <w:rPr>
          <w:rFonts w:ascii="Times New Roman" w:eastAsia="方正仿宋_GBK" w:hAnsi="Times New Roman" w:cs="Times New Roman"/>
          <w:sz w:val="32"/>
          <w:szCs w:val="32"/>
        </w:rPr>
        <w:t>12</w:t>
      </w:r>
      <w:r w:rsidRPr="00491484">
        <w:rPr>
          <w:rFonts w:ascii="Times New Roman" w:eastAsia="方正仿宋_GBK" w:hAnsi="Times New Roman" w:cs="方正仿宋_GBK" w:hint="eastAsia"/>
          <w:sz w:val="32"/>
          <w:szCs w:val="32"/>
        </w:rPr>
        <w:t>月</w:t>
      </w:r>
      <w:r w:rsidRPr="00491484">
        <w:rPr>
          <w:rFonts w:ascii="Times New Roman" w:eastAsia="方正仿宋_GBK" w:hAnsi="Times New Roman" w:cs="Times New Roman"/>
          <w:sz w:val="32"/>
          <w:szCs w:val="32"/>
        </w:rPr>
        <w:t>1</w:t>
      </w:r>
      <w:r w:rsidRPr="00491484">
        <w:rPr>
          <w:rFonts w:ascii="Times New Roman" w:eastAsia="方正仿宋_GBK" w:hAnsi="Times New Roman" w:cs="方正仿宋_GBK" w:hint="eastAsia"/>
          <w:sz w:val="32"/>
          <w:szCs w:val="32"/>
        </w:rPr>
        <w:t>日至</w:t>
      </w:r>
      <w:r w:rsidRPr="00491484">
        <w:rPr>
          <w:rFonts w:ascii="Times New Roman" w:eastAsia="方正仿宋_GBK" w:hAnsi="Times New Roman" w:cs="Times New Roman"/>
          <w:sz w:val="32"/>
          <w:szCs w:val="32"/>
        </w:rPr>
        <w:t>10</w:t>
      </w:r>
      <w:r w:rsidRPr="00491484">
        <w:rPr>
          <w:rFonts w:ascii="Times New Roman" w:eastAsia="方正仿宋_GBK" w:hAnsi="Times New Roman" w:cs="方正仿宋_GBK" w:hint="eastAsia"/>
          <w:sz w:val="32"/>
          <w:szCs w:val="32"/>
        </w:rPr>
        <w:t>日。各</w:t>
      </w:r>
      <w:r>
        <w:rPr>
          <w:rFonts w:ascii="Times New Roman" w:eastAsia="方正仿宋_GBK" w:hAnsi="Times New Roman" w:cs="方正仿宋_GBK" w:hint="eastAsia"/>
          <w:sz w:val="32"/>
          <w:szCs w:val="32"/>
        </w:rPr>
        <w:t>会奖旅游企业</w:t>
      </w:r>
      <w:r w:rsidRPr="00491484">
        <w:rPr>
          <w:rFonts w:ascii="Times New Roman" w:eastAsia="方正仿宋_GBK" w:hAnsi="Times New Roman" w:cs="方正仿宋_GBK" w:hint="eastAsia"/>
          <w:sz w:val="32"/>
          <w:szCs w:val="32"/>
        </w:rPr>
        <w:t>于</w:t>
      </w:r>
      <w:r w:rsidRPr="00491484">
        <w:rPr>
          <w:rFonts w:ascii="Times New Roman" w:eastAsia="方正仿宋_GBK" w:hAnsi="Times New Roman" w:cs="Times New Roman"/>
          <w:sz w:val="32"/>
          <w:szCs w:val="32"/>
        </w:rPr>
        <w:t>12</w:t>
      </w:r>
      <w:r w:rsidRPr="00491484">
        <w:rPr>
          <w:rFonts w:ascii="Times New Roman" w:eastAsia="方正仿宋_GBK" w:hAnsi="Times New Roman" w:cs="方正仿宋_GBK" w:hint="eastAsia"/>
          <w:sz w:val="32"/>
          <w:szCs w:val="32"/>
        </w:rPr>
        <w:t>月</w:t>
      </w:r>
      <w:r w:rsidRPr="00491484">
        <w:rPr>
          <w:rFonts w:ascii="Times New Roman" w:eastAsia="方正仿宋_GBK" w:hAnsi="Times New Roman" w:cs="Times New Roman"/>
          <w:sz w:val="32"/>
          <w:szCs w:val="32"/>
        </w:rPr>
        <w:t xml:space="preserve"> 10</w:t>
      </w:r>
      <w:r w:rsidRPr="00491484">
        <w:rPr>
          <w:rFonts w:ascii="Times New Roman" w:eastAsia="方正仿宋_GBK" w:hAnsi="Times New Roman" w:cs="方正仿宋_GBK" w:hint="eastAsia"/>
          <w:sz w:val="32"/>
          <w:szCs w:val="32"/>
        </w:rPr>
        <w:t>日前将材料送至市文化和旅游局（建邺区江东中路</w:t>
      </w:r>
      <w:r w:rsidRPr="00491484">
        <w:rPr>
          <w:rFonts w:ascii="Times New Roman" w:eastAsia="方正仿宋_GBK" w:hAnsi="Times New Roman" w:cs="Times New Roman"/>
          <w:sz w:val="32"/>
          <w:szCs w:val="32"/>
        </w:rPr>
        <w:t>2</w:t>
      </w:r>
      <w:r>
        <w:rPr>
          <w:rFonts w:ascii="Times New Roman" w:eastAsia="方正仿宋_GBK" w:hAnsi="Times New Roman" w:cs="Times New Roman"/>
          <w:sz w:val="32"/>
          <w:szCs w:val="32"/>
        </w:rPr>
        <w:t>59</w:t>
      </w:r>
      <w:r w:rsidRPr="00491484">
        <w:rPr>
          <w:rFonts w:ascii="Times New Roman" w:eastAsia="方正仿宋_GBK" w:hAnsi="Times New Roman" w:cs="方正仿宋_GBK" w:hint="eastAsia"/>
          <w:sz w:val="32"/>
          <w:szCs w:val="32"/>
        </w:rPr>
        <w:t>号新城大厦</w:t>
      </w:r>
      <w:r>
        <w:rPr>
          <w:rFonts w:ascii="Times New Roman" w:eastAsia="方正仿宋_GBK" w:hAnsi="Times New Roman" w:cs="Times New Roman"/>
          <w:sz w:val="32"/>
          <w:szCs w:val="32"/>
        </w:rPr>
        <w:t>E</w:t>
      </w:r>
      <w:r w:rsidRPr="00491484">
        <w:rPr>
          <w:rFonts w:ascii="Times New Roman" w:eastAsia="方正仿宋_GBK" w:hAnsi="Times New Roman" w:cs="方正仿宋_GBK" w:hint="eastAsia"/>
          <w:sz w:val="32"/>
          <w:szCs w:val="32"/>
        </w:rPr>
        <w:t>座</w:t>
      </w:r>
      <w:r>
        <w:rPr>
          <w:rFonts w:ascii="Times New Roman" w:eastAsia="方正仿宋_GBK" w:hAnsi="Times New Roman" w:cs="Times New Roman"/>
          <w:sz w:val="32"/>
          <w:szCs w:val="32"/>
        </w:rPr>
        <w:t>718</w:t>
      </w:r>
      <w:r w:rsidRPr="00491484">
        <w:rPr>
          <w:rFonts w:ascii="Times New Roman" w:eastAsia="方正仿宋_GBK" w:hAnsi="Times New Roman" w:cs="方正仿宋_GBK" w:hint="eastAsia"/>
          <w:sz w:val="32"/>
          <w:szCs w:val="32"/>
        </w:rPr>
        <w:t>办公室）。逾期不按规定</w:t>
      </w:r>
      <w:r w:rsidRPr="00491484">
        <w:rPr>
          <w:rFonts w:ascii="Times New Roman" w:eastAsia="方正仿宋_GBK" w:hAnsi="Times New Roman" w:cs="方正仿宋_GBK" w:hint="eastAsia"/>
          <w:color w:val="000000"/>
          <w:sz w:val="32"/>
          <w:szCs w:val="32"/>
        </w:rPr>
        <w:t>提交申报材料视为自动放弃奖励资金申报资格。</w:t>
      </w:r>
    </w:p>
    <w:p w:rsidR="009936BF" w:rsidRDefault="009936BF" w:rsidP="00F121A5">
      <w:pPr>
        <w:spacing w:line="560" w:lineRule="exact"/>
        <w:ind w:firstLineChars="200" w:firstLine="640"/>
        <w:rPr>
          <w:rFonts w:ascii="Times New Roman" w:eastAsia="方正黑体_GBK" w:hAnsi="Times New Roman" w:cs="Times New Roman"/>
          <w:color w:val="000000"/>
          <w:sz w:val="32"/>
          <w:szCs w:val="32"/>
        </w:rPr>
      </w:pPr>
      <w:r>
        <w:rPr>
          <w:rFonts w:ascii="Times New Roman" w:eastAsia="方正黑体_GBK" w:hAnsi="Times New Roman" w:cs="方正黑体_GBK" w:hint="eastAsia"/>
          <w:color w:val="000000"/>
          <w:sz w:val="32"/>
          <w:szCs w:val="32"/>
        </w:rPr>
        <w:lastRenderedPageBreak/>
        <w:t>六、申报程序</w:t>
      </w:r>
    </w:p>
    <w:p w:rsidR="009936BF" w:rsidRPr="00491484" w:rsidRDefault="009936BF" w:rsidP="00F121A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sidRPr="00491484">
        <w:rPr>
          <w:rFonts w:ascii="Times New Roman" w:eastAsia="方正仿宋_GBK" w:hAnsi="Times New Roman" w:cs="方正仿宋_GBK" w:hint="eastAsia"/>
          <w:sz w:val="32"/>
          <w:szCs w:val="32"/>
        </w:rPr>
        <w:t>申报单位按上述要求准备申报材料，并于规定时间上报；</w:t>
      </w:r>
    </w:p>
    <w:p w:rsidR="009936BF" w:rsidRDefault="009936BF" w:rsidP="00F121A5">
      <w:pPr>
        <w:tabs>
          <w:tab w:val="left" w:pos="6794"/>
          <w:tab w:val="left" w:pos="7584"/>
        </w:tabs>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491484">
        <w:rPr>
          <w:rFonts w:ascii="Times New Roman" w:eastAsia="方正仿宋_GBK" w:hAnsi="Times New Roman" w:cs="方正仿宋_GBK" w:hint="eastAsia"/>
          <w:sz w:val="32"/>
          <w:szCs w:val="32"/>
        </w:rPr>
        <w:t>市文化和旅游局委托第三方会计师事务所进行审计。</w:t>
      </w:r>
      <w:r w:rsidRPr="00491484">
        <w:rPr>
          <w:rFonts w:ascii="Times New Roman" w:eastAsia="方正仿宋_GBK" w:hAnsi="Times New Roman" w:cs="方正仿宋_GBK" w:hint="eastAsia"/>
          <w:color w:val="000000"/>
          <w:sz w:val="32"/>
          <w:szCs w:val="32"/>
        </w:rPr>
        <w:t>凡发现申报材料弄虚作假的，一律取消奖励资格；</w:t>
      </w:r>
    </w:p>
    <w:p w:rsidR="009936BF" w:rsidRPr="00491484" w:rsidRDefault="009936BF" w:rsidP="00F121A5">
      <w:pPr>
        <w:tabs>
          <w:tab w:val="left" w:pos="6794"/>
          <w:tab w:val="left" w:pos="7584"/>
        </w:tabs>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3</w:t>
      </w:r>
      <w:r>
        <w:rPr>
          <w:rFonts w:ascii="Times New Roman" w:eastAsia="方正仿宋_GBK" w:hAnsi="Times New Roman" w:cs="方正仿宋_GBK" w:hint="eastAsia"/>
          <w:color w:val="000000"/>
          <w:sz w:val="32"/>
          <w:szCs w:val="32"/>
        </w:rPr>
        <w:t>．</w:t>
      </w:r>
      <w:r w:rsidRPr="00491484">
        <w:rPr>
          <w:rFonts w:ascii="Times New Roman" w:eastAsia="方正仿宋_GBK" w:hAnsi="Times New Roman" w:cs="方正仿宋_GBK" w:hint="eastAsia"/>
          <w:color w:val="000000"/>
          <w:sz w:val="32"/>
          <w:szCs w:val="32"/>
        </w:rPr>
        <w:t>由市文化和旅游局、市财政局负责组织评审认定工作；</w:t>
      </w:r>
    </w:p>
    <w:p w:rsidR="009936BF" w:rsidRPr="00491484" w:rsidRDefault="009936BF" w:rsidP="00F121A5">
      <w:pPr>
        <w:tabs>
          <w:tab w:val="left" w:pos="6794"/>
          <w:tab w:val="left" w:pos="7584"/>
        </w:tabs>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．会奖旅游企业</w:t>
      </w:r>
      <w:r w:rsidRPr="00491484">
        <w:rPr>
          <w:rFonts w:ascii="Times New Roman" w:eastAsia="方正仿宋_GBK" w:hAnsi="Times New Roman" w:cs="方正仿宋_GBK" w:hint="eastAsia"/>
          <w:color w:val="000000"/>
          <w:sz w:val="32"/>
          <w:szCs w:val="32"/>
        </w:rPr>
        <w:t>奖励名单确定后，在市文化和旅游局官方网站公示</w:t>
      </w:r>
      <w:r w:rsidRPr="00491484">
        <w:rPr>
          <w:rFonts w:ascii="Times New Roman" w:eastAsia="方正仿宋_GBK" w:hAnsi="Times New Roman" w:cs="Times New Roman"/>
          <w:color w:val="000000"/>
          <w:sz w:val="32"/>
          <w:szCs w:val="32"/>
        </w:rPr>
        <w:t>5</w:t>
      </w:r>
      <w:r w:rsidRPr="00491484">
        <w:rPr>
          <w:rFonts w:ascii="Times New Roman" w:eastAsia="方正仿宋_GBK" w:hAnsi="Times New Roman" w:cs="方正仿宋_GBK" w:hint="eastAsia"/>
          <w:color w:val="000000"/>
          <w:sz w:val="32"/>
          <w:szCs w:val="32"/>
        </w:rPr>
        <w:t>个工作日。公示期满无异议的，由市文化和旅游局、市财政局实施奖励。</w:t>
      </w:r>
    </w:p>
    <w:p w:rsidR="009936BF" w:rsidRPr="00491484" w:rsidRDefault="009936BF" w:rsidP="00642316">
      <w:pPr>
        <w:ind w:firstLineChars="200" w:firstLine="640"/>
        <w:rPr>
          <w:rFonts w:ascii="Times New Roman" w:eastAsia="方正仿宋_GBK" w:hAnsi="Times New Roman" w:cs="Times New Roman"/>
          <w:sz w:val="32"/>
          <w:szCs w:val="32"/>
        </w:rPr>
      </w:pPr>
      <w:r w:rsidRPr="00491484">
        <w:rPr>
          <w:rFonts w:ascii="Times New Roman" w:eastAsia="方正仿宋_GBK" w:hAnsi="Times New Roman" w:cs="方正仿宋_GBK" w:hint="eastAsia"/>
          <w:color w:val="000000"/>
          <w:sz w:val="32"/>
          <w:szCs w:val="32"/>
        </w:rPr>
        <w:t>联系人及联系电话：</w:t>
      </w:r>
      <w:r>
        <w:rPr>
          <w:rFonts w:ascii="Times New Roman" w:eastAsia="方正仿宋_GBK" w:hAnsi="Times New Roman" w:cs="方正仿宋_GBK" w:hint="eastAsia"/>
          <w:color w:val="000000"/>
          <w:sz w:val="32"/>
          <w:szCs w:val="32"/>
        </w:rPr>
        <w:t>市文化和旅游局旅游形象推广中心吴宇哲</w:t>
      </w:r>
      <w:r w:rsidRPr="00491484">
        <w:rPr>
          <w:rFonts w:ascii="Times New Roman" w:eastAsia="方正仿宋_GBK" w:hAnsi="Times New Roman" w:cs="方正仿宋_GBK" w:hint="eastAsia"/>
          <w:color w:val="000000"/>
          <w:sz w:val="32"/>
          <w:szCs w:val="32"/>
        </w:rPr>
        <w:t>，</w:t>
      </w:r>
      <w:r w:rsidRPr="00491484">
        <w:rPr>
          <w:rFonts w:ascii="Times New Roman" w:eastAsia="方正仿宋_GBK" w:hAnsi="Times New Roman" w:cs="Times New Roman"/>
          <w:color w:val="000000"/>
          <w:sz w:val="32"/>
          <w:szCs w:val="32"/>
        </w:rPr>
        <w:t>025</w:t>
      </w:r>
      <w:r w:rsidRPr="00491484">
        <w:rPr>
          <w:rFonts w:ascii="Times New Roman" w:eastAsia="方正仿宋_GBK" w:hAnsi="Times New Roman" w:cs="方正仿宋_GBK" w:hint="eastAsia"/>
          <w:color w:val="000000"/>
          <w:sz w:val="32"/>
          <w:szCs w:val="32"/>
        </w:rPr>
        <w:t>－</w:t>
      </w:r>
      <w:r>
        <w:rPr>
          <w:rFonts w:ascii="Times New Roman" w:eastAsia="方正仿宋_GBK" w:hAnsi="Times New Roman" w:cs="Times New Roman"/>
          <w:color w:val="000000"/>
          <w:sz w:val="32"/>
          <w:szCs w:val="32"/>
        </w:rPr>
        <w:t>83635532</w:t>
      </w:r>
      <w:r w:rsidRPr="00491484">
        <w:rPr>
          <w:rFonts w:ascii="Times New Roman" w:eastAsia="方正仿宋_GBK" w:hAnsi="Times New Roman" w:cs="方正仿宋_GBK" w:hint="eastAsia"/>
          <w:sz w:val="32"/>
          <w:szCs w:val="32"/>
        </w:rPr>
        <w:t>。</w:t>
      </w:r>
    </w:p>
    <w:p w:rsidR="009936BF" w:rsidRPr="00491484" w:rsidRDefault="009936BF" w:rsidP="00F121A5">
      <w:pPr>
        <w:adjustRightInd w:val="0"/>
        <w:spacing w:line="590" w:lineRule="exact"/>
        <w:ind w:leftChars="300" w:left="2230" w:hangingChars="500" w:hanging="1600"/>
        <w:rPr>
          <w:rFonts w:ascii="Times New Roman" w:eastAsia="方正仿宋_GBK" w:hAnsi="Times New Roman" w:cs="Times New Roman"/>
          <w:color w:val="000000"/>
          <w:sz w:val="32"/>
          <w:szCs w:val="32"/>
        </w:rPr>
      </w:pPr>
      <w:r w:rsidRPr="00491484">
        <w:rPr>
          <w:rFonts w:ascii="Times New Roman" w:eastAsia="方正仿宋_GBK" w:hAnsi="Times New Roman" w:cs="方正仿宋_GBK" w:hint="eastAsia"/>
          <w:color w:val="000000"/>
          <w:sz w:val="32"/>
          <w:szCs w:val="32"/>
        </w:rPr>
        <w:t>附件：</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．会奖旅游企业</w:t>
      </w:r>
      <w:r w:rsidRPr="00491484">
        <w:rPr>
          <w:rFonts w:ascii="Times New Roman" w:eastAsia="方正仿宋_GBK" w:hAnsi="Times New Roman" w:cs="方正仿宋_GBK" w:hint="eastAsia"/>
          <w:sz w:val="32"/>
          <w:szCs w:val="32"/>
        </w:rPr>
        <w:t>消</w:t>
      </w:r>
      <w:r>
        <w:rPr>
          <w:rFonts w:ascii="Times New Roman" w:eastAsia="方正仿宋_GBK" w:hAnsi="Times New Roman" w:cs="方正仿宋_GBK" w:hint="eastAsia"/>
          <w:sz w:val="32"/>
          <w:szCs w:val="32"/>
        </w:rPr>
        <w:t>费竞赛</w:t>
      </w:r>
      <w:r w:rsidRPr="00491484">
        <w:rPr>
          <w:rFonts w:ascii="Times New Roman" w:eastAsia="方正仿宋_GBK" w:hAnsi="Times New Roman" w:cs="方正仿宋_GBK" w:hint="eastAsia"/>
          <w:sz w:val="32"/>
          <w:szCs w:val="32"/>
        </w:rPr>
        <w:t>奖励资金兑现申报表</w:t>
      </w:r>
    </w:p>
    <w:p w:rsidR="009936BF" w:rsidRPr="00EC52AA" w:rsidRDefault="009936BF" w:rsidP="00F121A5">
      <w:pPr>
        <w:spacing w:line="560" w:lineRule="exact"/>
        <w:ind w:leftChars="800" w:left="2320" w:hangingChars="200" w:hanging="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．会奖旅游企业竞赛奖励资金兑现申报信用承诺书</w:t>
      </w:r>
    </w:p>
    <w:p w:rsidR="009936BF" w:rsidRPr="006D7BEF" w:rsidRDefault="009936BF" w:rsidP="00105E95">
      <w:pPr>
        <w:widowControl/>
        <w:spacing w:beforeLines="100" w:before="312" w:afterLines="100" w:after="312" w:line="720" w:lineRule="exact"/>
        <w:ind w:rightChars="-27" w:right="-57"/>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br w:type="page"/>
      </w:r>
      <w:r w:rsidRPr="00491484">
        <w:rPr>
          <w:rFonts w:ascii="Times New Roman" w:eastAsia="方正黑体_GBK" w:hAnsi="Times New Roman" w:cs="方正黑体_GBK" w:hint="eastAsia"/>
          <w:color w:val="000000"/>
          <w:sz w:val="30"/>
          <w:szCs w:val="30"/>
        </w:rPr>
        <w:lastRenderedPageBreak/>
        <w:t>附件</w:t>
      </w:r>
      <w:r w:rsidRPr="00491484">
        <w:rPr>
          <w:rFonts w:ascii="Times New Roman" w:eastAsia="方正黑体_GBK" w:hAnsi="Times New Roman" w:cs="Times New Roman"/>
          <w:color w:val="000000"/>
          <w:sz w:val="30"/>
          <w:szCs w:val="30"/>
        </w:rPr>
        <w:t>1:</w:t>
      </w:r>
    </w:p>
    <w:p w:rsidR="009936BF" w:rsidRPr="00642316" w:rsidRDefault="009936BF" w:rsidP="00105E95">
      <w:pPr>
        <w:widowControl/>
        <w:spacing w:beforeLines="100" w:before="312" w:afterLines="100" w:after="312" w:line="560" w:lineRule="exact"/>
        <w:ind w:leftChars="-44" w:left="-92" w:rightChars="-27" w:right="-57"/>
        <w:jc w:val="center"/>
        <w:rPr>
          <w:rFonts w:ascii="方正小标宋_GBK" w:eastAsia="方正小标宋_GBK" w:hAnsi="Times New Roman" w:cs="Times New Roman"/>
          <w:color w:val="000000"/>
          <w:sz w:val="36"/>
          <w:szCs w:val="36"/>
        </w:rPr>
      </w:pPr>
      <w:r>
        <w:rPr>
          <w:rFonts w:ascii="方正小标宋_GBK" w:eastAsia="方正小标宋_GBK" w:hAnsi="Times New Roman" w:cs="方正小标宋_GBK" w:hint="eastAsia"/>
          <w:sz w:val="36"/>
          <w:szCs w:val="36"/>
        </w:rPr>
        <w:t>会奖旅游企业消费竞赛</w:t>
      </w:r>
      <w:r w:rsidRPr="00642316">
        <w:rPr>
          <w:rFonts w:ascii="方正小标宋_GBK" w:eastAsia="方正小标宋_GBK" w:hAnsi="Times New Roman" w:cs="方正小标宋_GBK" w:hint="eastAsia"/>
          <w:sz w:val="36"/>
          <w:szCs w:val="36"/>
        </w:rPr>
        <w:t>奖励资金兑现申报表</w:t>
      </w: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1359"/>
        <w:gridCol w:w="1427"/>
        <w:gridCol w:w="1574"/>
        <w:gridCol w:w="2416"/>
      </w:tblGrid>
      <w:tr w:rsidR="009936BF" w:rsidRPr="00A95D7E">
        <w:trPr>
          <w:cantSplit/>
          <w:trHeight w:val="737"/>
          <w:jc w:val="center"/>
        </w:trPr>
        <w:tc>
          <w:tcPr>
            <w:tcW w:w="1688" w:type="dxa"/>
            <w:vAlign w:val="center"/>
          </w:tcPr>
          <w:p w:rsidR="009936BF" w:rsidRPr="00491484"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491484">
              <w:rPr>
                <w:rFonts w:ascii="Times New Roman" w:eastAsia="方正仿宋_GBK" w:hAnsi="Times New Roman" w:cs="方正仿宋_GBK" w:hint="eastAsia"/>
                <w:color w:val="000000"/>
                <w:sz w:val="32"/>
                <w:szCs w:val="32"/>
              </w:rPr>
              <w:t>单位名称</w:t>
            </w:r>
          </w:p>
        </w:tc>
        <w:tc>
          <w:tcPr>
            <w:tcW w:w="4360" w:type="dxa"/>
            <w:gridSpan w:val="3"/>
            <w:vAlign w:val="center"/>
          </w:tcPr>
          <w:p w:rsidR="009936BF" w:rsidRPr="00491484"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p>
        </w:tc>
        <w:tc>
          <w:tcPr>
            <w:tcW w:w="2416" w:type="dxa"/>
            <w:vMerge w:val="restart"/>
            <w:vAlign w:val="center"/>
          </w:tcPr>
          <w:p w:rsidR="009936BF" w:rsidRPr="00491484" w:rsidRDefault="009936BF" w:rsidP="00F121A5">
            <w:pPr>
              <w:widowControl/>
              <w:adjustRightInd w:val="0"/>
              <w:snapToGrid w:val="0"/>
              <w:spacing w:line="240" w:lineRule="atLeast"/>
              <w:jc w:val="center"/>
              <w:rPr>
                <w:rFonts w:ascii="Times New Roman" w:eastAsia="方正仿宋_GBK" w:hAnsi="Times New Roman" w:cs="Times New Roman"/>
                <w:color w:val="000000"/>
                <w:sz w:val="32"/>
                <w:szCs w:val="32"/>
              </w:rPr>
            </w:pPr>
            <w:r w:rsidRPr="00491484">
              <w:rPr>
                <w:rFonts w:ascii="Times New Roman" w:eastAsia="方正仿宋_GBK" w:hAnsi="Times New Roman" w:cs="Times New Roman"/>
                <w:color w:val="000000"/>
                <w:sz w:val="32"/>
                <w:szCs w:val="32"/>
              </w:rPr>
              <w:t>(</w:t>
            </w:r>
            <w:r w:rsidRPr="00491484">
              <w:rPr>
                <w:rFonts w:ascii="Times New Roman" w:eastAsia="方正仿宋_GBK" w:hAnsi="Times New Roman" w:cs="方正仿宋_GBK" w:hint="eastAsia"/>
                <w:color w:val="000000"/>
                <w:sz w:val="32"/>
                <w:szCs w:val="32"/>
              </w:rPr>
              <w:t>公章</w:t>
            </w:r>
            <w:r w:rsidRPr="00491484">
              <w:rPr>
                <w:rFonts w:ascii="Times New Roman" w:eastAsia="方正仿宋_GBK" w:hAnsi="Times New Roman" w:cs="Times New Roman"/>
                <w:color w:val="000000"/>
                <w:sz w:val="32"/>
                <w:szCs w:val="32"/>
              </w:rPr>
              <w:t>)</w:t>
            </w:r>
          </w:p>
        </w:tc>
      </w:tr>
      <w:tr w:rsidR="009936BF" w:rsidRPr="00A95D7E">
        <w:trPr>
          <w:cantSplit/>
          <w:trHeight w:val="737"/>
          <w:jc w:val="center"/>
        </w:trPr>
        <w:tc>
          <w:tcPr>
            <w:tcW w:w="1688" w:type="dxa"/>
            <w:vAlign w:val="center"/>
          </w:tcPr>
          <w:p w:rsidR="009936BF" w:rsidRPr="00491484"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491484">
              <w:rPr>
                <w:rFonts w:ascii="Times New Roman" w:eastAsia="方正仿宋_GBK" w:hAnsi="Times New Roman" w:cs="方正仿宋_GBK" w:hint="eastAsia"/>
                <w:color w:val="000000"/>
                <w:sz w:val="32"/>
                <w:szCs w:val="32"/>
              </w:rPr>
              <w:t>注册地址</w:t>
            </w:r>
          </w:p>
        </w:tc>
        <w:tc>
          <w:tcPr>
            <w:tcW w:w="4360" w:type="dxa"/>
            <w:gridSpan w:val="3"/>
            <w:vAlign w:val="center"/>
          </w:tcPr>
          <w:p w:rsidR="009936BF" w:rsidRPr="00491484"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p>
        </w:tc>
        <w:tc>
          <w:tcPr>
            <w:tcW w:w="2416" w:type="dxa"/>
            <w:vMerge/>
            <w:vAlign w:val="center"/>
          </w:tcPr>
          <w:p w:rsidR="009936BF" w:rsidRPr="00491484"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cantSplit/>
          <w:trHeight w:val="737"/>
          <w:jc w:val="center"/>
        </w:trPr>
        <w:tc>
          <w:tcPr>
            <w:tcW w:w="4474" w:type="dxa"/>
            <w:gridSpan w:val="3"/>
            <w:vAlign w:val="center"/>
          </w:tcPr>
          <w:p w:rsidR="009936BF" w:rsidRPr="00491484"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491484">
              <w:rPr>
                <w:rFonts w:ascii="Times New Roman" w:eastAsia="方正仿宋_GBK" w:hAnsi="Times New Roman" w:cs="方正仿宋_GBK" w:hint="eastAsia"/>
                <w:color w:val="000000"/>
                <w:sz w:val="32"/>
                <w:szCs w:val="32"/>
              </w:rPr>
              <w:t>统一社会信用代码（</w:t>
            </w:r>
            <w:r w:rsidRPr="00491484">
              <w:rPr>
                <w:rFonts w:ascii="Times New Roman" w:eastAsia="方正仿宋_GBK" w:hAnsi="Times New Roman" w:cs="Times New Roman"/>
                <w:color w:val="000000"/>
                <w:sz w:val="32"/>
                <w:szCs w:val="32"/>
              </w:rPr>
              <w:t>18</w:t>
            </w:r>
            <w:r w:rsidRPr="00491484">
              <w:rPr>
                <w:rFonts w:ascii="Times New Roman" w:eastAsia="方正仿宋_GBK" w:hAnsi="Times New Roman" w:cs="方正仿宋_GBK" w:hint="eastAsia"/>
                <w:color w:val="000000"/>
                <w:sz w:val="32"/>
                <w:szCs w:val="32"/>
              </w:rPr>
              <w:t>位）</w:t>
            </w:r>
          </w:p>
        </w:tc>
        <w:tc>
          <w:tcPr>
            <w:tcW w:w="3990" w:type="dxa"/>
            <w:gridSpan w:val="2"/>
            <w:vAlign w:val="center"/>
          </w:tcPr>
          <w:p w:rsidR="009936BF" w:rsidRPr="00491484"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cantSplit/>
          <w:trHeight w:val="737"/>
          <w:jc w:val="center"/>
        </w:trPr>
        <w:tc>
          <w:tcPr>
            <w:tcW w:w="3047" w:type="dxa"/>
            <w:gridSpan w:val="2"/>
            <w:vAlign w:val="center"/>
          </w:tcPr>
          <w:p w:rsidR="009936BF" w:rsidRPr="00491484"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491484">
              <w:rPr>
                <w:rFonts w:ascii="Times New Roman" w:eastAsia="方正仿宋_GBK" w:hAnsi="Times New Roman" w:cs="方正仿宋_GBK" w:hint="eastAsia"/>
                <w:color w:val="000000"/>
                <w:sz w:val="32"/>
                <w:szCs w:val="32"/>
              </w:rPr>
              <w:t>法定代表人</w:t>
            </w:r>
          </w:p>
        </w:tc>
        <w:tc>
          <w:tcPr>
            <w:tcW w:w="1427" w:type="dxa"/>
            <w:vAlign w:val="center"/>
          </w:tcPr>
          <w:p w:rsidR="009936BF" w:rsidRPr="00491484"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c>
          <w:tcPr>
            <w:tcW w:w="1574" w:type="dxa"/>
            <w:vAlign w:val="center"/>
          </w:tcPr>
          <w:p w:rsidR="009936BF" w:rsidRPr="00491484"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491484">
              <w:rPr>
                <w:rFonts w:ascii="Times New Roman" w:eastAsia="方正仿宋_GBK" w:hAnsi="Times New Roman" w:cs="方正仿宋_GBK" w:hint="eastAsia"/>
                <w:color w:val="000000"/>
                <w:sz w:val="32"/>
                <w:szCs w:val="32"/>
              </w:rPr>
              <w:t>身份证号</w:t>
            </w:r>
          </w:p>
        </w:tc>
        <w:tc>
          <w:tcPr>
            <w:tcW w:w="2416" w:type="dxa"/>
            <w:vAlign w:val="center"/>
          </w:tcPr>
          <w:p w:rsidR="009936BF" w:rsidRPr="00491484"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cantSplit/>
          <w:trHeight w:val="737"/>
          <w:jc w:val="center"/>
        </w:trPr>
        <w:tc>
          <w:tcPr>
            <w:tcW w:w="3047" w:type="dxa"/>
            <w:gridSpan w:val="2"/>
            <w:vAlign w:val="center"/>
          </w:tcPr>
          <w:p w:rsidR="009936BF" w:rsidRPr="00491484"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491484">
              <w:rPr>
                <w:rFonts w:ascii="Times New Roman" w:eastAsia="方正仿宋_GBK" w:hAnsi="Times New Roman" w:cs="方正仿宋_GBK" w:hint="eastAsia"/>
                <w:color w:val="000000"/>
                <w:sz w:val="32"/>
                <w:szCs w:val="32"/>
              </w:rPr>
              <w:t>财务负责人</w:t>
            </w:r>
          </w:p>
        </w:tc>
        <w:tc>
          <w:tcPr>
            <w:tcW w:w="1427" w:type="dxa"/>
            <w:vAlign w:val="center"/>
          </w:tcPr>
          <w:p w:rsidR="009936BF" w:rsidRPr="00491484"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c>
          <w:tcPr>
            <w:tcW w:w="1574" w:type="dxa"/>
            <w:vAlign w:val="center"/>
          </w:tcPr>
          <w:p w:rsidR="009936BF" w:rsidRPr="00491484"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491484">
              <w:rPr>
                <w:rFonts w:ascii="Times New Roman" w:eastAsia="方正仿宋_GBK" w:hAnsi="Times New Roman" w:cs="方正仿宋_GBK" w:hint="eastAsia"/>
                <w:color w:val="000000"/>
                <w:sz w:val="32"/>
                <w:szCs w:val="32"/>
              </w:rPr>
              <w:t>联系电话</w:t>
            </w:r>
          </w:p>
        </w:tc>
        <w:tc>
          <w:tcPr>
            <w:tcW w:w="2416" w:type="dxa"/>
            <w:vAlign w:val="center"/>
          </w:tcPr>
          <w:p w:rsidR="009936BF" w:rsidRPr="00491484"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cantSplit/>
          <w:trHeight w:val="737"/>
          <w:jc w:val="center"/>
        </w:trPr>
        <w:tc>
          <w:tcPr>
            <w:tcW w:w="3047" w:type="dxa"/>
            <w:gridSpan w:val="2"/>
            <w:vAlign w:val="center"/>
          </w:tcPr>
          <w:p w:rsidR="009936BF" w:rsidRPr="00491484"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491484">
              <w:rPr>
                <w:rFonts w:ascii="Times New Roman" w:eastAsia="方正仿宋_GBK" w:hAnsi="Times New Roman" w:cs="方正仿宋_GBK" w:hint="eastAsia"/>
                <w:color w:val="000000"/>
                <w:sz w:val="32"/>
                <w:szCs w:val="32"/>
              </w:rPr>
              <w:t>开户银行</w:t>
            </w:r>
          </w:p>
        </w:tc>
        <w:tc>
          <w:tcPr>
            <w:tcW w:w="1427" w:type="dxa"/>
            <w:vAlign w:val="center"/>
          </w:tcPr>
          <w:p w:rsidR="009936BF" w:rsidRPr="00491484"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c>
          <w:tcPr>
            <w:tcW w:w="1574" w:type="dxa"/>
            <w:vAlign w:val="center"/>
          </w:tcPr>
          <w:p w:rsidR="009936BF" w:rsidRPr="00491484" w:rsidRDefault="009936BF" w:rsidP="00F121A5">
            <w:pPr>
              <w:widowControl/>
              <w:adjustRightInd w:val="0"/>
              <w:snapToGrid w:val="0"/>
              <w:spacing w:line="240" w:lineRule="atLeast"/>
              <w:jc w:val="left"/>
              <w:rPr>
                <w:rFonts w:ascii="Times New Roman" w:eastAsia="方正仿宋_GBK" w:hAnsi="Times New Roman" w:cs="Times New Roman"/>
                <w:color w:val="000000"/>
                <w:sz w:val="32"/>
                <w:szCs w:val="32"/>
              </w:rPr>
            </w:pPr>
            <w:r w:rsidRPr="00491484">
              <w:rPr>
                <w:rFonts w:ascii="Times New Roman" w:eastAsia="方正仿宋_GBK" w:hAnsi="Times New Roman" w:cs="方正仿宋_GBK" w:hint="eastAsia"/>
                <w:color w:val="000000"/>
                <w:sz w:val="32"/>
                <w:szCs w:val="32"/>
              </w:rPr>
              <w:t>银行账号</w:t>
            </w:r>
          </w:p>
        </w:tc>
        <w:tc>
          <w:tcPr>
            <w:tcW w:w="2416" w:type="dxa"/>
            <w:vAlign w:val="center"/>
          </w:tcPr>
          <w:p w:rsidR="009936BF" w:rsidRPr="00491484"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cantSplit/>
          <w:trHeight w:val="737"/>
          <w:jc w:val="center"/>
        </w:trPr>
        <w:tc>
          <w:tcPr>
            <w:tcW w:w="3047" w:type="dxa"/>
            <w:gridSpan w:val="2"/>
            <w:vAlign w:val="center"/>
          </w:tcPr>
          <w:p w:rsidR="009936BF" w:rsidRDefault="009936BF" w:rsidP="00F121A5">
            <w:pPr>
              <w:widowControl/>
              <w:adjustRightInd w:val="0"/>
              <w:snapToGrid w:val="0"/>
              <w:spacing w:line="240" w:lineRule="atLeast"/>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9</w:t>
            </w:r>
            <w:r w:rsidRPr="00491484">
              <w:rPr>
                <w:rFonts w:ascii="Times New Roman" w:eastAsia="方正仿宋_GBK" w:hAnsi="Times New Roman" w:cs="Times New Roman"/>
                <w:color w:val="000000"/>
                <w:sz w:val="32"/>
                <w:szCs w:val="32"/>
              </w:rPr>
              <w:t>-11</w:t>
            </w:r>
            <w:r w:rsidRPr="00491484">
              <w:rPr>
                <w:rFonts w:ascii="Times New Roman" w:eastAsia="方正仿宋_GBK" w:hAnsi="Times New Roman" w:cs="方正仿宋_GBK" w:hint="eastAsia"/>
                <w:color w:val="000000"/>
                <w:sz w:val="32"/>
                <w:szCs w:val="32"/>
              </w:rPr>
              <w:t>月</w:t>
            </w:r>
            <w:r>
              <w:rPr>
                <w:rFonts w:ascii="Times New Roman" w:eastAsia="方正仿宋_GBK" w:hAnsi="Times New Roman" w:cs="方正仿宋_GBK" w:hint="eastAsia"/>
                <w:color w:val="000000"/>
                <w:sz w:val="32"/>
                <w:szCs w:val="32"/>
              </w:rPr>
              <w:t>会奖活动</w:t>
            </w:r>
          </w:p>
          <w:p w:rsidR="009936BF" w:rsidRPr="00491484" w:rsidRDefault="009936BF" w:rsidP="00F121A5">
            <w:pPr>
              <w:widowControl/>
              <w:adjustRightInd w:val="0"/>
              <w:snapToGrid w:val="0"/>
              <w:spacing w:line="240" w:lineRule="atLeast"/>
              <w:jc w:val="center"/>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举办数量</w:t>
            </w:r>
          </w:p>
        </w:tc>
        <w:tc>
          <w:tcPr>
            <w:tcW w:w="5417" w:type="dxa"/>
            <w:gridSpan w:val="3"/>
            <w:vAlign w:val="center"/>
          </w:tcPr>
          <w:p w:rsidR="009936BF" w:rsidRPr="00491484"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cantSplit/>
          <w:trHeight w:val="737"/>
          <w:jc w:val="center"/>
        </w:trPr>
        <w:tc>
          <w:tcPr>
            <w:tcW w:w="3047" w:type="dxa"/>
            <w:gridSpan w:val="2"/>
            <w:vAlign w:val="center"/>
          </w:tcPr>
          <w:p w:rsidR="009936BF" w:rsidRDefault="009936BF" w:rsidP="00F121A5">
            <w:pPr>
              <w:widowControl/>
              <w:adjustRightInd w:val="0"/>
              <w:snapToGrid w:val="0"/>
              <w:spacing w:line="240" w:lineRule="atLeast"/>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9-11</w:t>
            </w:r>
            <w:r>
              <w:rPr>
                <w:rFonts w:ascii="Times New Roman" w:eastAsia="方正仿宋_GBK" w:hAnsi="Times New Roman" w:cs="方正仿宋_GBK" w:hint="eastAsia"/>
                <w:color w:val="000000"/>
                <w:sz w:val="32"/>
                <w:szCs w:val="32"/>
              </w:rPr>
              <w:t>月会奖活动</w:t>
            </w:r>
          </w:p>
          <w:p w:rsidR="009936BF" w:rsidRPr="00491484" w:rsidRDefault="009936BF" w:rsidP="00F121A5">
            <w:pPr>
              <w:widowControl/>
              <w:adjustRightInd w:val="0"/>
              <w:snapToGrid w:val="0"/>
              <w:spacing w:line="240" w:lineRule="atLeast"/>
              <w:jc w:val="center"/>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入住酒店总间夜数</w:t>
            </w:r>
          </w:p>
        </w:tc>
        <w:tc>
          <w:tcPr>
            <w:tcW w:w="5417" w:type="dxa"/>
            <w:gridSpan w:val="3"/>
            <w:vAlign w:val="center"/>
          </w:tcPr>
          <w:p w:rsidR="009936BF" w:rsidRPr="00491484" w:rsidRDefault="009936BF" w:rsidP="00F121A5">
            <w:pPr>
              <w:widowControl/>
              <w:adjustRightInd w:val="0"/>
              <w:snapToGrid w:val="0"/>
              <w:spacing w:line="240" w:lineRule="atLeast"/>
              <w:rPr>
                <w:rFonts w:ascii="Times New Roman" w:eastAsia="方正仿宋_GBK" w:hAnsi="Times New Roman" w:cs="Times New Roman"/>
                <w:color w:val="000000"/>
                <w:sz w:val="32"/>
                <w:szCs w:val="32"/>
              </w:rPr>
            </w:pPr>
          </w:p>
        </w:tc>
      </w:tr>
      <w:tr w:rsidR="009936BF" w:rsidRPr="00A95D7E">
        <w:trPr>
          <w:trHeight w:val="2025"/>
          <w:jc w:val="center"/>
        </w:trPr>
        <w:tc>
          <w:tcPr>
            <w:tcW w:w="3047" w:type="dxa"/>
            <w:gridSpan w:val="2"/>
            <w:vAlign w:val="center"/>
          </w:tcPr>
          <w:p w:rsidR="009936BF" w:rsidRPr="00491484" w:rsidRDefault="009936BF" w:rsidP="00F121A5">
            <w:pPr>
              <w:widowControl/>
              <w:adjustRightInd w:val="0"/>
              <w:snapToGrid w:val="0"/>
              <w:spacing w:line="240" w:lineRule="atLeast"/>
              <w:jc w:val="center"/>
              <w:rPr>
                <w:rFonts w:ascii="Times New Roman" w:eastAsia="方正仿宋_GBK" w:hAnsi="Times New Roman" w:cs="Times New Roman"/>
                <w:color w:val="000000"/>
                <w:sz w:val="32"/>
                <w:szCs w:val="32"/>
              </w:rPr>
            </w:pPr>
            <w:r w:rsidRPr="00491484">
              <w:rPr>
                <w:rFonts w:ascii="Times New Roman" w:eastAsia="方正仿宋_GBK" w:hAnsi="Times New Roman" w:cs="方正仿宋_GBK" w:hint="eastAsia"/>
                <w:color w:val="000000"/>
                <w:sz w:val="32"/>
                <w:szCs w:val="32"/>
              </w:rPr>
              <w:t>单位负责人</w:t>
            </w:r>
          </w:p>
          <w:p w:rsidR="009936BF" w:rsidRPr="00491484" w:rsidRDefault="009936BF" w:rsidP="00F121A5">
            <w:pPr>
              <w:widowControl/>
              <w:adjustRightInd w:val="0"/>
              <w:snapToGrid w:val="0"/>
              <w:spacing w:line="240" w:lineRule="atLeast"/>
              <w:jc w:val="center"/>
              <w:rPr>
                <w:rFonts w:ascii="Times New Roman" w:eastAsia="方正仿宋_GBK" w:hAnsi="Times New Roman" w:cs="Times New Roman"/>
                <w:color w:val="000000"/>
                <w:sz w:val="32"/>
                <w:szCs w:val="32"/>
              </w:rPr>
            </w:pPr>
            <w:r w:rsidRPr="00491484">
              <w:rPr>
                <w:rFonts w:ascii="Times New Roman" w:eastAsia="方正仿宋_GBK" w:hAnsi="Times New Roman" w:cs="方正仿宋_GBK" w:hint="eastAsia"/>
                <w:color w:val="000000"/>
                <w:sz w:val="32"/>
                <w:szCs w:val="32"/>
              </w:rPr>
              <w:t>审核意见</w:t>
            </w:r>
          </w:p>
        </w:tc>
        <w:tc>
          <w:tcPr>
            <w:tcW w:w="5417" w:type="dxa"/>
            <w:gridSpan w:val="3"/>
            <w:vAlign w:val="center"/>
          </w:tcPr>
          <w:p w:rsidR="009936BF" w:rsidRPr="00491484" w:rsidRDefault="009936BF" w:rsidP="00F121A5">
            <w:pPr>
              <w:widowControl/>
              <w:adjustRightInd w:val="0"/>
              <w:snapToGrid w:val="0"/>
              <w:spacing w:line="240" w:lineRule="atLeast"/>
              <w:ind w:right="480" w:firstLineChars="1100" w:firstLine="3520"/>
              <w:rPr>
                <w:rFonts w:ascii="Times New Roman" w:eastAsia="方正仿宋_GBK" w:hAnsi="Times New Roman" w:cs="Times New Roman"/>
                <w:color w:val="000000"/>
                <w:sz w:val="32"/>
                <w:szCs w:val="32"/>
              </w:rPr>
            </w:pPr>
            <w:r w:rsidRPr="00491484">
              <w:rPr>
                <w:rFonts w:ascii="Times New Roman" w:eastAsia="方正仿宋_GBK" w:hAnsi="Times New Roman" w:cs="Times New Roman"/>
                <w:color w:val="000000"/>
                <w:sz w:val="32"/>
                <w:szCs w:val="32"/>
              </w:rPr>
              <w:t xml:space="preserve"> (</w:t>
            </w:r>
            <w:r w:rsidRPr="00491484">
              <w:rPr>
                <w:rFonts w:ascii="Times New Roman" w:eastAsia="方正仿宋_GBK" w:hAnsi="Times New Roman" w:cs="方正仿宋_GBK" w:hint="eastAsia"/>
                <w:color w:val="000000"/>
                <w:sz w:val="32"/>
                <w:szCs w:val="32"/>
              </w:rPr>
              <w:t>盖章</w:t>
            </w:r>
            <w:r w:rsidRPr="00491484">
              <w:rPr>
                <w:rFonts w:ascii="Times New Roman" w:eastAsia="方正仿宋_GBK" w:hAnsi="Times New Roman" w:cs="Times New Roman"/>
                <w:color w:val="000000"/>
                <w:sz w:val="32"/>
                <w:szCs w:val="32"/>
              </w:rPr>
              <w:t xml:space="preserve">)                </w:t>
            </w:r>
          </w:p>
          <w:p w:rsidR="009936BF" w:rsidRPr="00491484" w:rsidRDefault="009936BF" w:rsidP="00F121A5">
            <w:pPr>
              <w:widowControl/>
              <w:adjustRightInd w:val="0"/>
              <w:snapToGrid w:val="0"/>
              <w:spacing w:line="240" w:lineRule="atLeast"/>
              <w:ind w:firstLineChars="150" w:firstLine="480"/>
              <w:jc w:val="right"/>
              <w:rPr>
                <w:rFonts w:ascii="Times New Roman" w:eastAsia="方正仿宋_GBK" w:hAnsi="Times New Roman" w:cs="Times New Roman"/>
                <w:color w:val="000000"/>
                <w:sz w:val="32"/>
                <w:szCs w:val="32"/>
              </w:rPr>
            </w:pPr>
          </w:p>
          <w:p w:rsidR="009936BF" w:rsidRPr="00491484" w:rsidRDefault="009936BF" w:rsidP="00F121A5">
            <w:pPr>
              <w:widowControl/>
              <w:adjustRightInd w:val="0"/>
              <w:snapToGrid w:val="0"/>
              <w:spacing w:line="240" w:lineRule="atLeast"/>
              <w:ind w:right="480"/>
              <w:rPr>
                <w:rFonts w:ascii="Times New Roman" w:eastAsia="方正仿宋_GBK" w:hAnsi="Times New Roman" w:cs="Times New Roman"/>
                <w:color w:val="000000"/>
                <w:sz w:val="32"/>
                <w:szCs w:val="32"/>
              </w:rPr>
            </w:pPr>
            <w:r w:rsidRPr="00491484">
              <w:rPr>
                <w:rFonts w:ascii="Times New Roman" w:eastAsia="方正仿宋_GBK" w:hAnsi="Times New Roman" w:cs="方正仿宋_GBK" w:hint="eastAsia"/>
                <w:color w:val="000000"/>
                <w:sz w:val="32"/>
                <w:szCs w:val="32"/>
              </w:rPr>
              <w:t>年月日</w:t>
            </w:r>
          </w:p>
        </w:tc>
      </w:tr>
    </w:tbl>
    <w:p w:rsidR="009936BF" w:rsidRDefault="009936BF" w:rsidP="00F121A5">
      <w:pPr>
        <w:widowControl/>
        <w:jc w:val="left"/>
        <w:rPr>
          <w:rFonts w:ascii="Times New Roman" w:eastAsia="方正仿宋_GBK" w:hAnsi="Times New Roman" w:cs="Times New Roman"/>
          <w:color w:val="000000"/>
          <w:sz w:val="32"/>
          <w:szCs w:val="32"/>
        </w:rPr>
      </w:pPr>
      <w:r w:rsidRPr="00491484">
        <w:rPr>
          <w:rFonts w:ascii="Times New Roman" w:eastAsia="方正仿宋_GBK" w:hAnsi="Times New Roman" w:cs="方正仿宋_GBK" w:hint="eastAsia"/>
          <w:color w:val="000000"/>
          <w:sz w:val="32"/>
          <w:szCs w:val="32"/>
        </w:rPr>
        <w:t>填表说明：</w:t>
      </w:r>
      <w:r w:rsidRPr="00491484">
        <w:rPr>
          <w:rFonts w:ascii="Times New Roman" w:eastAsia="方正仿宋_GBK" w:hAnsi="Times New Roman" w:cs="Times New Roman"/>
          <w:color w:val="000000"/>
          <w:sz w:val="32"/>
          <w:szCs w:val="32"/>
        </w:rPr>
        <w:t>“</w:t>
      </w:r>
      <w:r w:rsidRPr="00491484">
        <w:rPr>
          <w:rFonts w:ascii="Times New Roman" w:eastAsia="方正仿宋_GBK" w:hAnsi="Times New Roman" w:cs="方正仿宋_GBK" w:hint="eastAsia"/>
          <w:color w:val="000000"/>
          <w:sz w:val="32"/>
          <w:szCs w:val="32"/>
        </w:rPr>
        <w:t>单位名称</w:t>
      </w:r>
      <w:r w:rsidRPr="00491484">
        <w:rPr>
          <w:rFonts w:ascii="Times New Roman" w:eastAsia="方正仿宋_GBK" w:hAnsi="Times New Roman" w:cs="Times New Roman"/>
          <w:color w:val="000000"/>
          <w:sz w:val="32"/>
          <w:szCs w:val="32"/>
        </w:rPr>
        <w:t>”</w:t>
      </w:r>
      <w:r w:rsidRPr="00491484">
        <w:rPr>
          <w:rFonts w:ascii="Times New Roman" w:eastAsia="方正仿宋_GBK" w:hAnsi="Times New Roman" w:cs="方正仿宋_GBK" w:hint="eastAsia"/>
          <w:color w:val="000000"/>
          <w:sz w:val="32"/>
          <w:szCs w:val="32"/>
        </w:rPr>
        <w:t>填写全称；此表一式两份。</w:t>
      </w:r>
    </w:p>
    <w:p w:rsidR="009936BF" w:rsidRPr="006D7BEF" w:rsidRDefault="009936BF" w:rsidP="00F121A5">
      <w:pPr>
        <w:widowControl/>
        <w:jc w:val="left"/>
        <w:rPr>
          <w:rFonts w:ascii="Times New Roman" w:eastAsia="方正仿宋_GBK" w:hAnsi="Times New Roman" w:cs="Times New Roman"/>
          <w:color w:val="000000"/>
          <w:sz w:val="32"/>
          <w:szCs w:val="32"/>
        </w:rPr>
      </w:pPr>
      <w:r w:rsidRPr="00491484">
        <w:rPr>
          <w:rFonts w:ascii="Times New Roman" w:eastAsia="方正仿宋_GBK" w:hAnsi="Times New Roman" w:cs="Times New Roman"/>
          <w:b/>
          <w:bCs/>
          <w:color w:val="000000"/>
          <w:sz w:val="28"/>
          <w:szCs w:val="28"/>
        </w:rPr>
        <w:br w:type="page"/>
      </w:r>
      <w:r w:rsidRPr="00491484">
        <w:rPr>
          <w:rFonts w:ascii="Times New Roman" w:eastAsia="方正黑体_GBK" w:hAnsi="Times New Roman" w:cs="方正黑体_GBK" w:hint="eastAsia"/>
          <w:color w:val="000000"/>
          <w:sz w:val="30"/>
          <w:szCs w:val="30"/>
        </w:rPr>
        <w:lastRenderedPageBreak/>
        <w:t>附件</w:t>
      </w:r>
      <w:r w:rsidRPr="00491484">
        <w:rPr>
          <w:rFonts w:ascii="Times New Roman" w:eastAsia="方正黑体_GBK" w:hAnsi="Times New Roman" w:cs="Times New Roman"/>
          <w:color w:val="000000"/>
          <w:sz w:val="30"/>
          <w:szCs w:val="30"/>
        </w:rPr>
        <w:t>2:</w:t>
      </w:r>
    </w:p>
    <w:p w:rsidR="009936BF" w:rsidRPr="00642316" w:rsidRDefault="009936BF" w:rsidP="00105E95">
      <w:pPr>
        <w:widowControl/>
        <w:spacing w:beforeLines="100" w:before="312" w:afterLines="100" w:after="312" w:line="560" w:lineRule="exact"/>
        <w:ind w:leftChars="-44" w:left="-92" w:rightChars="-27" w:right="-57"/>
        <w:jc w:val="center"/>
        <w:rPr>
          <w:rFonts w:ascii="Times New Roman" w:eastAsia="方正小标宋_GBK" w:hAnsi="Times New Roman" w:cs="Times New Roman"/>
          <w:color w:val="000000"/>
          <w:sz w:val="36"/>
          <w:szCs w:val="36"/>
        </w:rPr>
      </w:pPr>
      <w:r w:rsidRPr="00642316">
        <w:rPr>
          <w:rFonts w:ascii="Times New Roman" w:eastAsia="方正小标宋_GBK" w:hAnsi="Times New Roman" w:cs="方正小标宋_GBK" w:hint="eastAsia"/>
          <w:color w:val="000000"/>
          <w:sz w:val="36"/>
          <w:szCs w:val="36"/>
        </w:rPr>
        <w:t>会奖旅游企业</w:t>
      </w:r>
      <w:r>
        <w:rPr>
          <w:rFonts w:ascii="Times New Roman" w:eastAsia="方正小标宋_GBK" w:hAnsi="Times New Roman" w:cs="方正小标宋_GBK" w:hint="eastAsia"/>
          <w:color w:val="000000"/>
          <w:sz w:val="36"/>
          <w:szCs w:val="36"/>
        </w:rPr>
        <w:t>消费竞赛</w:t>
      </w:r>
      <w:r w:rsidRPr="00642316">
        <w:rPr>
          <w:rFonts w:ascii="Times New Roman" w:eastAsia="方正小标宋_GBK" w:hAnsi="Times New Roman" w:cs="方正小标宋_GBK" w:hint="eastAsia"/>
          <w:color w:val="000000"/>
          <w:sz w:val="36"/>
          <w:szCs w:val="36"/>
        </w:rPr>
        <w:t>奖励资金兑现申报信用承诺书</w:t>
      </w:r>
    </w:p>
    <w:tbl>
      <w:tblPr>
        <w:tblW w:w="484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0"/>
        <w:gridCol w:w="2025"/>
        <w:gridCol w:w="1792"/>
        <w:gridCol w:w="2470"/>
        <w:gridCol w:w="13"/>
      </w:tblGrid>
      <w:tr w:rsidR="009936BF" w:rsidRPr="00A95D7E">
        <w:trPr>
          <w:gridAfter w:val="1"/>
          <w:wAfter w:w="7" w:type="pct"/>
          <w:trHeight w:val="808"/>
        </w:trPr>
        <w:tc>
          <w:tcPr>
            <w:tcW w:w="1186" w:type="pct"/>
            <w:vAlign w:val="center"/>
          </w:tcPr>
          <w:p w:rsidR="009936BF" w:rsidRPr="00491484" w:rsidRDefault="009936BF" w:rsidP="00F121A5">
            <w:pPr>
              <w:widowControl/>
              <w:adjustRightInd w:val="0"/>
              <w:snapToGrid w:val="0"/>
              <w:spacing w:line="240" w:lineRule="atLeast"/>
              <w:ind w:rightChars="-25" w:right="-53"/>
              <w:rPr>
                <w:rFonts w:ascii="Times New Roman" w:eastAsia="方正仿宋_GBK" w:hAnsi="Times New Roman" w:cs="Times New Roman"/>
                <w:color w:val="000000"/>
                <w:kern w:val="0"/>
                <w:sz w:val="32"/>
                <w:szCs w:val="32"/>
              </w:rPr>
            </w:pPr>
            <w:r w:rsidRPr="00491484">
              <w:rPr>
                <w:rFonts w:ascii="Times New Roman" w:eastAsia="方正仿宋_GBK" w:hAnsi="Times New Roman" w:cs="方正仿宋_GBK" w:hint="eastAsia"/>
                <w:color w:val="000000"/>
                <w:kern w:val="0"/>
                <w:sz w:val="32"/>
                <w:szCs w:val="32"/>
              </w:rPr>
              <w:t>申报单位</w:t>
            </w:r>
          </w:p>
        </w:tc>
        <w:tc>
          <w:tcPr>
            <w:tcW w:w="1226" w:type="pct"/>
            <w:vAlign w:val="center"/>
          </w:tcPr>
          <w:p w:rsidR="009936BF" w:rsidRPr="00491484" w:rsidRDefault="009936BF" w:rsidP="00F121A5">
            <w:pPr>
              <w:widowControl/>
              <w:adjustRightInd w:val="0"/>
              <w:snapToGrid w:val="0"/>
              <w:spacing w:line="240" w:lineRule="atLeast"/>
              <w:ind w:firstLine="560"/>
              <w:rPr>
                <w:rFonts w:ascii="Times New Roman" w:eastAsia="方正仿宋_GBK" w:hAnsi="Times New Roman" w:cs="Times New Roman"/>
                <w:color w:val="000000"/>
                <w:kern w:val="0"/>
                <w:sz w:val="32"/>
                <w:szCs w:val="32"/>
              </w:rPr>
            </w:pPr>
            <w:r w:rsidRPr="00491484">
              <w:rPr>
                <w:rFonts w:ascii="Times New Roman" w:eastAsia="方正仿宋_GBK" w:hAnsi="Times New Roman" w:cs="方正仿宋_GBK" w:hint="eastAsia"/>
                <w:color w:val="000000"/>
                <w:kern w:val="0"/>
                <w:sz w:val="32"/>
                <w:szCs w:val="32"/>
              </w:rPr>
              <w:t xml:space="preserve">　</w:t>
            </w:r>
          </w:p>
        </w:tc>
        <w:tc>
          <w:tcPr>
            <w:tcW w:w="1085" w:type="pct"/>
            <w:vAlign w:val="center"/>
          </w:tcPr>
          <w:p w:rsidR="009936BF" w:rsidRPr="00491484" w:rsidRDefault="009936BF" w:rsidP="00F121A5">
            <w:pPr>
              <w:widowControl/>
              <w:adjustRightInd w:val="0"/>
              <w:snapToGrid w:val="0"/>
              <w:spacing w:line="240" w:lineRule="atLeast"/>
              <w:jc w:val="center"/>
              <w:rPr>
                <w:rFonts w:ascii="Times New Roman" w:eastAsia="方正仿宋_GBK" w:hAnsi="Times New Roman" w:cs="Times New Roman"/>
                <w:color w:val="000000"/>
                <w:kern w:val="0"/>
                <w:sz w:val="32"/>
                <w:szCs w:val="32"/>
              </w:rPr>
            </w:pPr>
            <w:r w:rsidRPr="00491484">
              <w:rPr>
                <w:rFonts w:ascii="Times New Roman" w:eastAsia="方正仿宋_GBK" w:hAnsi="Times New Roman" w:cs="方正仿宋_GBK" w:hint="eastAsia"/>
                <w:color w:val="000000"/>
                <w:kern w:val="0"/>
                <w:sz w:val="32"/>
                <w:szCs w:val="32"/>
              </w:rPr>
              <w:t>统一社会信用代码</w:t>
            </w:r>
          </w:p>
        </w:tc>
        <w:tc>
          <w:tcPr>
            <w:tcW w:w="1495" w:type="pct"/>
          </w:tcPr>
          <w:p w:rsidR="009936BF" w:rsidRPr="00491484" w:rsidRDefault="009936BF" w:rsidP="00F121A5">
            <w:pPr>
              <w:ind w:firstLine="560"/>
              <w:rPr>
                <w:rFonts w:ascii="Times New Roman" w:eastAsia="方正仿宋_GBK" w:hAnsi="Times New Roman" w:cs="Times New Roman"/>
                <w:sz w:val="32"/>
                <w:szCs w:val="32"/>
              </w:rPr>
            </w:pPr>
          </w:p>
        </w:tc>
      </w:tr>
      <w:tr w:rsidR="009936BF" w:rsidRPr="00A95D7E">
        <w:trPr>
          <w:gridAfter w:val="1"/>
          <w:wAfter w:w="7" w:type="pct"/>
          <w:trHeight w:val="726"/>
        </w:trPr>
        <w:tc>
          <w:tcPr>
            <w:tcW w:w="1186" w:type="pct"/>
            <w:vAlign w:val="center"/>
          </w:tcPr>
          <w:p w:rsidR="009936BF" w:rsidRPr="00491484" w:rsidRDefault="009936BF" w:rsidP="00F121A5">
            <w:pPr>
              <w:rPr>
                <w:rFonts w:ascii="Times New Roman" w:eastAsia="方正仿宋_GBK" w:hAnsi="Times New Roman" w:cs="Times New Roman"/>
                <w:sz w:val="32"/>
                <w:szCs w:val="32"/>
              </w:rPr>
            </w:pPr>
            <w:r w:rsidRPr="00491484">
              <w:rPr>
                <w:rFonts w:ascii="Times New Roman" w:eastAsia="方正仿宋_GBK" w:hAnsi="Times New Roman" w:cs="方正仿宋_GBK" w:hint="eastAsia"/>
                <w:sz w:val="32"/>
                <w:szCs w:val="32"/>
              </w:rPr>
              <w:t>项目名称</w:t>
            </w:r>
          </w:p>
        </w:tc>
        <w:tc>
          <w:tcPr>
            <w:tcW w:w="3806" w:type="pct"/>
            <w:gridSpan w:val="3"/>
            <w:vAlign w:val="center"/>
          </w:tcPr>
          <w:p w:rsidR="009936BF" w:rsidRPr="00491484" w:rsidRDefault="009936BF" w:rsidP="00F121A5">
            <w:pPr>
              <w:ind w:firstLine="600"/>
              <w:jc w:val="center"/>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会奖旅游企业</w:t>
            </w:r>
            <w:r w:rsidRPr="00491484">
              <w:rPr>
                <w:rFonts w:ascii="Times New Roman" w:eastAsia="方正仿宋_GBK" w:hAnsi="Times New Roman" w:cs="方正仿宋_GBK" w:hint="eastAsia"/>
                <w:sz w:val="32"/>
                <w:szCs w:val="32"/>
              </w:rPr>
              <w:t>消费竞赛季奖励资金</w:t>
            </w:r>
          </w:p>
        </w:tc>
      </w:tr>
      <w:tr w:rsidR="009936BF" w:rsidRPr="00A95D7E">
        <w:trPr>
          <w:gridAfter w:val="1"/>
          <w:wAfter w:w="7" w:type="pct"/>
          <w:trHeight w:val="726"/>
        </w:trPr>
        <w:tc>
          <w:tcPr>
            <w:tcW w:w="1186" w:type="pct"/>
            <w:vAlign w:val="center"/>
          </w:tcPr>
          <w:p w:rsidR="009936BF" w:rsidRPr="00491484" w:rsidRDefault="009936BF" w:rsidP="00F121A5">
            <w:pPr>
              <w:widowControl/>
              <w:adjustRightInd w:val="0"/>
              <w:snapToGrid w:val="0"/>
              <w:spacing w:line="240" w:lineRule="atLeast"/>
              <w:ind w:rightChars="-25" w:right="-53"/>
              <w:rPr>
                <w:rFonts w:ascii="Times New Roman" w:eastAsia="方正仿宋_GBK" w:hAnsi="Times New Roman" w:cs="Times New Roman"/>
                <w:color w:val="000000"/>
                <w:kern w:val="0"/>
                <w:sz w:val="32"/>
                <w:szCs w:val="32"/>
              </w:rPr>
            </w:pPr>
            <w:r w:rsidRPr="00491484">
              <w:rPr>
                <w:rFonts w:ascii="Times New Roman" w:eastAsia="方正仿宋_GBK" w:hAnsi="Times New Roman" w:cs="方正仿宋_GBK" w:hint="eastAsia"/>
                <w:color w:val="000000"/>
                <w:kern w:val="0"/>
                <w:sz w:val="32"/>
                <w:szCs w:val="32"/>
              </w:rPr>
              <w:t>单位负责人</w:t>
            </w:r>
          </w:p>
        </w:tc>
        <w:tc>
          <w:tcPr>
            <w:tcW w:w="1226" w:type="pct"/>
            <w:vAlign w:val="center"/>
          </w:tcPr>
          <w:p w:rsidR="009936BF" w:rsidRPr="00491484" w:rsidRDefault="009936BF" w:rsidP="00F121A5">
            <w:pPr>
              <w:widowControl/>
              <w:adjustRightInd w:val="0"/>
              <w:snapToGrid w:val="0"/>
              <w:spacing w:line="240" w:lineRule="atLeast"/>
              <w:ind w:firstLine="560"/>
              <w:rPr>
                <w:rFonts w:ascii="Times New Roman" w:eastAsia="方正仿宋_GBK" w:hAnsi="Times New Roman" w:cs="Times New Roman"/>
                <w:color w:val="000000"/>
                <w:kern w:val="0"/>
                <w:sz w:val="32"/>
                <w:szCs w:val="32"/>
              </w:rPr>
            </w:pPr>
          </w:p>
        </w:tc>
        <w:tc>
          <w:tcPr>
            <w:tcW w:w="1085" w:type="pct"/>
            <w:vAlign w:val="center"/>
          </w:tcPr>
          <w:p w:rsidR="009936BF" w:rsidRPr="00491484" w:rsidRDefault="009936BF" w:rsidP="00F121A5">
            <w:pPr>
              <w:widowControl/>
              <w:adjustRightInd w:val="0"/>
              <w:snapToGrid w:val="0"/>
              <w:spacing w:line="240" w:lineRule="atLeast"/>
              <w:rPr>
                <w:rFonts w:ascii="Times New Roman" w:eastAsia="方正仿宋_GBK" w:hAnsi="Times New Roman" w:cs="Times New Roman"/>
                <w:color w:val="000000"/>
                <w:kern w:val="0"/>
                <w:sz w:val="32"/>
                <w:szCs w:val="32"/>
              </w:rPr>
            </w:pPr>
            <w:r w:rsidRPr="00491484">
              <w:rPr>
                <w:rFonts w:ascii="Times New Roman" w:eastAsia="方正仿宋_GBK" w:hAnsi="Times New Roman" w:cs="方正仿宋_GBK" w:hint="eastAsia"/>
                <w:color w:val="000000"/>
                <w:kern w:val="0"/>
                <w:sz w:val="32"/>
                <w:szCs w:val="32"/>
              </w:rPr>
              <w:t>联系电话</w:t>
            </w:r>
          </w:p>
        </w:tc>
        <w:tc>
          <w:tcPr>
            <w:tcW w:w="1495" w:type="pct"/>
          </w:tcPr>
          <w:p w:rsidR="009936BF" w:rsidRPr="00491484" w:rsidRDefault="009936BF" w:rsidP="00F121A5">
            <w:pPr>
              <w:ind w:firstLine="560"/>
              <w:rPr>
                <w:rFonts w:ascii="Times New Roman" w:eastAsia="方正仿宋_GBK" w:hAnsi="Times New Roman" w:cs="Times New Roman"/>
                <w:sz w:val="32"/>
                <w:szCs w:val="32"/>
              </w:rPr>
            </w:pPr>
          </w:p>
        </w:tc>
      </w:tr>
      <w:tr w:rsidR="009936BF" w:rsidRPr="00A95D7E">
        <w:trPr>
          <w:trHeight w:val="8151"/>
        </w:trPr>
        <w:tc>
          <w:tcPr>
            <w:tcW w:w="5000" w:type="pct"/>
            <w:gridSpan w:val="5"/>
          </w:tcPr>
          <w:p w:rsidR="009936BF" w:rsidRPr="00491484" w:rsidRDefault="009936BF" w:rsidP="00105E95">
            <w:pPr>
              <w:spacing w:beforeLines="50" w:before="156" w:afterLines="50" w:after="156"/>
              <w:ind w:firstLine="560"/>
              <w:rPr>
                <w:rFonts w:ascii="Times New Roman" w:eastAsia="方正仿宋_GBK" w:hAnsi="Times New Roman" w:cs="Times New Roman"/>
                <w:sz w:val="32"/>
                <w:szCs w:val="32"/>
              </w:rPr>
            </w:pPr>
            <w:r w:rsidRPr="00491484">
              <w:rPr>
                <w:rFonts w:ascii="Times New Roman" w:eastAsia="方正仿宋_GBK" w:hAnsi="Times New Roman" w:cs="方正仿宋_GBK" w:hint="eastAsia"/>
                <w:sz w:val="32"/>
                <w:szCs w:val="32"/>
              </w:rPr>
              <w:t>奖励资金申报单位承诺：</w:t>
            </w:r>
          </w:p>
          <w:p w:rsidR="009936BF" w:rsidRPr="00491484" w:rsidRDefault="009936BF" w:rsidP="00F121A5">
            <w:pPr>
              <w:rPr>
                <w:rFonts w:ascii="Times New Roman" w:eastAsia="方正仿宋_GBK" w:hAnsi="Times New Roman" w:cs="Times New Roman"/>
                <w:kern w:val="0"/>
                <w:sz w:val="32"/>
                <w:szCs w:val="32"/>
              </w:rPr>
            </w:pPr>
            <w:r w:rsidRPr="00491484">
              <w:rPr>
                <w:rFonts w:ascii="Times New Roman" w:eastAsia="方正仿宋_GBK" w:hAnsi="Times New Roman" w:cs="Times New Roman"/>
                <w:kern w:val="0"/>
                <w:sz w:val="32"/>
                <w:szCs w:val="32"/>
              </w:rPr>
              <w:t xml:space="preserve">    1.</w:t>
            </w:r>
            <w:r w:rsidRPr="00491484">
              <w:rPr>
                <w:rFonts w:ascii="Times New Roman" w:eastAsia="方正仿宋_GBK" w:hAnsi="Times New Roman" w:cs="方正仿宋_GBK" w:hint="eastAsia"/>
                <w:kern w:val="0"/>
                <w:sz w:val="32"/>
                <w:szCs w:val="32"/>
              </w:rPr>
              <w:t>本单位已认真阅读《</w:t>
            </w:r>
            <w:r w:rsidRPr="00B54BD6">
              <w:rPr>
                <w:rFonts w:ascii="Times New Roman" w:eastAsia="方正仿宋_GBK" w:hAnsi="Times New Roman" w:cs="方正仿宋_GBK" w:hint="eastAsia"/>
                <w:kern w:val="0"/>
                <w:sz w:val="32"/>
                <w:szCs w:val="32"/>
              </w:rPr>
              <w:t>会奖旅游企业消费竞赛奖励资金申报指南</w:t>
            </w:r>
            <w:r w:rsidRPr="00491484">
              <w:rPr>
                <w:rFonts w:ascii="Times New Roman" w:eastAsia="方正仿宋_GBK" w:hAnsi="Times New Roman" w:cs="方正仿宋_GBK" w:hint="eastAsia"/>
                <w:kern w:val="0"/>
                <w:sz w:val="32"/>
                <w:szCs w:val="32"/>
              </w:rPr>
              <w:t>》，接受并保证按相关要求填报资料。</w:t>
            </w:r>
          </w:p>
          <w:p w:rsidR="009936BF" w:rsidRPr="00491484" w:rsidRDefault="009936BF" w:rsidP="00F121A5">
            <w:pPr>
              <w:ind w:firstLine="645"/>
              <w:rPr>
                <w:rFonts w:ascii="Times New Roman" w:eastAsia="方正仿宋_GBK" w:hAnsi="Times New Roman" w:cs="Times New Roman"/>
                <w:sz w:val="32"/>
                <w:szCs w:val="32"/>
              </w:rPr>
            </w:pPr>
            <w:r w:rsidRPr="00491484">
              <w:rPr>
                <w:rFonts w:ascii="Times New Roman" w:eastAsia="方正仿宋_GBK" w:hAnsi="Times New Roman" w:cs="Times New Roman"/>
                <w:kern w:val="0"/>
                <w:sz w:val="32"/>
                <w:szCs w:val="32"/>
              </w:rPr>
              <w:t>2.</w:t>
            </w:r>
            <w:r w:rsidRPr="00491484">
              <w:rPr>
                <w:rFonts w:ascii="Times New Roman" w:eastAsia="方正仿宋_GBK" w:hAnsi="Times New Roman" w:cs="方正仿宋_GBK" w:hint="eastAsia"/>
                <w:sz w:val="32"/>
                <w:szCs w:val="32"/>
              </w:rPr>
              <w:t>在</w:t>
            </w:r>
            <w:r w:rsidRPr="00491484">
              <w:rPr>
                <w:rFonts w:ascii="Times New Roman" w:eastAsia="方正仿宋_GBK" w:hAnsi="Times New Roman" w:cs="Times New Roman"/>
                <w:sz w:val="32"/>
                <w:szCs w:val="32"/>
              </w:rPr>
              <w:t>2021</w:t>
            </w:r>
            <w:r w:rsidRPr="00491484">
              <w:rPr>
                <w:rFonts w:ascii="Times New Roman" w:eastAsia="方正仿宋_GBK" w:hAnsi="Times New Roman" w:cs="方正仿宋_GBK" w:hint="eastAsia"/>
                <w:sz w:val="32"/>
                <w:szCs w:val="32"/>
              </w:rPr>
              <w:t>年</w:t>
            </w:r>
            <w:r w:rsidRPr="00491484">
              <w:rPr>
                <w:rFonts w:ascii="Times New Roman" w:eastAsia="方正仿宋_GBK" w:hAnsi="Times New Roman" w:cs="Times New Roman"/>
                <w:sz w:val="32"/>
                <w:szCs w:val="32"/>
              </w:rPr>
              <w:t>9-11</w:t>
            </w:r>
            <w:r w:rsidRPr="00491484">
              <w:rPr>
                <w:rFonts w:ascii="Times New Roman" w:eastAsia="方正仿宋_GBK" w:hAnsi="Times New Roman" w:cs="方正仿宋_GBK" w:hint="eastAsia"/>
                <w:sz w:val="32"/>
                <w:szCs w:val="32"/>
              </w:rPr>
              <w:t>月份期间无重大</w:t>
            </w:r>
            <w:r w:rsidRPr="00491484">
              <w:rPr>
                <w:rFonts w:ascii="Times New Roman" w:eastAsia="方正仿宋_GBK" w:hAnsi="Times New Roman" w:cs="方正仿宋_GBK" w:hint="eastAsia"/>
                <w:color w:val="000000"/>
                <w:sz w:val="32"/>
                <w:szCs w:val="32"/>
              </w:rPr>
              <w:t>安全责任事故、重大质量责任事故</w:t>
            </w:r>
            <w:r w:rsidRPr="00491484">
              <w:rPr>
                <w:rFonts w:ascii="Times New Roman" w:eastAsia="方正仿宋_GBK" w:hAnsi="Times New Roman" w:cs="方正仿宋_GBK" w:hint="eastAsia"/>
                <w:sz w:val="32"/>
                <w:szCs w:val="32"/>
              </w:rPr>
              <w:t>和严重违法失信行为。</w:t>
            </w:r>
          </w:p>
          <w:p w:rsidR="009936BF" w:rsidRPr="00491484" w:rsidRDefault="009936BF" w:rsidP="00F121A5">
            <w:pPr>
              <w:rPr>
                <w:rFonts w:ascii="Times New Roman" w:eastAsia="方正仿宋_GBK" w:hAnsi="Times New Roman" w:cs="Times New Roman"/>
                <w:kern w:val="0"/>
                <w:sz w:val="32"/>
                <w:szCs w:val="32"/>
              </w:rPr>
            </w:pPr>
            <w:r w:rsidRPr="00491484">
              <w:rPr>
                <w:rFonts w:ascii="Times New Roman" w:eastAsia="方正仿宋_GBK" w:hAnsi="Times New Roman" w:cs="Times New Roman"/>
                <w:kern w:val="0"/>
                <w:sz w:val="32"/>
                <w:szCs w:val="32"/>
              </w:rPr>
              <w:t xml:space="preserve">    3.</w:t>
            </w:r>
            <w:r w:rsidRPr="00491484">
              <w:rPr>
                <w:rFonts w:ascii="Times New Roman" w:eastAsia="方正仿宋_GBK" w:hAnsi="Times New Roman" w:cs="方正仿宋_GBK" w:hint="eastAsia"/>
                <w:kern w:val="0"/>
                <w:sz w:val="32"/>
                <w:szCs w:val="32"/>
              </w:rPr>
              <w:t>本单位填写的各项内容和所提交的材料真实、准确，如有虚假，退回奖励资金，接受相关部门处罚。</w:t>
            </w:r>
          </w:p>
          <w:p w:rsidR="009936BF" w:rsidRPr="00491484" w:rsidRDefault="009936BF" w:rsidP="00F121A5">
            <w:pPr>
              <w:ind w:firstLineChars="201" w:firstLine="643"/>
              <w:rPr>
                <w:rFonts w:ascii="Times New Roman" w:eastAsia="方正仿宋_GBK" w:hAnsi="Times New Roman" w:cs="Times New Roman"/>
                <w:sz w:val="32"/>
                <w:szCs w:val="32"/>
              </w:rPr>
            </w:pPr>
            <w:r w:rsidRPr="00491484">
              <w:rPr>
                <w:rFonts w:ascii="Times New Roman" w:eastAsia="方正仿宋_GBK" w:hAnsi="Times New Roman" w:cs="方正仿宋_GBK" w:hint="eastAsia"/>
                <w:sz w:val="32"/>
                <w:szCs w:val="32"/>
              </w:rPr>
              <w:t>奖励资金申报责任人（签名）：</w:t>
            </w:r>
          </w:p>
          <w:p w:rsidR="009936BF" w:rsidRPr="00491484" w:rsidRDefault="009936BF" w:rsidP="00F121A5">
            <w:pPr>
              <w:ind w:firstLineChars="201" w:firstLine="643"/>
              <w:rPr>
                <w:rFonts w:ascii="Times New Roman" w:eastAsia="方正仿宋_GBK" w:hAnsi="Times New Roman" w:cs="Times New Roman"/>
                <w:sz w:val="32"/>
                <w:szCs w:val="32"/>
              </w:rPr>
            </w:pPr>
          </w:p>
          <w:p w:rsidR="009936BF" w:rsidRPr="00491484" w:rsidRDefault="009936BF" w:rsidP="00F121A5">
            <w:pPr>
              <w:ind w:firstLineChars="201" w:firstLine="643"/>
              <w:rPr>
                <w:rFonts w:ascii="Times New Roman" w:eastAsia="方正仿宋_GBK" w:hAnsi="Times New Roman" w:cs="Times New Roman"/>
                <w:sz w:val="32"/>
                <w:szCs w:val="32"/>
              </w:rPr>
            </w:pPr>
            <w:r w:rsidRPr="00491484">
              <w:rPr>
                <w:rFonts w:ascii="Times New Roman" w:eastAsia="方正仿宋_GBK" w:hAnsi="Times New Roman" w:cs="方正仿宋_GBK" w:hint="eastAsia"/>
                <w:sz w:val="32"/>
                <w:szCs w:val="32"/>
              </w:rPr>
              <w:t>单位负责人（签名）（公章）</w:t>
            </w:r>
          </w:p>
          <w:p w:rsidR="009936BF" w:rsidRPr="00491484" w:rsidRDefault="009936BF" w:rsidP="00F121A5">
            <w:pPr>
              <w:ind w:firstLine="560"/>
              <w:rPr>
                <w:rFonts w:ascii="Times New Roman" w:eastAsia="方正仿宋_GBK" w:hAnsi="Times New Roman" w:cs="Times New Roman"/>
                <w:sz w:val="32"/>
                <w:szCs w:val="32"/>
              </w:rPr>
            </w:pPr>
          </w:p>
          <w:p w:rsidR="009936BF" w:rsidRPr="00491484" w:rsidRDefault="009936BF" w:rsidP="00F121A5">
            <w:pPr>
              <w:ind w:firstLineChars="1900" w:firstLine="6080"/>
              <w:rPr>
                <w:rFonts w:ascii="Times New Roman" w:eastAsia="方正仿宋_GBK" w:hAnsi="Times New Roman" w:cs="Times New Roman"/>
                <w:sz w:val="32"/>
                <w:szCs w:val="32"/>
              </w:rPr>
            </w:pPr>
            <w:r w:rsidRPr="00491484">
              <w:rPr>
                <w:rFonts w:ascii="Times New Roman" w:eastAsia="方正仿宋_GBK" w:hAnsi="Times New Roman" w:cs="方正仿宋_GBK" w:hint="eastAsia"/>
                <w:sz w:val="32"/>
                <w:szCs w:val="32"/>
              </w:rPr>
              <w:t>年月日</w:t>
            </w:r>
            <w:r w:rsidRPr="00491484">
              <w:rPr>
                <w:rFonts w:ascii="Times New Roman" w:eastAsia="方正仿宋_GBK" w:hAnsi="Times New Roman" w:cs="Times New Roman"/>
                <w:sz w:val="32"/>
                <w:szCs w:val="32"/>
              </w:rPr>
              <w:tab/>
            </w:r>
            <w:r w:rsidRPr="00491484">
              <w:rPr>
                <w:rFonts w:ascii="Times New Roman" w:eastAsia="方正仿宋_GBK" w:hAnsi="Times New Roman" w:cs="方正仿宋_GBK" w:hint="eastAsia"/>
                <w:sz w:val="32"/>
                <w:szCs w:val="32"/>
              </w:rPr>
              <w:t xml:space="preserve">　</w:t>
            </w:r>
          </w:p>
        </w:tc>
      </w:tr>
    </w:tbl>
    <w:p w:rsidR="009936BF" w:rsidRPr="00491484" w:rsidRDefault="009936BF" w:rsidP="00F121A5">
      <w:pPr>
        <w:ind w:left="966" w:hangingChars="302" w:hanging="966"/>
        <w:rPr>
          <w:rFonts w:ascii="Times New Roman" w:eastAsia="方正仿宋_GBK" w:hAnsi="Times New Roman" w:cs="Times New Roman"/>
          <w:sz w:val="32"/>
          <w:szCs w:val="32"/>
        </w:rPr>
      </w:pPr>
      <w:r w:rsidRPr="00491484">
        <w:rPr>
          <w:rFonts w:ascii="Times New Roman" w:eastAsia="方正仿宋_GBK" w:hAnsi="Times New Roman" w:cs="方正仿宋_GBK" w:hint="eastAsia"/>
          <w:sz w:val="32"/>
          <w:szCs w:val="32"/>
        </w:rPr>
        <w:t>备注：已实行</w:t>
      </w:r>
      <w:r w:rsidRPr="00491484">
        <w:rPr>
          <w:rFonts w:ascii="Times New Roman" w:eastAsia="方正仿宋_GBK" w:hAnsi="Times New Roman" w:cs="Times New Roman"/>
          <w:sz w:val="32"/>
          <w:szCs w:val="32"/>
        </w:rPr>
        <w:t>“</w:t>
      </w:r>
      <w:r w:rsidRPr="00491484">
        <w:rPr>
          <w:rFonts w:ascii="Times New Roman" w:eastAsia="方正仿宋_GBK" w:hAnsi="Times New Roman" w:cs="方正仿宋_GBK" w:hint="eastAsia"/>
          <w:sz w:val="32"/>
          <w:szCs w:val="32"/>
        </w:rPr>
        <w:t>三证合一</w:t>
      </w:r>
      <w:r w:rsidRPr="00491484">
        <w:rPr>
          <w:rFonts w:ascii="Times New Roman" w:eastAsia="方正仿宋_GBK" w:hAnsi="Times New Roman" w:cs="Times New Roman"/>
          <w:sz w:val="32"/>
          <w:szCs w:val="32"/>
        </w:rPr>
        <w:t>”</w:t>
      </w:r>
      <w:r w:rsidRPr="00491484">
        <w:rPr>
          <w:rFonts w:ascii="Times New Roman" w:eastAsia="方正仿宋_GBK" w:hAnsi="Times New Roman" w:cs="方正仿宋_GBK" w:hint="eastAsia"/>
          <w:sz w:val="32"/>
          <w:szCs w:val="32"/>
        </w:rPr>
        <w:t>的填写统一社会信用代码，暂未实行</w:t>
      </w:r>
      <w:r w:rsidRPr="00491484">
        <w:rPr>
          <w:rFonts w:ascii="Times New Roman" w:eastAsia="方正仿宋_GBK" w:hAnsi="Times New Roman" w:cs="Times New Roman"/>
          <w:sz w:val="32"/>
          <w:szCs w:val="32"/>
        </w:rPr>
        <w:t>“</w:t>
      </w:r>
      <w:r w:rsidRPr="00491484">
        <w:rPr>
          <w:rFonts w:ascii="Times New Roman" w:eastAsia="方正仿宋_GBK" w:hAnsi="Times New Roman" w:cs="方正仿宋_GBK" w:hint="eastAsia"/>
          <w:sz w:val="32"/>
          <w:szCs w:val="32"/>
        </w:rPr>
        <w:t>三证合一</w:t>
      </w:r>
      <w:r w:rsidRPr="00491484">
        <w:rPr>
          <w:rFonts w:ascii="Times New Roman" w:eastAsia="方正仿宋_GBK" w:hAnsi="Times New Roman" w:cs="Times New Roman"/>
          <w:sz w:val="32"/>
          <w:szCs w:val="32"/>
        </w:rPr>
        <w:t>”</w:t>
      </w:r>
      <w:r w:rsidRPr="00491484">
        <w:rPr>
          <w:rFonts w:ascii="Times New Roman" w:eastAsia="方正仿宋_GBK" w:hAnsi="Times New Roman" w:cs="方正仿宋_GBK" w:hint="eastAsia"/>
          <w:sz w:val="32"/>
          <w:szCs w:val="32"/>
        </w:rPr>
        <w:t>的填写组织机构代码。</w:t>
      </w:r>
    </w:p>
    <w:p w:rsidR="009936BF" w:rsidRPr="00F2352A" w:rsidRDefault="009936BF" w:rsidP="00F121A5">
      <w:pPr>
        <w:autoSpaceDE w:val="0"/>
        <w:autoSpaceDN w:val="0"/>
        <w:snapToGrid w:val="0"/>
        <w:spacing w:line="560" w:lineRule="exact"/>
        <w:jc w:val="center"/>
        <w:rPr>
          <w:rFonts w:ascii="方正小标宋_GBK" w:eastAsia="方正小标宋_GBK" w:hAnsi="Times New Roman" w:cs="Times New Roman"/>
          <w:kern w:val="0"/>
          <w:sz w:val="44"/>
          <w:szCs w:val="44"/>
        </w:rPr>
      </w:pPr>
      <w:r>
        <w:rPr>
          <w:rFonts w:ascii="方正小标宋_GBK" w:eastAsia="方正小标宋_GBK" w:hAnsi="宋体" w:cs="方正小标宋_GBK" w:hint="eastAsia"/>
          <w:kern w:val="0"/>
          <w:sz w:val="44"/>
          <w:szCs w:val="44"/>
        </w:rPr>
        <w:lastRenderedPageBreak/>
        <w:t>演出经纪机构</w:t>
      </w:r>
      <w:r>
        <w:rPr>
          <w:rFonts w:ascii="方正小标宋_GBK" w:eastAsia="方正小标宋_GBK" w:hAnsi="宋体" w:cs="方正小标宋_GBK"/>
          <w:kern w:val="0"/>
          <w:sz w:val="44"/>
          <w:szCs w:val="44"/>
        </w:rPr>
        <w:t xml:space="preserve"> </w:t>
      </w:r>
      <w:r w:rsidRPr="00F2352A">
        <w:rPr>
          <w:rFonts w:ascii="方正小标宋_GBK" w:eastAsia="方正小标宋_GBK" w:hAnsi="宋体" w:cs="方正小标宋_GBK" w:hint="eastAsia"/>
          <w:kern w:val="0"/>
          <w:sz w:val="44"/>
          <w:szCs w:val="44"/>
        </w:rPr>
        <w:t>演出经营场所</w:t>
      </w:r>
    </w:p>
    <w:p w:rsidR="009936BF" w:rsidRPr="00F2352A" w:rsidRDefault="009936BF" w:rsidP="00F121A5">
      <w:pPr>
        <w:autoSpaceDE w:val="0"/>
        <w:autoSpaceDN w:val="0"/>
        <w:snapToGrid w:val="0"/>
        <w:spacing w:line="560" w:lineRule="exact"/>
        <w:jc w:val="center"/>
        <w:rPr>
          <w:rFonts w:ascii="方正小标宋_GBK" w:eastAsia="方正小标宋_GBK" w:hAnsi="Times New Roman" w:cs="Times New Roman"/>
          <w:spacing w:val="-10"/>
          <w:kern w:val="0"/>
          <w:sz w:val="44"/>
          <w:szCs w:val="44"/>
        </w:rPr>
      </w:pPr>
      <w:r w:rsidRPr="00F2352A">
        <w:rPr>
          <w:rFonts w:ascii="方正小标宋_GBK" w:eastAsia="方正小标宋_GBK" w:hAnsi="方正小标宋_GBK" w:cs="方正小标宋_GBK" w:hint="eastAsia"/>
          <w:color w:val="000000"/>
          <w:kern w:val="32"/>
          <w:sz w:val="44"/>
          <w:szCs w:val="44"/>
        </w:rPr>
        <w:t>消费竞赛</w:t>
      </w:r>
      <w:r w:rsidRPr="00F2352A">
        <w:rPr>
          <w:rFonts w:ascii="方正小标宋_GBK" w:eastAsia="方正小标宋_GBK" w:hAnsi="宋体" w:cs="方正小标宋_GBK" w:hint="eastAsia"/>
          <w:kern w:val="0"/>
          <w:sz w:val="44"/>
          <w:szCs w:val="44"/>
        </w:rPr>
        <w:t>奖励</w:t>
      </w:r>
      <w:r w:rsidRPr="00F2352A">
        <w:rPr>
          <w:rFonts w:ascii="方正小标宋_GBK" w:eastAsia="方正小标宋_GBK" w:hAnsi="宋体" w:cs="方正小标宋_GBK" w:hint="eastAsia"/>
          <w:spacing w:val="-10"/>
          <w:kern w:val="0"/>
          <w:sz w:val="44"/>
          <w:szCs w:val="44"/>
        </w:rPr>
        <w:t>资金申报指南</w:t>
      </w:r>
    </w:p>
    <w:p w:rsidR="009936BF" w:rsidRDefault="009936BF" w:rsidP="00F121A5">
      <w:pPr>
        <w:spacing w:line="560" w:lineRule="exact"/>
        <w:rPr>
          <w:rFonts w:ascii="Times New Roman" w:eastAsia="方正仿宋_GBK" w:hAnsi="Times New Roman" w:cs="Times New Roman"/>
        </w:rPr>
      </w:pPr>
    </w:p>
    <w:p w:rsidR="009936BF" w:rsidRDefault="009936BF" w:rsidP="00F121A5">
      <w:pPr>
        <w:spacing w:line="560" w:lineRule="exact"/>
        <w:ind w:firstLineChars="200" w:firstLine="640"/>
        <w:rPr>
          <w:rFonts w:ascii="Times New Roman" w:eastAsia="方正仿宋_GBK" w:hAnsi="Times New Roman" w:cs="Times New Roman"/>
          <w:color w:val="000000"/>
        </w:rPr>
      </w:pPr>
      <w:r>
        <w:rPr>
          <w:rFonts w:ascii="方正黑体_GBK" w:eastAsia="方正黑体_GBK" w:hAnsi="方正黑体_GBK" w:cs="方正黑体_GBK" w:hint="eastAsia"/>
          <w:color w:val="000000"/>
          <w:sz w:val="32"/>
          <w:szCs w:val="32"/>
        </w:rPr>
        <w:t>一、</w:t>
      </w:r>
      <w:r w:rsidRPr="00566B23">
        <w:rPr>
          <w:rFonts w:ascii="方正黑体_GBK" w:eastAsia="方正黑体_GBK" w:hAnsi="方正黑体_GBK" w:cs="方正黑体_GBK" w:hint="eastAsia"/>
          <w:color w:val="000000"/>
          <w:sz w:val="32"/>
          <w:szCs w:val="32"/>
        </w:rPr>
        <w:t>奖励政</w:t>
      </w:r>
      <w:r w:rsidRPr="00566B23">
        <w:rPr>
          <w:rFonts w:ascii="方正黑体_GBK" w:eastAsia="方正黑体_GBK" w:hAnsi="宋体" w:cs="方正黑体_GBK" w:hint="eastAsia"/>
          <w:color w:val="000000"/>
          <w:sz w:val="32"/>
          <w:szCs w:val="32"/>
        </w:rPr>
        <w:t>策</w:t>
      </w:r>
    </w:p>
    <w:p w:rsidR="009936BF" w:rsidRDefault="009936BF" w:rsidP="00F121A5">
      <w:pPr>
        <w:spacing w:line="560" w:lineRule="exact"/>
        <w:ind w:firstLineChars="200" w:firstLine="640"/>
        <w:rPr>
          <w:rFonts w:ascii="Times New Roman" w:eastAsia="方正仿宋_GBK" w:hAnsi="Times New Roman" w:cs="Times New Roman"/>
          <w:color w:val="000000"/>
        </w:rPr>
      </w:pPr>
      <w:r>
        <w:rPr>
          <w:rFonts w:ascii="方正仿宋_GBK" w:eastAsia="方正仿宋_GBK" w:hAnsi="方正仿宋_GBK" w:cs="方正仿宋_GBK" w:hint="eastAsia"/>
          <w:color w:val="000000"/>
          <w:sz w:val="32"/>
          <w:szCs w:val="32"/>
        </w:rPr>
        <w:t>支持和鼓励演艺企业引进高品质剧目，在演出市场正式恢复营业后三个月内，对通过全国文化市场技术监管与服务平台申报，在我市举办的营业性演出，根据剧院规模（含小剧场）、演出场次和观众人数等分类综合排名，对排名前</w:t>
      </w:r>
      <w:r>
        <w:rPr>
          <w:rFonts w:ascii="Times New Roman" w:eastAsia="方正仿宋_GBK" w:hAnsi="Times New Roman" w:cs="Times New Roman"/>
          <w:color w:val="000000"/>
          <w:sz w:val="32"/>
          <w:szCs w:val="32"/>
        </w:rPr>
        <w:t>10</w:t>
      </w:r>
      <w:r>
        <w:rPr>
          <w:rFonts w:ascii="方正仿宋_GBK" w:eastAsia="方正仿宋_GBK" w:hAnsi="方正仿宋_GBK" w:cs="方正仿宋_GBK" w:hint="eastAsia"/>
          <w:color w:val="000000"/>
          <w:sz w:val="32"/>
          <w:szCs w:val="32"/>
        </w:rPr>
        <w:t>的演艺企业分别给予</w:t>
      </w:r>
      <w:r>
        <w:rPr>
          <w:rFonts w:ascii="Times New Roman" w:eastAsia="方正仿宋_GBK" w:hAnsi="Times New Roman" w:cs="Times New Roman"/>
          <w:color w:val="000000"/>
          <w:sz w:val="32"/>
          <w:szCs w:val="32"/>
        </w:rPr>
        <w:t>5-10</w:t>
      </w:r>
      <w:r>
        <w:rPr>
          <w:rFonts w:ascii="方正仿宋_GBK" w:eastAsia="方正仿宋_GBK" w:hAnsi="方正仿宋_GBK" w:cs="方正仿宋_GBK" w:hint="eastAsia"/>
          <w:color w:val="000000"/>
          <w:sz w:val="32"/>
          <w:szCs w:val="32"/>
        </w:rPr>
        <w:t>万元奖励</w:t>
      </w:r>
      <w:r>
        <w:rPr>
          <w:rFonts w:ascii="宋体" w:hAnsi="宋体" w:cs="宋体" w:hint="eastAsia"/>
          <w:color w:val="000000"/>
          <w:sz w:val="32"/>
          <w:szCs w:val="32"/>
        </w:rPr>
        <w:t>。</w:t>
      </w:r>
    </w:p>
    <w:p w:rsidR="009936BF" w:rsidRPr="00566B23" w:rsidRDefault="009936BF" w:rsidP="00F121A5">
      <w:pPr>
        <w:spacing w:line="560" w:lineRule="exact"/>
        <w:ind w:firstLineChars="200" w:firstLine="640"/>
        <w:rPr>
          <w:rFonts w:ascii="方正黑体_GBK" w:eastAsia="方正黑体_GBK" w:hAnsi="Times New Roman" w:cs="Times New Roman"/>
          <w:color w:val="000000"/>
        </w:rPr>
      </w:pPr>
      <w:r w:rsidRPr="00566B23">
        <w:rPr>
          <w:rFonts w:ascii="方正黑体_GBK" w:eastAsia="方正黑体_GBK" w:hAnsi="方正黑体_GBK" w:cs="方正黑体_GBK" w:hint="eastAsia"/>
          <w:color w:val="000000"/>
          <w:sz w:val="32"/>
          <w:szCs w:val="32"/>
        </w:rPr>
        <w:t>二、申报对</w:t>
      </w:r>
      <w:r w:rsidRPr="00566B23">
        <w:rPr>
          <w:rFonts w:ascii="方正黑体_GBK" w:eastAsia="方正黑体_GBK" w:hAnsi="宋体" w:cs="方正黑体_GBK" w:hint="eastAsia"/>
          <w:color w:val="000000"/>
          <w:sz w:val="32"/>
          <w:szCs w:val="32"/>
        </w:rPr>
        <w:t>象</w:t>
      </w:r>
    </w:p>
    <w:p w:rsidR="009936BF" w:rsidRDefault="009936BF" w:rsidP="00F121A5">
      <w:pPr>
        <w:spacing w:line="560" w:lineRule="exact"/>
        <w:ind w:firstLineChars="200" w:firstLine="640"/>
        <w:rPr>
          <w:rFonts w:ascii="Times New Roman" w:eastAsia="方正仿宋_GBK" w:hAnsi="Times New Roman" w:cs="Times New Roman"/>
          <w:color w:val="000000"/>
          <w:sz w:val="32"/>
          <w:szCs w:val="32"/>
        </w:rPr>
      </w:pPr>
      <w:r>
        <w:rPr>
          <w:rFonts w:ascii="方正仿宋_GBK" w:eastAsia="方正仿宋_GBK" w:hAnsi="方正仿宋_GBK" w:cs="方正仿宋_GBK" w:hint="eastAsia"/>
          <w:color w:val="000000"/>
          <w:sz w:val="32"/>
          <w:szCs w:val="32"/>
        </w:rPr>
        <w:t>在我市依法设立的</w:t>
      </w:r>
      <w:r>
        <w:rPr>
          <w:rFonts w:ascii="Times New Roman" w:eastAsia="方正仿宋_GBK" w:hAnsi="Times New Roman" w:cs="Times New Roman"/>
          <w:color w:val="000000"/>
          <w:sz w:val="32"/>
          <w:szCs w:val="32"/>
        </w:rPr>
        <w:t xml:space="preserve">, </w:t>
      </w:r>
      <w:r>
        <w:rPr>
          <w:rFonts w:ascii="方正仿宋_GBK" w:eastAsia="方正仿宋_GBK" w:hAnsi="方正仿宋_GBK" w:cs="方正仿宋_GBK" w:hint="eastAsia"/>
          <w:color w:val="000000"/>
          <w:sz w:val="32"/>
          <w:szCs w:val="32"/>
        </w:rPr>
        <w:t>具有独立法人资格的演出经纪机构、演出经营场所</w:t>
      </w:r>
      <w:r>
        <w:rPr>
          <w:rFonts w:ascii="宋体" w:hAnsi="宋体" w:cs="宋体" w:hint="eastAsia"/>
          <w:color w:val="000000"/>
          <w:sz w:val="32"/>
          <w:szCs w:val="32"/>
        </w:rPr>
        <w:t>。</w:t>
      </w:r>
    </w:p>
    <w:p w:rsidR="009936BF" w:rsidRPr="00566B23" w:rsidRDefault="009936BF" w:rsidP="00F121A5">
      <w:pPr>
        <w:spacing w:line="560" w:lineRule="exact"/>
        <w:ind w:firstLineChars="200" w:firstLine="640"/>
        <w:rPr>
          <w:rFonts w:ascii="方正黑体_GBK" w:eastAsia="方正黑体_GBK" w:hAnsi="Times New Roman" w:cs="Times New Roman"/>
          <w:color w:val="000000"/>
          <w:sz w:val="32"/>
          <w:szCs w:val="32"/>
        </w:rPr>
      </w:pPr>
      <w:r w:rsidRPr="00566B23">
        <w:rPr>
          <w:rFonts w:ascii="方正黑体_GBK" w:eastAsia="方正黑体_GBK" w:hAnsi="方正黑体_GBK" w:cs="方正黑体_GBK" w:hint="eastAsia"/>
          <w:color w:val="000000"/>
          <w:sz w:val="32"/>
          <w:szCs w:val="32"/>
        </w:rPr>
        <w:t>三、申报条</w:t>
      </w:r>
      <w:r w:rsidRPr="00566B23">
        <w:rPr>
          <w:rFonts w:ascii="方正黑体_GBK" w:eastAsia="方正黑体_GBK" w:hAnsi="宋体" w:cs="方正黑体_GBK" w:hint="eastAsia"/>
          <w:color w:val="000000"/>
          <w:sz w:val="32"/>
          <w:szCs w:val="32"/>
        </w:rPr>
        <w:t>件</w:t>
      </w:r>
    </w:p>
    <w:p w:rsidR="009936BF" w:rsidRDefault="009936BF" w:rsidP="00F121A5">
      <w:pPr>
        <w:spacing w:line="560" w:lineRule="exact"/>
        <w:ind w:firstLineChars="200" w:firstLine="640"/>
        <w:rPr>
          <w:rFonts w:ascii="Times New Roman"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方正仿宋_GBK" w:hint="eastAsia"/>
          <w:color w:val="000000"/>
          <w:sz w:val="32"/>
          <w:szCs w:val="32"/>
        </w:rPr>
        <w:t>．</w:t>
      </w:r>
      <w:r>
        <w:rPr>
          <w:rFonts w:ascii="方正仿宋_GBK" w:eastAsia="方正仿宋_GBK" w:hAnsi="方正仿宋_GBK" w:cs="方正仿宋_GBK" w:hint="eastAsia"/>
          <w:color w:val="000000"/>
          <w:sz w:val="32"/>
          <w:szCs w:val="32"/>
        </w:rPr>
        <w:t>奖励资金申报企业须依法依规经营，积极开展疫情防控工作，切实履行社会责任；无责任投诉，无意识形态及重大安全、质量责任事故，企业及其主要负责人没有违法犯罪及严重失信记录</w:t>
      </w:r>
      <w:r>
        <w:rPr>
          <w:rFonts w:ascii="宋体" w:hAnsi="宋体" w:cs="宋体" w:hint="eastAsia"/>
          <w:color w:val="000000"/>
          <w:sz w:val="32"/>
          <w:szCs w:val="32"/>
        </w:rPr>
        <w:t>。</w:t>
      </w:r>
    </w:p>
    <w:p w:rsidR="009936BF" w:rsidRDefault="009936BF" w:rsidP="00F121A5">
      <w:pPr>
        <w:spacing w:line="560" w:lineRule="exact"/>
        <w:ind w:firstLineChars="200" w:firstLine="640"/>
        <w:rPr>
          <w:rFonts w:ascii="Times New Roman" w:eastAsia="方正黑体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方正仿宋_GBK" w:hint="eastAsia"/>
          <w:color w:val="000000"/>
          <w:sz w:val="32"/>
          <w:szCs w:val="32"/>
        </w:rPr>
        <w:t>．</w:t>
      </w:r>
      <w:r>
        <w:rPr>
          <w:rFonts w:ascii="方正仿宋_GBK" w:eastAsia="方正仿宋_GBK" w:hAnsi="方正仿宋_GBK" w:cs="方正仿宋_GBK" w:hint="eastAsia"/>
          <w:color w:val="000000"/>
          <w:sz w:val="32"/>
          <w:szCs w:val="32"/>
        </w:rPr>
        <w:t>《营业执照》《演出场所经营单位备案证明》《营业性演出许可证》《消防安全检查合格证》齐全</w:t>
      </w:r>
      <w:r>
        <w:rPr>
          <w:rFonts w:ascii="宋体" w:hAnsi="宋体" w:cs="宋体" w:hint="eastAsia"/>
          <w:color w:val="000000"/>
          <w:sz w:val="32"/>
          <w:szCs w:val="32"/>
        </w:rPr>
        <w:t>。</w:t>
      </w:r>
    </w:p>
    <w:p w:rsidR="009936BF" w:rsidRDefault="009936BF" w:rsidP="00F121A5">
      <w:pPr>
        <w:spacing w:line="560" w:lineRule="exact"/>
        <w:ind w:firstLineChars="200" w:firstLine="640"/>
        <w:rPr>
          <w:rFonts w:ascii="Times New Roman" w:eastAsia="方正黑体_GBK" w:hAnsi="Times New Roman" w:cs="Times New Roman"/>
          <w:color w:val="000000"/>
          <w:sz w:val="32"/>
          <w:szCs w:val="32"/>
        </w:rPr>
      </w:pPr>
      <w:r>
        <w:rPr>
          <w:rFonts w:ascii="方正黑体_GBK" w:eastAsia="方正黑体_GBK" w:hAnsi="方正黑体_GBK" w:cs="方正黑体_GBK" w:hint="eastAsia"/>
          <w:color w:val="000000"/>
          <w:sz w:val="32"/>
          <w:szCs w:val="32"/>
        </w:rPr>
        <w:t>四、奖励标</w:t>
      </w:r>
      <w:r>
        <w:rPr>
          <w:rFonts w:ascii="宋体" w:hAnsi="宋体" w:cs="宋体" w:hint="eastAsia"/>
          <w:color w:val="000000"/>
          <w:sz w:val="32"/>
          <w:szCs w:val="32"/>
        </w:rPr>
        <w:t>准</w:t>
      </w:r>
    </w:p>
    <w:p w:rsidR="009936BF" w:rsidRDefault="009936BF" w:rsidP="00F121A5">
      <w:pPr>
        <w:spacing w:line="560" w:lineRule="exact"/>
        <w:ind w:firstLineChars="200" w:firstLine="640"/>
        <w:rPr>
          <w:rFonts w:ascii="Times New Roman" w:eastAsia="方正黑体_GBK" w:hAnsi="Times New Roman" w:cs="Times New Roman"/>
          <w:color w:val="000000"/>
          <w:sz w:val="32"/>
          <w:szCs w:val="32"/>
        </w:rPr>
      </w:pPr>
      <w:r>
        <w:rPr>
          <w:rFonts w:ascii="方正仿宋_GBK" w:eastAsia="方正仿宋_GBK" w:hAnsi="方正仿宋_GBK" w:cs="方正仿宋_GBK" w:hint="eastAsia"/>
          <w:color w:val="000000"/>
          <w:sz w:val="32"/>
          <w:szCs w:val="32"/>
        </w:rPr>
        <w:t>在演出市场正式恢复营业后三个月内（</w:t>
      </w:r>
      <w:r>
        <w:rPr>
          <w:rFonts w:ascii="Times New Roman" w:hAnsi="Times New Roman" w:cs="Times New Roman"/>
          <w:color w:val="000000"/>
          <w:sz w:val="32"/>
          <w:szCs w:val="32"/>
        </w:rPr>
        <w:t>9</w:t>
      </w:r>
      <w:r>
        <w:rPr>
          <w:rFonts w:ascii="方正仿宋_GBK" w:hAnsi="方正仿宋_GBK" w:cs="宋体"/>
          <w:color w:val="000000"/>
          <w:sz w:val="32"/>
          <w:szCs w:val="32"/>
        </w:rPr>
        <w:t>—</w:t>
      </w:r>
      <w:r>
        <w:rPr>
          <w:rFonts w:ascii="Times New Roman" w:hAnsi="Times New Roman" w:cs="Times New Roman"/>
          <w:color w:val="000000"/>
          <w:sz w:val="32"/>
          <w:szCs w:val="32"/>
        </w:rPr>
        <w:t>11</w:t>
      </w:r>
      <w:r>
        <w:rPr>
          <w:rFonts w:ascii="方正仿宋_GBK" w:eastAsia="方正仿宋_GBK" w:hAnsi="方正仿宋_GBK" w:cs="方正仿宋_GBK" w:hint="eastAsia"/>
          <w:color w:val="000000"/>
          <w:sz w:val="32"/>
          <w:szCs w:val="32"/>
        </w:rPr>
        <w:t>月份）</w:t>
      </w:r>
      <w:r>
        <w:rPr>
          <w:rFonts w:ascii="Times New Roman" w:eastAsia="方正仿宋_GBK" w:hAnsi="Times New Roman" w:cs="Times New Roman"/>
          <w:color w:val="000000"/>
          <w:sz w:val="32"/>
          <w:szCs w:val="32"/>
        </w:rPr>
        <w:t>,</w:t>
      </w:r>
      <w:r>
        <w:rPr>
          <w:rFonts w:ascii="方正仿宋_GBK" w:eastAsia="方正仿宋_GBK" w:hAnsi="方正仿宋_GBK" w:cs="方正仿宋_GBK" w:hint="eastAsia"/>
          <w:color w:val="000000"/>
          <w:sz w:val="32"/>
          <w:szCs w:val="32"/>
        </w:rPr>
        <w:t>对通过全国文化市场技术监管与服务平台上申报</w:t>
      </w:r>
      <w:r>
        <w:rPr>
          <w:rFonts w:ascii="Times New Roman" w:eastAsia="方正仿宋_GBK" w:hAnsi="Times New Roman" w:cs="Times New Roman"/>
          <w:color w:val="000000"/>
          <w:sz w:val="32"/>
          <w:szCs w:val="32"/>
        </w:rPr>
        <w:t>,</w:t>
      </w:r>
      <w:r>
        <w:rPr>
          <w:rFonts w:ascii="方正仿宋_GBK" w:eastAsia="方正仿宋_GBK" w:hAnsi="方正仿宋_GBK" w:cs="方正仿宋_GBK" w:hint="eastAsia"/>
          <w:color w:val="000000"/>
          <w:sz w:val="32"/>
          <w:szCs w:val="32"/>
        </w:rPr>
        <w:t>在我市举办的营业性演出</w:t>
      </w:r>
      <w:r>
        <w:rPr>
          <w:rFonts w:ascii="Times New Roman" w:eastAsia="方正仿宋_GBK" w:hAnsi="Times New Roman" w:cs="Times New Roman"/>
          <w:color w:val="000000"/>
          <w:sz w:val="32"/>
          <w:szCs w:val="32"/>
        </w:rPr>
        <w:t>,</w:t>
      </w:r>
      <w:r>
        <w:rPr>
          <w:rFonts w:ascii="方正仿宋_GBK" w:eastAsia="方正仿宋_GBK" w:hAnsi="方正仿宋_GBK" w:cs="方正仿宋_GBK" w:hint="eastAsia"/>
          <w:color w:val="000000"/>
          <w:sz w:val="32"/>
          <w:szCs w:val="32"/>
        </w:rPr>
        <w:t>依据剧院规模</w:t>
      </w:r>
      <w:r>
        <w:rPr>
          <w:rFonts w:ascii="Times New Roman" w:eastAsia="方正仿宋_GBK" w:hAnsi="Times New Roman" w:cs="Times New Roman"/>
          <w:color w:val="000000"/>
          <w:sz w:val="32"/>
          <w:szCs w:val="32"/>
        </w:rPr>
        <w:t>(</w:t>
      </w:r>
      <w:r>
        <w:rPr>
          <w:rFonts w:ascii="方正仿宋_GBK" w:eastAsia="方正仿宋_GBK" w:hAnsi="方正仿宋_GBK" w:cs="方正仿宋_GBK" w:hint="eastAsia"/>
          <w:color w:val="000000"/>
          <w:sz w:val="32"/>
          <w:szCs w:val="32"/>
        </w:rPr>
        <w:t>含小剧场</w:t>
      </w:r>
      <w:r>
        <w:rPr>
          <w:rFonts w:ascii="Times New Roman" w:eastAsia="方正仿宋_GBK" w:hAnsi="Times New Roman" w:cs="Times New Roman"/>
          <w:color w:val="000000"/>
          <w:sz w:val="32"/>
          <w:szCs w:val="32"/>
        </w:rPr>
        <w:t>)</w:t>
      </w:r>
      <w:r>
        <w:rPr>
          <w:rFonts w:ascii="方正仿宋_GBK" w:eastAsia="方正仿宋_GBK" w:hAnsi="方正仿宋_GBK" w:cs="方正仿宋_GBK" w:hint="eastAsia"/>
          <w:color w:val="000000"/>
          <w:sz w:val="32"/>
          <w:szCs w:val="32"/>
        </w:rPr>
        <w:t>、演出场次和观众人数等分类综合排名，对综合排名前</w:t>
      </w:r>
      <w:r>
        <w:rPr>
          <w:rFonts w:ascii="Times New Roman" w:eastAsia="方正仿宋_GBK" w:hAnsi="Times New Roman" w:cs="Times New Roman"/>
          <w:color w:val="000000"/>
          <w:sz w:val="32"/>
          <w:szCs w:val="32"/>
        </w:rPr>
        <w:t>10</w:t>
      </w:r>
      <w:r>
        <w:rPr>
          <w:rFonts w:ascii="方正仿宋_GBK" w:eastAsia="方正仿宋_GBK" w:hAnsi="方正仿宋_GBK" w:cs="方正仿宋_GBK" w:hint="eastAsia"/>
          <w:color w:val="000000"/>
          <w:sz w:val="32"/>
          <w:szCs w:val="32"/>
        </w:rPr>
        <w:t>的给予</w:t>
      </w:r>
      <w:r>
        <w:rPr>
          <w:rFonts w:ascii="Times New Roman" w:eastAsia="方正仿宋_GBK" w:hAnsi="Times New Roman" w:cs="Times New Roman"/>
          <w:color w:val="000000"/>
          <w:sz w:val="32"/>
          <w:szCs w:val="32"/>
        </w:rPr>
        <w:t>5-10</w:t>
      </w:r>
      <w:r>
        <w:rPr>
          <w:rFonts w:ascii="方正仿宋_GBK" w:eastAsia="方正仿宋_GBK" w:hAnsi="方正仿宋_GBK" w:cs="方正仿宋_GBK" w:hint="eastAsia"/>
          <w:color w:val="000000"/>
          <w:sz w:val="32"/>
          <w:szCs w:val="32"/>
        </w:rPr>
        <w:t>万元奖励。</w:t>
      </w:r>
      <w:r>
        <w:rPr>
          <w:rFonts w:ascii="方正仿宋_GBK" w:eastAsia="方正仿宋_GBK" w:hAnsi="方正仿宋_GBK" w:cs="方正仿宋_GBK" w:hint="eastAsia"/>
          <w:color w:val="000000"/>
          <w:sz w:val="32"/>
          <w:szCs w:val="32"/>
        </w:rPr>
        <w:lastRenderedPageBreak/>
        <w:t>其中第</w:t>
      </w:r>
      <w:r>
        <w:rPr>
          <w:rFonts w:ascii="Times New Roman" w:eastAsia="方正仿宋_GBK" w:hAnsi="Times New Roman" w:cs="Times New Roman"/>
          <w:color w:val="000000"/>
          <w:sz w:val="32"/>
          <w:szCs w:val="32"/>
        </w:rPr>
        <w:t>1-5</w:t>
      </w:r>
      <w:r>
        <w:rPr>
          <w:rFonts w:ascii="方正仿宋_GBK" w:eastAsia="方正仿宋_GBK" w:hAnsi="方正仿宋_GBK" w:cs="方正仿宋_GBK" w:hint="eastAsia"/>
          <w:color w:val="000000"/>
          <w:sz w:val="32"/>
          <w:szCs w:val="32"/>
        </w:rPr>
        <w:t>名，分别奖励</w:t>
      </w:r>
      <w:r>
        <w:rPr>
          <w:rFonts w:ascii="Times New Roman" w:eastAsia="方正仿宋_GBK" w:hAnsi="Times New Roman" w:cs="Times New Roman"/>
          <w:color w:val="000000"/>
          <w:sz w:val="32"/>
          <w:szCs w:val="32"/>
        </w:rPr>
        <w:t>10</w:t>
      </w:r>
      <w:r>
        <w:rPr>
          <w:rFonts w:ascii="方正仿宋_GBK" w:eastAsia="方正仿宋_GBK" w:hAnsi="方正仿宋_GBK" w:cs="方正仿宋_GBK" w:hint="eastAsia"/>
          <w:color w:val="000000"/>
          <w:sz w:val="32"/>
          <w:szCs w:val="32"/>
        </w:rPr>
        <w:t>万元；第</w:t>
      </w:r>
      <w:r>
        <w:rPr>
          <w:rFonts w:ascii="Times New Roman" w:eastAsia="方正仿宋_GBK" w:hAnsi="Times New Roman" w:cs="Times New Roman"/>
          <w:color w:val="000000"/>
          <w:sz w:val="32"/>
          <w:szCs w:val="32"/>
        </w:rPr>
        <w:t>6-8</w:t>
      </w:r>
      <w:r>
        <w:rPr>
          <w:rFonts w:ascii="方正仿宋_GBK" w:eastAsia="方正仿宋_GBK" w:hAnsi="方正仿宋_GBK" w:cs="方正仿宋_GBK" w:hint="eastAsia"/>
          <w:color w:val="000000"/>
          <w:sz w:val="32"/>
          <w:szCs w:val="32"/>
        </w:rPr>
        <w:t>名，分别奖励</w:t>
      </w:r>
      <w:r>
        <w:rPr>
          <w:rFonts w:ascii="Times New Roman" w:eastAsia="方正仿宋_GBK" w:hAnsi="Times New Roman" w:cs="Times New Roman"/>
          <w:color w:val="000000"/>
          <w:sz w:val="32"/>
          <w:szCs w:val="32"/>
        </w:rPr>
        <w:t>8</w:t>
      </w:r>
      <w:r>
        <w:rPr>
          <w:rFonts w:ascii="方正仿宋_GBK" w:eastAsia="方正仿宋_GBK" w:hAnsi="方正仿宋_GBK" w:cs="方正仿宋_GBK" w:hint="eastAsia"/>
          <w:color w:val="000000"/>
          <w:sz w:val="32"/>
          <w:szCs w:val="32"/>
        </w:rPr>
        <w:t>万元</w:t>
      </w:r>
      <w:r>
        <w:rPr>
          <w:rFonts w:ascii="Times New Roman" w:eastAsia="方正仿宋_GBK" w:hAnsi="Times New Roman" w:cs="Times New Roman"/>
          <w:color w:val="000000"/>
          <w:sz w:val="32"/>
          <w:szCs w:val="32"/>
        </w:rPr>
        <w:t>;</w:t>
      </w:r>
      <w:r>
        <w:rPr>
          <w:rFonts w:ascii="方正仿宋_GBK" w:eastAsia="方正仿宋_GBK" w:hAnsi="方正仿宋_GBK" w:cs="方正仿宋_GBK" w:hint="eastAsia"/>
          <w:color w:val="000000"/>
          <w:sz w:val="32"/>
          <w:szCs w:val="32"/>
        </w:rPr>
        <w:t>第</w:t>
      </w:r>
      <w:r>
        <w:rPr>
          <w:rFonts w:ascii="Times New Roman" w:eastAsia="方正仿宋_GBK" w:hAnsi="Times New Roman" w:cs="Times New Roman"/>
          <w:color w:val="000000"/>
          <w:sz w:val="32"/>
          <w:szCs w:val="32"/>
        </w:rPr>
        <w:t>9-10</w:t>
      </w:r>
      <w:r>
        <w:rPr>
          <w:rFonts w:ascii="方正仿宋_GBK" w:eastAsia="方正仿宋_GBK" w:hAnsi="方正仿宋_GBK" w:cs="方正仿宋_GBK" w:hint="eastAsia"/>
          <w:color w:val="000000"/>
          <w:sz w:val="32"/>
          <w:szCs w:val="32"/>
        </w:rPr>
        <w:t>名，分别奖励</w:t>
      </w:r>
      <w:r>
        <w:rPr>
          <w:rFonts w:ascii="Times New Roman" w:eastAsia="方正仿宋_GBK" w:hAnsi="Times New Roman" w:cs="Times New Roman"/>
          <w:color w:val="000000"/>
          <w:sz w:val="32"/>
          <w:szCs w:val="32"/>
        </w:rPr>
        <w:t>5</w:t>
      </w:r>
      <w:r>
        <w:rPr>
          <w:rFonts w:ascii="方正仿宋_GBK" w:eastAsia="方正仿宋_GBK" w:hAnsi="方正仿宋_GBK" w:cs="方正仿宋_GBK" w:hint="eastAsia"/>
          <w:color w:val="000000"/>
          <w:sz w:val="32"/>
          <w:szCs w:val="32"/>
        </w:rPr>
        <w:t>万元</w:t>
      </w:r>
      <w:r>
        <w:rPr>
          <w:rFonts w:ascii="宋体" w:hAnsi="宋体" w:cs="宋体" w:hint="eastAsia"/>
          <w:color w:val="000000"/>
          <w:sz w:val="32"/>
          <w:szCs w:val="32"/>
        </w:rPr>
        <w:t>。</w:t>
      </w:r>
    </w:p>
    <w:p w:rsidR="009936BF" w:rsidRDefault="009936BF" w:rsidP="00F121A5">
      <w:pPr>
        <w:spacing w:line="560" w:lineRule="exact"/>
        <w:ind w:firstLineChars="200" w:firstLine="640"/>
        <w:rPr>
          <w:rFonts w:ascii="Times New Roman" w:eastAsia="方正黑体_GBK" w:hAnsi="Times New Roman" w:cs="Times New Roman"/>
          <w:color w:val="000000"/>
          <w:sz w:val="32"/>
          <w:szCs w:val="32"/>
        </w:rPr>
      </w:pPr>
      <w:r>
        <w:rPr>
          <w:rFonts w:ascii="方正黑体_GBK" w:eastAsia="方正黑体_GBK" w:hAnsi="方正黑体_GBK" w:cs="方正黑体_GBK" w:hint="eastAsia"/>
          <w:color w:val="000000"/>
          <w:sz w:val="32"/>
          <w:szCs w:val="32"/>
        </w:rPr>
        <w:t>五、申报材</w:t>
      </w:r>
      <w:r>
        <w:rPr>
          <w:rFonts w:ascii="宋体" w:hAnsi="宋体" w:cs="宋体" w:hint="eastAsia"/>
          <w:color w:val="000000"/>
          <w:sz w:val="32"/>
          <w:szCs w:val="32"/>
        </w:rPr>
        <w:t>料</w:t>
      </w:r>
    </w:p>
    <w:p w:rsidR="009936BF" w:rsidRDefault="009936BF" w:rsidP="00F121A5">
      <w:pPr>
        <w:spacing w:line="560" w:lineRule="exact"/>
        <w:ind w:firstLineChars="200" w:firstLine="640"/>
        <w:rPr>
          <w:rFonts w:ascii="Times New Roman" w:eastAsia="方正黑体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方正仿宋_GBK" w:hint="eastAsia"/>
          <w:color w:val="000000"/>
          <w:sz w:val="32"/>
          <w:szCs w:val="32"/>
        </w:rPr>
        <w:t>．</w:t>
      </w:r>
      <w:r>
        <w:rPr>
          <w:rFonts w:ascii="方正仿宋_GBK" w:eastAsia="方正仿宋_GBK" w:hAnsi="方正仿宋_GBK" w:cs="方正仿宋_GBK" w:hint="eastAsia"/>
          <w:color w:val="000000"/>
          <w:sz w:val="32"/>
          <w:szCs w:val="32"/>
        </w:rPr>
        <w:t>演出经纪机构、演出经营场所奖励资金兑现申报表</w:t>
      </w:r>
      <w:r>
        <w:rPr>
          <w:rFonts w:ascii="宋体" w:hAnsi="宋体" w:cs="宋体" w:hint="eastAsia"/>
          <w:color w:val="000000"/>
          <w:sz w:val="32"/>
          <w:szCs w:val="32"/>
        </w:rPr>
        <w:t>；</w:t>
      </w:r>
    </w:p>
    <w:p w:rsidR="009936BF" w:rsidRDefault="009936BF" w:rsidP="00F121A5">
      <w:pPr>
        <w:spacing w:line="560" w:lineRule="exact"/>
        <w:ind w:firstLineChars="200" w:firstLine="640"/>
        <w:rPr>
          <w:rFonts w:ascii="Times New Roman" w:eastAsia="方正黑体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方正仿宋_GBK" w:hint="eastAsia"/>
          <w:color w:val="000000"/>
          <w:sz w:val="32"/>
          <w:szCs w:val="32"/>
        </w:rPr>
        <w:t>．</w:t>
      </w:r>
      <w:r>
        <w:rPr>
          <w:rFonts w:ascii="方正仿宋_GBK" w:eastAsia="方正仿宋_GBK" w:hAnsi="方正仿宋_GBK" w:cs="方正仿宋_GBK" w:hint="eastAsia"/>
          <w:color w:val="000000"/>
          <w:sz w:val="32"/>
          <w:szCs w:val="32"/>
        </w:rPr>
        <w:t>演出经纪机构、演出经营场所奖励资金兑现申报承诺书</w:t>
      </w:r>
      <w:r>
        <w:rPr>
          <w:rFonts w:ascii="方正仿宋_GBK" w:eastAsia="方正仿宋_GBK" w:hAnsi="方正仿宋_GBK" w:cs="方正仿宋_GBK"/>
          <w:color w:val="000000"/>
          <w:sz w:val="32"/>
          <w:szCs w:val="32"/>
        </w:rPr>
        <w:t xml:space="preserve"> </w:t>
      </w:r>
      <w:r>
        <w:rPr>
          <w:rFonts w:ascii="宋体" w:hAnsi="宋体" w:cs="宋体" w:hint="eastAsia"/>
          <w:color w:val="000000"/>
          <w:sz w:val="32"/>
          <w:szCs w:val="32"/>
        </w:rPr>
        <w:t>；</w:t>
      </w:r>
    </w:p>
    <w:p w:rsidR="009936BF" w:rsidRDefault="009936BF" w:rsidP="00F121A5">
      <w:pPr>
        <w:spacing w:line="560" w:lineRule="exact"/>
        <w:ind w:firstLineChars="200" w:firstLine="640"/>
        <w:rPr>
          <w:rFonts w:ascii="Times New Roman" w:eastAsia="方正黑体_GBK" w:hAnsi="Times New Roman" w:cs="Times New Roman"/>
          <w:color w:val="000000"/>
          <w:sz w:val="32"/>
          <w:szCs w:val="32"/>
        </w:rPr>
      </w:pPr>
      <w:r>
        <w:rPr>
          <w:rFonts w:ascii="Times New Roman" w:eastAsia="方正仿宋_GBK" w:hAnsi="Times New Roman" w:cs="Times New Roman"/>
          <w:color w:val="000000"/>
          <w:sz w:val="32"/>
          <w:szCs w:val="32"/>
        </w:rPr>
        <w:t>3</w:t>
      </w:r>
      <w:r>
        <w:rPr>
          <w:rFonts w:ascii="Times New Roman" w:eastAsia="方正仿宋_GBK" w:hAnsi="Times New Roman" w:cs="方正仿宋_GBK" w:hint="eastAsia"/>
          <w:color w:val="000000"/>
          <w:sz w:val="32"/>
          <w:szCs w:val="32"/>
        </w:rPr>
        <w:t>．</w:t>
      </w:r>
      <w:r>
        <w:rPr>
          <w:rFonts w:ascii="方正仿宋_GBK" w:eastAsia="方正仿宋_GBK" w:hAnsi="方正仿宋_GBK" w:cs="方正仿宋_GBK" w:hint="eastAsia"/>
          <w:color w:val="000000"/>
          <w:sz w:val="32"/>
          <w:szCs w:val="32"/>
        </w:rPr>
        <w:t>《营业执照》《演出场所经营单位备案证明》《营业性演出许可证》《消防安全检查合格证》复印件</w:t>
      </w:r>
      <w:r>
        <w:rPr>
          <w:rFonts w:ascii="宋体" w:hAnsi="宋体" w:cs="宋体" w:hint="eastAsia"/>
          <w:color w:val="000000"/>
          <w:sz w:val="32"/>
          <w:szCs w:val="32"/>
        </w:rPr>
        <w:t>；</w:t>
      </w:r>
    </w:p>
    <w:p w:rsidR="009936BF" w:rsidRDefault="009936BF" w:rsidP="00F121A5">
      <w:pPr>
        <w:spacing w:line="560" w:lineRule="exact"/>
        <w:ind w:firstLineChars="200" w:firstLine="640"/>
        <w:rPr>
          <w:rFonts w:ascii="Times New Roman" w:eastAsia="方正黑体_GBK" w:hAnsi="Times New Roman" w:cs="Times New Roman"/>
          <w:color w:val="000000"/>
          <w:sz w:val="32"/>
          <w:szCs w:val="32"/>
        </w:rPr>
      </w:pPr>
      <w:r>
        <w:rPr>
          <w:rFonts w:ascii="Times New Roman" w:eastAsia="方正仿宋_GBK" w:hAnsi="Times New Roman" w:cs="Times New Roman"/>
          <w:color w:val="000000"/>
          <w:sz w:val="32"/>
          <w:szCs w:val="32"/>
        </w:rPr>
        <w:t>4</w:t>
      </w:r>
      <w:r>
        <w:rPr>
          <w:rFonts w:ascii="Times New Roman" w:eastAsia="方正仿宋_GBK" w:hAnsi="Times New Roman" w:cs="方正仿宋_GBK" w:hint="eastAsia"/>
          <w:color w:val="000000"/>
          <w:sz w:val="32"/>
          <w:szCs w:val="32"/>
        </w:rPr>
        <w:t>．</w:t>
      </w:r>
      <w:r>
        <w:rPr>
          <w:rFonts w:ascii="方正仿宋_GBK" w:eastAsia="方正仿宋_GBK" w:hAnsi="方正仿宋_GBK" w:cs="方正仿宋_GBK" w:hint="eastAsia"/>
          <w:color w:val="000000"/>
          <w:sz w:val="32"/>
          <w:szCs w:val="32"/>
        </w:rPr>
        <w:t>相关佐证材料</w:t>
      </w:r>
      <w:r>
        <w:rPr>
          <w:rFonts w:ascii="宋体" w:hAnsi="宋体" w:cs="宋体" w:hint="eastAsia"/>
          <w:color w:val="000000"/>
          <w:sz w:val="32"/>
          <w:szCs w:val="32"/>
        </w:rPr>
        <w:t>：</w:t>
      </w:r>
    </w:p>
    <w:p w:rsidR="009936BF" w:rsidRDefault="009936BF" w:rsidP="00F121A5">
      <w:pPr>
        <w:spacing w:line="560" w:lineRule="exact"/>
        <w:ind w:firstLineChars="200" w:firstLine="640"/>
        <w:rPr>
          <w:rFonts w:ascii="Times New Roman" w:eastAsia="方正黑体_GBK" w:hAnsi="Times New Roman" w:cs="Times New Roman"/>
          <w:color w:val="000000"/>
          <w:sz w:val="32"/>
          <w:szCs w:val="32"/>
        </w:rPr>
      </w:pPr>
      <w:r>
        <w:rPr>
          <w:rFonts w:ascii="方正仿宋_GBK" w:eastAsia="方正仿宋_GBK" w:hAnsi="方正仿宋_GBK" w:cs="方正仿宋_GBK" w:hint="eastAsia"/>
          <w:color w:val="000000"/>
          <w:sz w:val="32"/>
          <w:szCs w:val="32"/>
        </w:rPr>
        <w:t>（</w:t>
      </w:r>
      <w:r>
        <w:rPr>
          <w:rFonts w:ascii="Times New Roman" w:eastAsia="方正仿宋_GBK" w:hAnsi="Times New Roman" w:cs="Times New Roman"/>
          <w:color w:val="000000"/>
          <w:sz w:val="32"/>
          <w:szCs w:val="32"/>
        </w:rPr>
        <w:t>1</w:t>
      </w:r>
      <w:r>
        <w:rPr>
          <w:rFonts w:ascii="方正仿宋_GBK" w:eastAsia="方正仿宋_GBK" w:hAnsi="方正仿宋_GBK" w:cs="方正仿宋_GBK" w:hint="eastAsia"/>
          <w:color w:val="000000"/>
          <w:sz w:val="32"/>
          <w:szCs w:val="32"/>
        </w:rPr>
        <w:t>）在全国文化市场技术监管与服务平台上申报举办演出的批复</w:t>
      </w:r>
      <w:r>
        <w:rPr>
          <w:rFonts w:ascii="宋体" w:hAnsi="宋体" w:cs="宋体" w:hint="eastAsia"/>
          <w:color w:val="000000"/>
          <w:sz w:val="32"/>
          <w:szCs w:val="32"/>
        </w:rPr>
        <w:t>；</w:t>
      </w:r>
    </w:p>
    <w:p w:rsidR="009936BF" w:rsidRDefault="009936BF" w:rsidP="00F121A5">
      <w:pPr>
        <w:spacing w:line="560" w:lineRule="exact"/>
        <w:ind w:firstLineChars="200" w:firstLine="640"/>
        <w:rPr>
          <w:rFonts w:ascii="Times New Roman" w:eastAsia="方正黑体_GBK" w:hAnsi="Times New Roman" w:cs="Times New Roman"/>
          <w:sz w:val="32"/>
          <w:szCs w:val="32"/>
        </w:rPr>
      </w:pPr>
      <w:r w:rsidRPr="00566B23">
        <w:rPr>
          <w:rFonts w:ascii="方正仿宋_GBK" w:eastAsia="方正仿宋_GBK" w:hAnsi="方正仿宋_GBK" w:cs="方正仿宋_GBK" w:hint="eastAsia"/>
          <w:sz w:val="32"/>
          <w:szCs w:val="32"/>
          <w:highlight w:val="yellow"/>
        </w:rPr>
        <w:t>（</w:t>
      </w:r>
      <w:r w:rsidRPr="00566B23">
        <w:rPr>
          <w:rFonts w:ascii="Times New Roman" w:eastAsia="方正仿宋_GBK" w:hAnsi="Times New Roman" w:cs="Times New Roman"/>
          <w:sz w:val="32"/>
          <w:szCs w:val="32"/>
          <w:highlight w:val="yellow"/>
        </w:rPr>
        <w:t>2</w:t>
      </w:r>
      <w:r w:rsidRPr="00566B23">
        <w:rPr>
          <w:rFonts w:ascii="方正仿宋_GBK" w:eastAsia="方正仿宋_GBK" w:hAnsi="方正仿宋_GBK" w:cs="方正仿宋_GBK" w:hint="eastAsia"/>
          <w:sz w:val="32"/>
          <w:szCs w:val="32"/>
          <w:highlight w:val="yellow"/>
        </w:rPr>
        <w:t>）由南京文创科技公司提供的观众人次</w:t>
      </w:r>
      <w:r w:rsidRPr="00566B23">
        <w:rPr>
          <w:rFonts w:ascii="宋体" w:hAnsi="宋体" w:cs="宋体" w:hint="eastAsia"/>
          <w:sz w:val="32"/>
          <w:szCs w:val="32"/>
          <w:highlight w:val="yellow"/>
        </w:rPr>
        <w:t>。</w:t>
      </w:r>
    </w:p>
    <w:p w:rsidR="009936BF" w:rsidRDefault="009936BF" w:rsidP="00F121A5">
      <w:pPr>
        <w:spacing w:line="560" w:lineRule="exact"/>
        <w:ind w:firstLineChars="200" w:firstLine="640"/>
        <w:rPr>
          <w:rFonts w:ascii="Times New Roman" w:eastAsia="方正黑体_GBK" w:hAnsi="Times New Roman" w:cs="Times New Roman"/>
          <w:color w:val="000000"/>
          <w:sz w:val="32"/>
          <w:szCs w:val="32"/>
        </w:rPr>
      </w:pPr>
      <w:r>
        <w:rPr>
          <w:rFonts w:ascii="方正黑体_GBK" w:eastAsia="方正黑体_GBK" w:hAnsi="方正黑体_GBK" w:cs="方正黑体_GBK" w:hint="eastAsia"/>
          <w:color w:val="000000"/>
          <w:sz w:val="32"/>
          <w:szCs w:val="32"/>
        </w:rPr>
        <w:t>六、申报时</w:t>
      </w:r>
      <w:r>
        <w:rPr>
          <w:rFonts w:ascii="宋体" w:hAnsi="宋体" w:cs="宋体" w:hint="eastAsia"/>
          <w:color w:val="000000"/>
          <w:sz w:val="32"/>
          <w:szCs w:val="32"/>
        </w:rPr>
        <w:t>间</w:t>
      </w:r>
    </w:p>
    <w:p w:rsidR="009936BF" w:rsidRDefault="009936BF" w:rsidP="00F121A5">
      <w:pPr>
        <w:spacing w:line="560" w:lineRule="exact"/>
        <w:ind w:firstLine="630"/>
        <w:rPr>
          <w:rFonts w:ascii="Times New Roman" w:hAnsi="Times New Roman" w:cs="Times New Roman"/>
          <w:color w:val="000000"/>
          <w:sz w:val="32"/>
          <w:szCs w:val="32"/>
        </w:rPr>
      </w:pPr>
      <w:r>
        <w:rPr>
          <w:rFonts w:ascii="方正仿宋_GBK" w:eastAsia="方正仿宋_GBK" w:hAnsi="方正仿宋_GBK" w:cs="方正仿宋_GBK" w:hint="eastAsia"/>
          <w:color w:val="000000"/>
          <w:sz w:val="32"/>
          <w:szCs w:val="32"/>
        </w:rPr>
        <w:t>奖励资金兑现申报时间为</w:t>
      </w:r>
      <w:r>
        <w:rPr>
          <w:rFonts w:ascii="Times New Roman" w:hAnsi="Times New Roman" w:cs="Times New Roman"/>
          <w:color w:val="000000"/>
          <w:sz w:val="32"/>
          <w:szCs w:val="32"/>
        </w:rPr>
        <w:t>12</w:t>
      </w:r>
      <w:r>
        <w:rPr>
          <w:rFonts w:ascii="方正仿宋_GBK" w:eastAsia="方正仿宋_GBK" w:hAnsi="方正仿宋_GBK" w:cs="方正仿宋_GBK" w:hint="eastAsia"/>
          <w:color w:val="000000"/>
          <w:sz w:val="32"/>
          <w:szCs w:val="32"/>
        </w:rPr>
        <w:t>月</w:t>
      </w:r>
      <w:r>
        <w:rPr>
          <w:rFonts w:ascii="Times New Roman" w:eastAsia="方正仿宋_GBK" w:hAnsi="Times New Roman" w:cs="Times New Roman"/>
          <w:color w:val="000000"/>
          <w:sz w:val="32"/>
          <w:szCs w:val="32"/>
        </w:rPr>
        <w:t>1</w:t>
      </w:r>
      <w:r>
        <w:rPr>
          <w:rFonts w:ascii="方正仿宋_GBK" w:eastAsia="方正仿宋_GBK" w:hAnsi="方正仿宋_GBK" w:cs="方正仿宋_GBK" w:hint="eastAsia"/>
          <w:color w:val="000000"/>
          <w:sz w:val="32"/>
          <w:szCs w:val="32"/>
        </w:rPr>
        <w:t>日至</w:t>
      </w:r>
      <w:r>
        <w:rPr>
          <w:rFonts w:ascii="Times New Roman" w:eastAsia="方正仿宋_GBK" w:hAnsi="Times New Roman" w:cs="Times New Roman"/>
          <w:color w:val="000000"/>
          <w:sz w:val="32"/>
          <w:szCs w:val="32"/>
        </w:rPr>
        <w:t>10</w:t>
      </w:r>
      <w:r>
        <w:rPr>
          <w:rFonts w:ascii="方正仿宋_GBK" w:eastAsia="方正仿宋_GBK" w:hAnsi="方正仿宋_GBK" w:cs="方正仿宋_GBK" w:hint="eastAsia"/>
          <w:color w:val="000000"/>
          <w:sz w:val="32"/>
          <w:szCs w:val="32"/>
        </w:rPr>
        <w:t>日。各演出经纪机构、演出经营场所于</w:t>
      </w:r>
      <w:r>
        <w:rPr>
          <w:rFonts w:ascii="Times New Roman" w:hAnsi="Times New Roman" w:cs="Times New Roman"/>
          <w:color w:val="000000"/>
          <w:sz w:val="32"/>
          <w:szCs w:val="32"/>
        </w:rPr>
        <w:t>12</w:t>
      </w:r>
      <w:r>
        <w:rPr>
          <w:rFonts w:ascii="方正仿宋_GBK" w:eastAsia="方正仿宋_GBK" w:hAnsi="方正仿宋_GBK" w:cs="方正仿宋_GBK" w:hint="eastAsia"/>
          <w:color w:val="000000"/>
          <w:sz w:val="32"/>
          <w:szCs w:val="32"/>
        </w:rPr>
        <w:t>月</w:t>
      </w:r>
      <w:r>
        <w:rPr>
          <w:rFonts w:ascii="Times New Roman" w:eastAsia="方正仿宋_GBK" w:hAnsi="Times New Roman" w:cs="Times New Roman"/>
          <w:color w:val="000000"/>
          <w:sz w:val="32"/>
          <w:szCs w:val="32"/>
        </w:rPr>
        <w:t>10</w:t>
      </w:r>
      <w:r>
        <w:rPr>
          <w:rFonts w:ascii="方正仿宋_GBK" w:eastAsia="方正仿宋_GBK" w:hAnsi="方正仿宋_GBK" w:cs="方正仿宋_GBK" w:hint="eastAsia"/>
          <w:color w:val="000000"/>
          <w:sz w:val="32"/>
          <w:szCs w:val="32"/>
        </w:rPr>
        <w:t>日前将材料送至市文化和旅游局（建邺区江东中路</w:t>
      </w:r>
      <w:r>
        <w:rPr>
          <w:rFonts w:ascii="Times New Roman" w:eastAsia="方正仿宋_GBK" w:hAnsi="Times New Roman" w:cs="Times New Roman"/>
          <w:color w:val="000000"/>
          <w:sz w:val="32"/>
          <w:szCs w:val="32"/>
        </w:rPr>
        <w:t>265</w:t>
      </w:r>
      <w:r>
        <w:rPr>
          <w:rFonts w:ascii="方正仿宋_GBK" w:eastAsia="方正仿宋_GBK" w:hAnsi="方正仿宋_GBK" w:cs="方正仿宋_GBK" w:hint="eastAsia"/>
          <w:color w:val="000000"/>
          <w:sz w:val="32"/>
          <w:szCs w:val="32"/>
        </w:rPr>
        <w:t>号新城大厦</w:t>
      </w:r>
      <w:r>
        <w:rPr>
          <w:rFonts w:ascii="Times New Roman" w:eastAsia="方正仿宋_GBK" w:hAnsi="Times New Roman" w:cs="Times New Roman"/>
          <w:color w:val="000000"/>
          <w:sz w:val="32"/>
          <w:szCs w:val="32"/>
        </w:rPr>
        <w:t>D</w:t>
      </w:r>
      <w:r>
        <w:rPr>
          <w:rFonts w:ascii="方正仿宋_GBK" w:eastAsia="方正仿宋_GBK" w:hAnsi="方正仿宋_GBK" w:cs="方正仿宋_GBK" w:hint="eastAsia"/>
          <w:color w:val="000000"/>
          <w:sz w:val="32"/>
          <w:szCs w:val="32"/>
        </w:rPr>
        <w:t>座</w:t>
      </w:r>
      <w:r>
        <w:rPr>
          <w:rFonts w:ascii="Times New Roman" w:eastAsia="方正仿宋_GBK" w:hAnsi="Times New Roman" w:cs="Times New Roman"/>
          <w:color w:val="000000"/>
          <w:sz w:val="32"/>
          <w:szCs w:val="32"/>
        </w:rPr>
        <w:t>15F93</w:t>
      </w:r>
      <w:r>
        <w:rPr>
          <w:rFonts w:ascii="方正仿宋_GBK" w:eastAsia="方正仿宋_GBK" w:hAnsi="方正仿宋_GBK" w:cs="方正仿宋_GBK" w:hint="eastAsia"/>
          <w:color w:val="000000"/>
          <w:sz w:val="32"/>
          <w:szCs w:val="32"/>
        </w:rPr>
        <w:t>办公室）。逾期不按规定提交申报材料视为自动放弃奖励资金申报资格</w:t>
      </w:r>
      <w:r>
        <w:rPr>
          <w:rFonts w:ascii="宋体" w:hAnsi="宋体" w:cs="宋体" w:hint="eastAsia"/>
          <w:color w:val="000000"/>
          <w:sz w:val="32"/>
          <w:szCs w:val="32"/>
        </w:rPr>
        <w:t>。</w:t>
      </w:r>
    </w:p>
    <w:p w:rsidR="009936BF" w:rsidRDefault="009936BF" w:rsidP="00F121A5">
      <w:pPr>
        <w:spacing w:line="560" w:lineRule="exact"/>
        <w:ind w:firstLineChars="200" w:firstLine="640"/>
        <w:rPr>
          <w:rFonts w:ascii="Times New Roman" w:eastAsia="方正黑体_GBK" w:hAnsi="Times New Roman" w:cs="Times New Roman"/>
          <w:color w:val="000000"/>
          <w:sz w:val="32"/>
          <w:szCs w:val="32"/>
        </w:rPr>
      </w:pPr>
      <w:r>
        <w:rPr>
          <w:rFonts w:ascii="方正黑体_GBK" w:eastAsia="方正黑体_GBK" w:hAnsi="方正黑体_GBK" w:cs="方正黑体_GBK" w:hint="eastAsia"/>
          <w:color w:val="000000"/>
          <w:sz w:val="32"/>
          <w:szCs w:val="32"/>
        </w:rPr>
        <w:t>七、申报程</w:t>
      </w:r>
      <w:r>
        <w:rPr>
          <w:rFonts w:ascii="宋体" w:hAnsi="宋体" w:cs="宋体" w:hint="eastAsia"/>
          <w:color w:val="000000"/>
          <w:sz w:val="32"/>
          <w:szCs w:val="32"/>
        </w:rPr>
        <w:t>序</w:t>
      </w:r>
    </w:p>
    <w:p w:rsidR="009936BF" w:rsidRDefault="009936BF" w:rsidP="00F121A5">
      <w:pPr>
        <w:spacing w:line="560" w:lineRule="exact"/>
        <w:ind w:firstLineChars="200" w:firstLine="640"/>
        <w:rPr>
          <w:rFonts w:ascii="Times New Roman" w:eastAsia="方正黑体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方正仿宋_GBK" w:hint="eastAsia"/>
          <w:color w:val="000000"/>
          <w:sz w:val="32"/>
          <w:szCs w:val="32"/>
        </w:rPr>
        <w:t>．</w:t>
      </w:r>
      <w:r>
        <w:rPr>
          <w:rFonts w:ascii="方正仿宋_GBK" w:eastAsia="方正仿宋_GBK" w:hAnsi="方正仿宋_GBK" w:cs="方正仿宋_GBK" w:hint="eastAsia"/>
          <w:color w:val="000000"/>
          <w:sz w:val="32"/>
          <w:szCs w:val="32"/>
        </w:rPr>
        <w:t>申报单位按述要求准备申报材料，并于规定时间上报</w:t>
      </w:r>
      <w:r>
        <w:rPr>
          <w:rFonts w:ascii="宋体" w:hAnsi="宋体" w:cs="宋体" w:hint="eastAsia"/>
          <w:color w:val="000000"/>
          <w:sz w:val="32"/>
          <w:szCs w:val="32"/>
        </w:rPr>
        <w:t>；</w:t>
      </w:r>
    </w:p>
    <w:p w:rsidR="009936BF" w:rsidRDefault="009936BF" w:rsidP="00F121A5">
      <w:pPr>
        <w:spacing w:line="560" w:lineRule="exact"/>
        <w:ind w:firstLineChars="200" w:firstLine="640"/>
        <w:rPr>
          <w:rFonts w:ascii="Times New Roman" w:eastAsia="方正黑体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方正仿宋_GBK" w:hint="eastAsia"/>
          <w:color w:val="000000"/>
          <w:sz w:val="32"/>
          <w:szCs w:val="32"/>
        </w:rPr>
        <w:t>．</w:t>
      </w:r>
      <w:r>
        <w:rPr>
          <w:rFonts w:ascii="方正仿宋_GBK" w:eastAsia="方正仿宋_GBK" w:hAnsi="方正仿宋_GBK" w:cs="方正仿宋_GBK" w:hint="eastAsia"/>
          <w:color w:val="000000"/>
          <w:sz w:val="32"/>
          <w:szCs w:val="32"/>
        </w:rPr>
        <w:t>市文化和旅游局委托第三方会计师事务所进行审计。凡发现申报材料弄虚作假的，一律取消奖励资格</w:t>
      </w:r>
      <w:r>
        <w:rPr>
          <w:rFonts w:ascii="宋体" w:hAnsi="宋体" w:cs="宋体" w:hint="eastAsia"/>
          <w:color w:val="000000"/>
          <w:sz w:val="32"/>
          <w:szCs w:val="32"/>
        </w:rPr>
        <w:t>；</w:t>
      </w:r>
    </w:p>
    <w:p w:rsidR="009936BF" w:rsidRDefault="009936BF" w:rsidP="00F121A5">
      <w:pPr>
        <w:spacing w:line="560" w:lineRule="exact"/>
        <w:ind w:firstLineChars="200" w:firstLine="640"/>
        <w:rPr>
          <w:rFonts w:ascii="Times New Roman" w:eastAsia="方正黑体_GBK" w:hAnsi="Times New Roman" w:cs="Times New Roman"/>
          <w:color w:val="000000"/>
          <w:sz w:val="32"/>
          <w:szCs w:val="32"/>
        </w:rPr>
      </w:pPr>
      <w:r>
        <w:rPr>
          <w:rFonts w:ascii="Times New Roman" w:eastAsia="方正仿宋_GBK" w:hAnsi="Times New Roman" w:cs="Times New Roman"/>
          <w:color w:val="000000"/>
          <w:sz w:val="32"/>
          <w:szCs w:val="32"/>
        </w:rPr>
        <w:t>3</w:t>
      </w:r>
      <w:r>
        <w:rPr>
          <w:rFonts w:ascii="Times New Roman" w:eastAsia="方正仿宋_GBK" w:hAnsi="Times New Roman" w:cs="方正仿宋_GBK" w:hint="eastAsia"/>
          <w:color w:val="000000"/>
          <w:sz w:val="32"/>
          <w:szCs w:val="32"/>
        </w:rPr>
        <w:t>．</w:t>
      </w:r>
      <w:r>
        <w:rPr>
          <w:rFonts w:ascii="方正仿宋_GBK" w:eastAsia="方正仿宋_GBK" w:hAnsi="方正仿宋_GBK" w:cs="方正仿宋_GBK" w:hint="eastAsia"/>
          <w:color w:val="000000"/>
          <w:sz w:val="32"/>
          <w:szCs w:val="32"/>
        </w:rPr>
        <w:t>由市文化和旅游局、市财政局负责组织评审认定工</w:t>
      </w:r>
      <w:r>
        <w:rPr>
          <w:rFonts w:ascii="方正仿宋_GBK" w:eastAsia="方正仿宋_GBK" w:hAnsi="方正仿宋_GBK" w:cs="方正仿宋_GBK" w:hint="eastAsia"/>
          <w:color w:val="000000"/>
          <w:sz w:val="32"/>
          <w:szCs w:val="32"/>
        </w:rPr>
        <w:lastRenderedPageBreak/>
        <w:t>作</w:t>
      </w:r>
      <w:r>
        <w:rPr>
          <w:rFonts w:ascii="宋体" w:hAnsi="宋体" w:cs="宋体" w:hint="eastAsia"/>
          <w:color w:val="000000"/>
          <w:sz w:val="32"/>
          <w:szCs w:val="32"/>
        </w:rPr>
        <w:t>；</w:t>
      </w:r>
    </w:p>
    <w:p w:rsidR="009936BF" w:rsidRDefault="009936BF" w:rsidP="00F121A5">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4</w:t>
      </w:r>
      <w:r>
        <w:rPr>
          <w:rFonts w:ascii="Times New Roman" w:eastAsia="方正仿宋_GBK" w:hAnsi="Times New Roman" w:cs="方正仿宋_GBK" w:hint="eastAsia"/>
          <w:color w:val="000000"/>
          <w:sz w:val="32"/>
          <w:szCs w:val="32"/>
        </w:rPr>
        <w:t>．</w:t>
      </w:r>
      <w:r>
        <w:rPr>
          <w:rFonts w:ascii="方正仿宋_GBK" w:eastAsia="方正仿宋_GBK" w:hAnsi="方正仿宋_GBK" w:cs="方正仿宋_GBK" w:hint="eastAsia"/>
          <w:color w:val="000000"/>
          <w:sz w:val="32"/>
          <w:szCs w:val="32"/>
        </w:rPr>
        <w:t>演出经纪机构、演出经营场所奖励名单确定后，在市文化和旅游局官方网站公示</w:t>
      </w:r>
      <w:r>
        <w:rPr>
          <w:rFonts w:ascii="Times New Roman" w:eastAsia="方正仿宋_GBK" w:hAnsi="Times New Roman" w:cs="Times New Roman"/>
          <w:color w:val="000000"/>
          <w:sz w:val="32"/>
          <w:szCs w:val="32"/>
        </w:rPr>
        <w:t>5</w:t>
      </w:r>
      <w:r>
        <w:rPr>
          <w:rFonts w:ascii="方正仿宋_GBK" w:eastAsia="方正仿宋_GBK" w:hAnsi="方正仿宋_GBK" w:cs="方正仿宋_GBK" w:hint="eastAsia"/>
          <w:color w:val="000000"/>
          <w:sz w:val="32"/>
          <w:szCs w:val="32"/>
        </w:rPr>
        <w:t>个工作日。公示期满无异议的，由市文化和旅游局、市财政局实施奖励。</w:t>
      </w:r>
      <w:r>
        <w:rPr>
          <w:rFonts w:ascii="方正仿宋_GBK" w:eastAsia="方正仿宋_GBK" w:hAnsi="方正仿宋_GBK" w:cs="方正仿宋_GBK"/>
          <w:color w:val="000000"/>
          <w:sz w:val="32"/>
          <w:szCs w:val="32"/>
        </w:rPr>
        <w:t xml:space="preserve"> </w:t>
      </w:r>
    </w:p>
    <w:p w:rsidR="009936BF" w:rsidRDefault="009936BF" w:rsidP="00F121A5">
      <w:pPr>
        <w:spacing w:line="560" w:lineRule="exact"/>
        <w:ind w:firstLineChars="200" w:firstLine="640"/>
        <w:rPr>
          <w:rFonts w:ascii="Times New Roman" w:eastAsia="方正黑体_GBK" w:hAnsi="Times New Roman" w:cs="Times New Roman"/>
          <w:color w:val="000000"/>
          <w:sz w:val="32"/>
          <w:szCs w:val="32"/>
        </w:rPr>
      </w:pPr>
    </w:p>
    <w:p w:rsidR="009936BF" w:rsidRDefault="009936BF" w:rsidP="00F121A5">
      <w:pPr>
        <w:spacing w:line="560" w:lineRule="exact"/>
        <w:ind w:firstLineChars="200" w:firstLine="640"/>
        <w:rPr>
          <w:rFonts w:ascii="Times New Roman" w:eastAsia="方正仿宋_GBK" w:hAnsi="Times New Roman" w:cs="Times New Roman"/>
          <w:color w:val="000000"/>
          <w:sz w:val="32"/>
          <w:szCs w:val="32"/>
        </w:rPr>
      </w:pPr>
      <w:r>
        <w:rPr>
          <w:rFonts w:ascii="方正仿宋_GBK" w:eastAsia="方正仿宋_GBK" w:hAnsi="方正仿宋_GBK" w:cs="方正仿宋_GBK" w:hint="eastAsia"/>
          <w:color w:val="000000"/>
          <w:sz w:val="32"/>
          <w:szCs w:val="32"/>
        </w:rPr>
        <w:t>联系人：市文化和旅游局市场管理处</w:t>
      </w:r>
      <w:r w:rsidRPr="00566B23">
        <w:rPr>
          <w:rFonts w:ascii="方正仿宋_GBK" w:eastAsia="方正仿宋_GBK" w:hAnsi="方正仿宋_GBK" w:cs="方正仿宋_GBK" w:hint="eastAsia"/>
          <w:color w:val="000000"/>
          <w:sz w:val="32"/>
          <w:szCs w:val="32"/>
        </w:rPr>
        <w:t>孙</w:t>
      </w:r>
      <w:r w:rsidRPr="00566B23">
        <w:rPr>
          <w:rFonts w:ascii="方正仿宋_GBK" w:eastAsia="方正仿宋_GBK" w:hAnsi="宋体" w:cs="方正仿宋_GBK" w:hint="eastAsia"/>
          <w:color w:val="000000"/>
          <w:sz w:val="32"/>
          <w:szCs w:val="32"/>
        </w:rPr>
        <w:t>陵</w:t>
      </w:r>
    </w:p>
    <w:p w:rsidR="009936BF" w:rsidRDefault="009936BF" w:rsidP="00F121A5">
      <w:pPr>
        <w:spacing w:line="560" w:lineRule="exact"/>
        <w:ind w:firstLineChars="200" w:firstLine="640"/>
        <w:rPr>
          <w:rFonts w:ascii="Times New Roman" w:eastAsia="方正黑体_GBK" w:hAnsi="Times New Roman" w:cs="Times New Roman"/>
          <w:color w:val="000000"/>
          <w:sz w:val="32"/>
          <w:szCs w:val="32"/>
        </w:rPr>
      </w:pPr>
      <w:r>
        <w:rPr>
          <w:rFonts w:ascii="方正仿宋_GBK" w:eastAsia="方正仿宋_GBK" w:hAnsi="方正仿宋_GBK" w:cs="方正仿宋_GBK" w:hint="eastAsia"/>
          <w:color w:val="000000"/>
          <w:sz w:val="32"/>
          <w:szCs w:val="32"/>
        </w:rPr>
        <w:t>联系电话：</w:t>
      </w:r>
      <w:r>
        <w:rPr>
          <w:rFonts w:ascii="Times New Roman" w:eastAsia="方正仿宋_GBK" w:hAnsi="Times New Roman" w:cs="Times New Roman"/>
          <w:color w:val="000000"/>
          <w:sz w:val="32"/>
          <w:szCs w:val="32"/>
        </w:rPr>
        <w:t>025</w:t>
      </w:r>
      <w:r>
        <w:rPr>
          <w:rFonts w:ascii="方正仿宋_GBK" w:eastAsia="方正仿宋_GBK" w:hAnsi="方正仿宋_GBK" w:cs="方正仿宋_GBK" w:hint="eastAsia"/>
          <w:color w:val="000000"/>
          <w:sz w:val="32"/>
          <w:szCs w:val="32"/>
        </w:rPr>
        <w:t>－</w:t>
      </w:r>
      <w:r>
        <w:rPr>
          <w:rFonts w:ascii="Times New Roman" w:eastAsia="方正仿宋_GBK" w:hAnsi="Times New Roman" w:cs="Times New Roman"/>
          <w:color w:val="000000"/>
          <w:sz w:val="32"/>
          <w:szCs w:val="32"/>
        </w:rPr>
        <w:t>68789061</w:t>
      </w:r>
    </w:p>
    <w:p w:rsidR="009936BF" w:rsidRDefault="009936BF" w:rsidP="00F121A5">
      <w:pPr>
        <w:spacing w:line="560" w:lineRule="exact"/>
        <w:rPr>
          <w:rFonts w:ascii="Times New Roman" w:eastAsia="方正仿宋_GBK" w:hAnsi="Times New Roman" w:cs="Times New Roman"/>
          <w:color w:val="000000"/>
          <w:sz w:val="32"/>
          <w:szCs w:val="32"/>
        </w:rPr>
      </w:pPr>
    </w:p>
    <w:p w:rsidR="009936BF" w:rsidRDefault="009936BF" w:rsidP="00566B23">
      <w:pPr>
        <w:adjustRightInd w:val="0"/>
        <w:spacing w:line="560" w:lineRule="exact"/>
        <w:ind w:leftChars="304" w:left="2238" w:hangingChars="500" w:hanging="1600"/>
        <w:rPr>
          <w:rFonts w:ascii="Times New Roman" w:eastAsia="方正仿宋_GBK" w:hAnsi="Times New Roman" w:cs="Times New Roman"/>
          <w:color w:val="000000"/>
          <w:sz w:val="32"/>
          <w:szCs w:val="32"/>
        </w:rPr>
      </w:pPr>
      <w:r>
        <w:rPr>
          <w:rFonts w:ascii="方正仿宋_GBK" w:eastAsia="方正仿宋_GBK" w:hAnsi="方正仿宋_GBK" w:cs="方正仿宋_GBK" w:hint="eastAsia"/>
          <w:color w:val="000000"/>
          <w:sz w:val="32"/>
          <w:szCs w:val="32"/>
        </w:rPr>
        <w:t>附件：</w:t>
      </w:r>
      <w:r>
        <w:rPr>
          <w:rFonts w:ascii="Times New Roman" w:eastAsia="方正仿宋_GBK" w:hAnsi="Times New Roman" w:cs="Times New Roman"/>
          <w:color w:val="000000"/>
          <w:sz w:val="32"/>
          <w:szCs w:val="32"/>
        </w:rPr>
        <w:t>1</w:t>
      </w:r>
      <w:r>
        <w:rPr>
          <w:rFonts w:ascii="Times New Roman" w:eastAsia="方正仿宋_GBK" w:hAnsi="Times New Roman" w:cs="方正仿宋_GBK" w:hint="eastAsia"/>
          <w:color w:val="000000"/>
          <w:sz w:val="32"/>
          <w:szCs w:val="32"/>
        </w:rPr>
        <w:t>．</w:t>
      </w:r>
      <w:r>
        <w:rPr>
          <w:rFonts w:ascii="方正仿宋_GBK" w:eastAsia="方正仿宋_GBK" w:hAnsi="方正仿宋_GBK" w:cs="方正仿宋_GBK" w:hint="eastAsia"/>
          <w:color w:val="000000"/>
          <w:sz w:val="32"/>
          <w:szCs w:val="32"/>
        </w:rPr>
        <w:t>演出经纪机构、演出经营场所</w:t>
      </w:r>
      <w:r w:rsidRPr="00566B23">
        <w:rPr>
          <w:rFonts w:ascii="方正仿宋_GBK" w:eastAsia="方正仿宋_GBK" w:hAnsi="方正仿宋_GBK" w:cs="方正仿宋_GBK" w:hint="eastAsia"/>
          <w:color w:val="000000"/>
          <w:sz w:val="32"/>
          <w:szCs w:val="32"/>
        </w:rPr>
        <w:t>消费竞赛奖励</w:t>
      </w:r>
      <w:r w:rsidRPr="00566B23">
        <w:rPr>
          <w:rFonts w:ascii="方正仿宋_GBK" w:eastAsia="方正仿宋_GBK" w:hAnsi="宋体" w:cs="方正仿宋_GBK" w:hint="eastAsia"/>
          <w:color w:val="000000"/>
          <w:sz w:val="32"/>
          <w:szCs w:val="32"/>
        </w:rPr>
        <w:t>资</w:t>
      </w:r>
      <w:r w:rsidRPr="00566B23">
        <w:rPr>
          <w:rFonts w:ascii="方正仿宋_GBK" w:eastAsia="方正仿宋_GBK" w:hAnsi="方正仿宋_GBK" w:cs="方正仿宋_GBK" w:hint="eastAsia"/>
          <w:color w:val="000000"/>
          <w:sz w:val="32"/>
          <w:szCs w:val="32"/>
        </w:rPr>
        <w:t>金兑现申报表</w:t>
      </w:r>
    </w:p>
    <w:p w:rsidR="009936BF" w:rsidRPr="00566B23" w:rsidRDefault="009936BF" w:rsidP="00566B23">
      <w:pPr>
        <w:spacing w:line="560" w:lineRule="exact"/>
        <w:ind w:leftChars="756" w:left="2068" w:hangingChars="150" w:hanging="480"/>
        <w:rPr>
          <w:rFonts w:ascii="方正仿宋_GBK"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方正仿宋_GBK" w:hint="eastAsia"/>
          <w:color w:val="000000"/>
          <w:sz w:val="32"/>
          <w:szCs w:val="32"/>
        </w:rPr>
        <w:t>．</w:t>
      </w:r>
      <w:r>
        <w:rPr>
          <w:rFonts w:ascii="方正仿宋_GBK" w:eastAsia="方正仿宋_GBK" w:hAnsi="方正仿宋_GBK" w:cs="方正仿宋_GBK" w:hint="eastAsia"/>
          <w:color w:val="000000"/>
          <w:sz w:val="32"/>
          <w:szCs w:val="32"/>
        </w:rPr>
        <w:t>演出经纪机构、演出</w:t>
      </w:r>
      <w:r w:rsidRPr="00566B23">
        <w:rPr>
          <w:rFonts w:ascii="方正仿宋_GBK" w:eastAsia="方正仿宋_GBK" w:hAnsi="方正仿宋_GBK" w:cs="方正仿宋_GBK" w:hint="eastAsia"/>
          <w:color w:val="000000"/>
          <w:sz w:val="32"/>
          <w:szCs w:val="32"/>
        </w:rPr>
        <w:t>经营场所消费竞赛奖励</w:t>
      </w:r>
      <w:r w:rsidRPr="00566B23">
        <w:rPr>
          <w:rFonts w:ascii="方正仿宋_GBK" w:eastAsia="方正仿宋_GBK" w:hAnsi="宋体" w:cs="方正仿宋_GBK" w:hint="eastAsia"/>
          <w:color w:val="000000"/>
          <w:sz w:val="32"/>
          <w:szCs w:val="32"/>
        </w:rPr>
        <w:t>资</w:t>
      </w:r>
      <w:r w:rsidRPr="00566B23">
        <w:rPr>
          <w:rFonts w:ascii="方正仿宋_GBK" w:eastAsia="方正仿宋_GBK" w:hAnsi="方正仿宋_GBK" w:cs="方正仿宋_GBK" w:hint="eastAsia"/>
          <w:color w:val="000000"/>
          <w:sz w:val="32"/>
          <w:szCs w:val="32"/>
        </w:rPr>
        <w:t>金兑现申报承诺书</w:t>
      </w:r>
    </w:p>
    <w:p w:rsidR="009936BF" w:rsidRDefault="009936BF" w:rsidP="00F121A5">
      <w:pPr>
        <w:spacing w:line="560" w:lineRule="exact"/>
        <w:rPr>
          <w:rFonts w:ascii="Times New Roman" w:eastAsia="方正仿宋_GBK" w:hAnsi="Times New Roman" w:cs="Times New Roman"/>
          <w:color w:val="000000"/>
          <w:sz w:val="32"/>
          <w:szCs w:val="32"/>
        </w:rPr>
      </w:pPr>
    </w:p>
    <w:p w:rsidR="009936BF" w:rsidRDefault="009936BF" w:rsidP="00F121A5">
      <w:pPr>
        <w:spacing w:line="560" w:lineRule="exact"/>
        <w:rPr>
          <w:rFonts w:ascii="Times New Roman" w:eastAsia="方正仿宋_GBK" w:hAnsi="Times New Roman" w:cs="Times New Roman"/>
          <w:color w:val="000000"/>
          <w:sz w:val="32"/>
          <w:szCs w:val="32"/>
        </w:rPr>
      </w:pPr>
    </w:p>
    <w:p w:rsidR="009936BF" w:rsidRDefault="009936BF" w:rsidP="00F121A5">
      <w:pPr>
        <w:spacing w:line="560" w:lineRule="exact"/>
        <w:rPr>
          <w:rFonts w:ascii="Times New Roman" w:eastAsia="方正仿宋_GBK" w:hAnsi="Times New Roman" w:cs="Times New Roman"/>
          <w:color w:val="000000"/>
          <w:sz w:val="32"/>
          <w:szCs w:val="32"/>
        </w:rPr>
      </w:pPr>
    </w:p>
    <w:p w:rsidR="009936BF" w:rsidRDefault="009936BF" w:rsidP="00F121A5">
      <w:pPr>
        <w:spacing w:line="560" w:lineRule="exact"/>
        <w:rPr>
          <w:rFonts w:ascii="Times New Roman" w:eastAsia="方正仿宋_GBK" w:hAnsi="Times New Roman" w:cs="Times New Roman"/>
          <w:color w:val="000000"/>
          <w:sz w:val="32"/>
          <w:szCs w:val="32"/>
        </w:rPr>
      </w:pPr>
    </w:p>
    <w:p w:rsidR="009936BF" w:rsidRDefault="009936BF" w:rsidP="00F121A5">
      <w:pPr>
        <w:spacing w:line="560" w:lineRule="exact"/>
        <w:rPr>
          <w:rFonts w:ascii="Times New Roman" w:eastAsia="方正仿宋_GBK" w:hAnsi="Times New Roman" w:cs="Times New Roman"/>
          <w:color w:val="000000"/>
          <w:sz w:val="32"/>
          <w:szCs w:val="32"/>
        </w:rPr>
      </w:pPr>
    </w:p>
    <w:p w:rsidR="009936BF" w:rsidRDefault="009936BF" w:rsidP="00F121A5">
      <w:pPr>
        <w:spacing w:line="560" w:lineRule="exact"/>
        <w:rPr>
          <w:rFonts w:ascii="Times New Roman" w:eastAsia="方正仿宋_GBK" w:hAnsi="Times New Roman" w:cs="Times New Roman"/>
          <w:color w:val="000000"/>
          <w:sz w:val="32"/>
          <w:szCs w:val="32"/>
        </w:rPr>
      </w:pPr>
    </w:p>
    <w:p w:rsidR="009936BF" w:rsidRDefault="009936BF" w:rsidP="00F121A5">
      <w:pPr>
        <w:spacing w:line="560" w:lineRule="exact"/>
        <w:rPr>
          <w:rFonts w:ascii="Times New Roman" w:hAnsi="Times New Roman" w:cs="Times New Roman"/>
          <w:color w:val="000000"/>
          <w:sz w:val="32"/>
          <w:szCs w:val="32"/>
        </w:rPr>
      </w:pPr>
    </w:p>
    <w:p w:rsidR="009936BF" w:rsidRDefault="009936BF" w:rsidP="00F121A5">
      <w:pPr>
        <w:spacing w:line="560" w:lineRule="exact"/>
        <w:rPr>
          <w:rFonts w:ascii="Times New Roman" w:eastAsia="方正仿宋_GBK" w:hAnsi="Times New Roman" w:cs="Times New Roman"/>
          <w:color w:val="000000"/>
          <w:sz w:val="32"/>
          <w:szCs w:val="32"/>
        </w:rPr>
      </w:pPr>
    </w:p>
    <w:p w:rsidR="009936BF" w:rsidRDefault="009936BF" w:rsidP="00F121A5">
      <w:pPr>
        <w:spacing w:line="560" w:lineRule="exact"/>
        <w:rPr>
          <w:rFonts w:ascii="Times New Roman" w:hAnsi="Times New Roman" w:cs="Times New Roman"/>
          <w:color w:val="000000"/>
          <w:sz w:val="32"/>
          <w:szCs w:val="32"/>
        </w:rPr>
      </w:pPr>
    </w:p>
    <w:p w:rsidR="009936BF" w:rsidRDefault="009936BF" w:rsidP="00F121A5">
      <w:pPr>
        <w:spacing w:line="560" w:lineRule="exact"/>
        <w:rPr>
          <w:rFonts w:ascii="Times New Roman" w:hAnsi="Times New Roman" w:cs="Times New Roman"/>
          <w:color w:val="000000"/>
          <w:sz w:val="32"/>
          <w:szCs w:val="32"/>
        </w:rPr>
      </w:pPr>
    </w:p>
    <w:p w:rsidR="009936BF" w:rsidRDefault="009936BF" w:rsidP="00F121A5">
      <w:pPr>
        <w:spacing w:line="560" w:lineRule="exact"/>
        <w:rPr>
          <w:rFonts w:ascii="Times New Roman" w:hAnsi="Times New Roman" w:cs="Times New Roman"/>
          <w:color w:val="000000"/>
          <w:sz w:val="32"/>
          <w:szCs w:val="32"/>
        </w:rPr>
      </w:pPr>
    </w:p>
    <w:p w:rsidR="009936BF" w:rsidRDefault="009936BF" w:rsidP="00F121A5">
      <w:pPr>
        <w:spacing w:line="560" w:lineRule="exact"/>
        <w:rPr>
          <w:rFonts w:ascii="Times New Roman" w:hAnsi="Times New Roman" w:cs="Times New Roman"/>
          <w:color w:val="000000"/>
          <w:sz w:val="32"/>
          <w:szCs w:val="32"/>
        </w:rPr>
      </w:pPr>
    </w:p>
    <w:p w:rsidR="009936BF" w:rsidRPr="00BF14FE" w:rsidRDefault="009936BF" w:rsidP="00F121A5">
      <w:pPr>
        <w:rPr>
          <w:rFonts w:ascii="方正黑体_GBK" w:eastAsia="方正黑体_GBK" w:hAnsi="Times New Roman" w:cs="Times New Roman"/>
          <w:kern w:val="0"/>
          <w:sz w:val="30"/>
          <w:szCs w:val="30"/>
        </w:rPr>
      </w:pPr>
      <w:r w:rsidRPr="00BF14FE">
        <w:rPr>
          <w:rFonts w:ascii="方正黑体_GBK" w:eastAsia="方正黑体_GBK" w:hAnsi="宋体" w:cs="方正黑体_GBK" w:hint="eastAsia"/>
          <w:kern w:val="0"/>
          <w:sz w:val="30"/>
          <w:szCs w:val="30"/>
        </w:rPr>
        <w:lastRenderedPageBreak/>
        <w:t>附件</w:t>
      </w:r>
      <w:r w:rsidRPr="00BF14FE">
        <w:rPr>
          <w:rFonts w:ascii="方正黑体_GBK" w:eastAsia="方正黑体_GBK" w:hAnsi="Times New Roman" w:cs="方正黑体_GBK"/>
          <w:kern w:val="0"/>
          <w:sz w:val="30"/>
          <w:szCs w:val="30"/>
        </w:rPr>
        <w:t>1</w:t>
      </w:r>
      <w:r w:rsidRPr="00BF14FE">
        <w:rPr>
          <w:rFonts w:ascii="方正黑体_GBK" w:eastAsia="方正黑体_GBK" w:hAnsi="宋体" w:cs="方正黑体_GBK" w:hint="eastAsia"/>
          <w:kern w:val="0"/>
          <w:sz w:val="30"/>
          <w:szCs w:val="30"/>
        </w:rPr>
        <w:t>：</w:t>
      </w:r>
    </w:p>
    <w:p w:rsidR="009936BF" w:rsidRDefault="009936BF" w:rsidP="00F121A5">
      <w:pPr>
        <w:ind w:firstLineChars="400" w:firstLine="1760"/>
        <w:rPr>
          <w:rFonts w:ascii="Times New Roman" w:eastAsia="方正仿宋_GBK" w:hAnsi="Times New Roman" w:cs="Times New Roman"/>
          <w:kern w:val="0"/>
          <w:sz w:val="44"/>
          <w:szCs w:val="44"/>
        </w:rPr>
      </w:pPr>
    </w:p>
    <w:p w:rsidR="009936BF" w:rsidRDefault="009936BF" w:rsidP="00F121A5">
      <w:pPr>
        <w:ind w:firstLineChars="400" w:firstLine="1760"/>
        <w:rPr>
          <w:rFonts w:ascii="Times New Roman" w:eastAsia="方正仿宋_GBK" w:hAnsi="Times New Roman" w:cs="Times New Roman"/>
          <w:kern w:val="0"/>
          <w:sz w:val="44"/>
          <w:szCs w:val="44"/>
        </w:rPr>
      </w:pPr>
    </w:p>
    <w:p w:rsidR="009936BF" w:rsidRPr="00566B23" w:rsidRDefault="009936BF" w:rsidP="00F121A5">
      <w:pPr>
        <w:jc w:val="center"/>
        <w:rPr>
          <w:rFonts w:ascii="方正小标宋_GBK" w:eastAsia="方正小标宋_GBK" w:hAnsi="Times New Roman" w:cs="Times New Roman"/>
          <w:kern w:val="0"/>
          <w:sz w:val="44"/>
          <w:szCs w:val="44"/>
        </w:rPr>
      </w:pPr>
      <w:r w:rsidRPr="00566B23">
        <w:rPr>
          <w:rFonts w:ascii="方正小标宋_GBK" w:eastAsia="方正小标宋_GBK" w:hAnsi="宋体" w:cs="方正小标宋_GBK" w:hint="eastAsia"/>
          <w:kern w:val="0"/>
          <w:sz w:val="44"/>
          <w:szCs w:val="44"/>
        </w:rPr>
        <w:t>演出经纪机构、演出经营场所</w:t>
      </w:r>
    </w:p>
    <w:p w:rsidR="009936BF" w:rsidRPr="00566B23" w:rsidRDefault="009936BF" w:rsidP="00F121A5">
      <w:pPr>
        <w:jc w:val="center"/>
        <w:rPr>
          <w:rFonts w:ascii="方正小标宋_GBK" w:eastAsia="方正小标宋_GBK" w:hAnsi="Times New Roman" w:cs="Times New Roman"/>
          <w:kern w:val="0"/>
          <w:sz w:val="44"/>
          <w:szCs w:val="44"/>
        </w:rPr>
      </w:pPr>
      <w:r w:rsidRPr="00566B23">
        <w:rPr>
          <w:rFonts w:ascii="方正小标宋_GBK" w:eastAsia="方正小标宋_GBK" w:hAnsi="方正小标宋_GBK" w:cs="方正小标宋_GBK" w:hint="eastAsia"/>
          <w:color w:val="000000"/>
          <w:kern w:val="32"/>
          <w:sz w:val="44"/>
          <w:szCs w:val="44"/>
        </w:rPr>
        <w:t>消费竞赛</w:t>
      </w:r>
      <w:r w:rsidRPr="00566B23">
        <w:rPr>
          <w:rFonts w:ascii="方正小标宋_GBK" w:eastAsia="方正小标宋_GBK" w:hAnsi="宋体" w:cs="方正小标宋_GBK" w:hint="eastAsia"/>
          <w:kern w:val="0"/>
          <w:sz w:val="44"/>
          <w:szCs w:val="44"/>
        </w:rPr>
        <w:t>奖励资金申报表</w:t>
      </w:r>
    </w:p>
    <w:p w:rsidR="009936BF" w:rsidRDefault="009936BF" w:rsidP="00F121A5">
      <w:pPr>
        <w:rPr>
          <w:rFonts w:ascii="Times New Roman" w:eastAsia="方正仿宋_GBK" w:hAnsi="Times New Roman" w:cs="Times New Roman"/>
          <w:kern w:val="0"/>
        </w:rPr>
      </w:pPr>
    </w:p>
    <w:p w:rsidR="009936BF" w:rsidRDefault="009936BF" w:rsidP="00F121A5">
      <w:pPr>
        <w:rPr>
          <w:rFonts w:ascii="Times New Roman" w:eastAsia="方正仿宋_GBK" w:hAnsi="Times New Roman" w:cs="Times New Roman"/>
          <w:kern w:val="0"/>
        </w:rPr>
      </w:pPr>
    </w:p>
    <w:p w:rsidR="009936BF" w:rsidRDefault="009936BF" w:rsidP="00F121A5">
      <w:pPr>
        <w:rPr>
          <w:rFonts w:ascii="Times New Roman" w:eastAsia="方正仿宋_GBK" w:hAnsi="Times New Roman" w:cs="Times New Roman"/>
          <w:kern w:val="0"/>
        </w:rPr>
      </w:pPr>
    </w:p>
    <w:p w:rsidR="009936BF" w:rsidRDefault="009936BF" w:rsidP="00F121A5">
      <w:pPr>
        <w:rPr>
          <w:rFonts w:ascii="Times New Roman" w:eastAsia="方正仿宋_GBK" w:hAnsi="Times New Roman" w:cs="Times New Roman"/>
          <w:kern w:val="0"/>
        </w:rPr>
      </w:pPr>
    </w:p>
    <w:p w:rsidR="009936BF" w:rsidRDefault="009936BF" w:rsidP="00F121A5">
      <w:pPr>
        <w:rPr>
          <w:rFonts w:ascii="Times New Roman" w:eastAsia="方正仿宋_GBK" w:hAnsi="Times New Roman" w:cs="Times New Roman"/>
          <w:kern w:val="0"/>
        </w:rPr>
      </w:pPr>
    </w:p>
    <w:p w:rsidR="009936BF" w:rsidRDefault="009936BF" w:rsidP="00F121A5">
      <w:pPr>
        <w:rPr>
          <w:rFonts w:ascii="Times New Roman" w:eastAsia="方正仿宋_GBK" w:hAnsi="Times New Roman" w:cs="Times New Roman"/>
          <w:kern w:val="0"/>
        </w:rPr>
      </w:pPr>
    </w:p>
    <w:p w:rsidR="009936BF" w:rsidRDefault="009936BF" w:rsidP="00F121A5">
      <w:pPr>
        <w:rPr>
          <w:rFonts w:ascii="Times New Roman" w:eastAsia="方正仿宋_GBK" w:hAnsi="Times New Roman" w:cs="Times New Roman"/>
          <w:kern w:val="0"/>
        </w:rPr>
      </w:pPr>
    </w:p>
    <w:p w:rsidR="009936BF" w:rsidRDefault="009936BF" w:rsidP="00F121A5">
      <w:pPr>
        <w:rPr>
          <w:rFonts w:ascii="Times New Roman" w:eastAsia="方正仿宋_GBK" w:hAnsi="Times New Roman" w:cs="Times New Roman"/>
          <w:kern w:val="0"/>
        </w:rPr>
      </w:pPr>
    </w:p>
    <w:p w:rsidR="009936BF" w:rsidRDefault="009936BF" w:rsidP="00F121A5">
      <w:pPr>
        <w:rPr>
          <w:rFonts w:ascii="Times New Roman" w:eastAsia="方正仿宋_GBK" w:hAnsi="Times New Roman" w:cs="Times New Roman"/>
          <w:kern w:val="0"/>
        </w:rPr>
      </w:pPr>
    </w:p>
    <w:p w:rsidR="009936BF" w:rsidRDefault="009936BF" w:rsidP="00F121A5">
      <w:pPr>
        <w:rPr>
          <w:rFonts w:ascii="Times New Roman" w:eastAsia="方正仿宋_GBK" w:hAnsi="Times New Roman" w:cs="Times New Roman"/>
          <w:kern w:val="0"/>
        </w:rPr>
      </w:pPr>
    </w:p>
    <w:p w:rsidR="009936BF" w:rsidRDefault="009936BF" w:rsidP="00F121A5">
      <w:pPr>
        <w:rPr>
          <w:rFonts w:ascii="Times New Roman" w:eastAsia="方正仿宋_GBK" w:hAnsi="Times New Roman" w:cs="Times New Roman"/>
          <w:kern w:val="0"/>
        </w:rPr>
      </w:pPr>
    </w:p>
    <w:p w:rsidR="009936BF" w:rsidRDefault="009936BF" w:rsidP="00F121A5">
      <w:pPr>
        <w:rPr>
          <w:rFonts w:ascii="Times New Roman" w:eastAsia="方正仿宋_GBK" w:hAnsi="Times New Roman" w:cs="Times New Roman"/>
          <w:kern w:val="0"/>
        </w:rPr>
      </w:pPr>
    </w:p>
    <w:p w:rsidR="009936BF" w:rsidRDefault="009936BF" w:rsidP="00F121A5">
      <w:pPr>
        <w:rPr>
          <w:rFonts w:ascii="Times New Roman" w:eastAsia="方正仿宋_GBK" w:hAnsi="Times New Roman" w:cs="Times New Roman"/>
          <w:kern w:val="0"/>
        </w:rPr>
      </w:pPr>
    </w:p>
    <w:p w:rsidR="009936BF" w:rsidRDefault="009936BF" w:rsidP="00F121A5">
      <w:pPr>
        <w:rPr>
          <w:rFonts w:ascii="Times New Roman" w:eastAsia="方正仿宋_GBK" w:hAnsi="Times New Roman" w:cs="Times New Roman"/>
          <w:kern w:val="0"/>
        </w:rPr>
      </w:pPr>
    </w:p>
    <w:p w:rsidR="009936BF" w:rsidRDefault="009936BF" w:rsidP="00F121A5">
      <w:pPr>
        <w:jc w:val="center"/>
        <w:rPr>
          <w:rFonts w:ascii="Times New Roman" w:eastAsia="方正仿宋_GBK" w:hAnsi="Times New Roman" w:cs="Times New Roman"/>
          <w:color w:val="000000"/>
          <w:sz w:val="32"/>
          <w:szCs w:val="32"/>
        </w:rPr>
      </w:pPr>
      <w:r>
        <w:rPr>
          <w:rFonts w:ascii="方正仿宋_GBK" w:eastAsia="方正仿宋_GBK" w:hAnsi="方正仿宋_GBK" w:cs="方正仿宋_GBK" w:hint="eastAsia"/>
          <w:color w:val="000000"/>
          <w:sz w:val="32"/>
          <w:szCs w:val="32"/>
        </w:rPr>
        <w:t>申报单位（公章）：</w:t>
      </w:r>
      <w:r>
        <w:rPr>
          <w:rFonts w:ascii="Times New Roman" w:eastAsia="方正仿宋_GBK" w:hAnsi="Times New Roman" w:cs="Times New Roman"/>
          <w:color w:val="000000"/>
          <w:sz w:val="32"/>
          <w:szCs w:val="32"/>
        </w:rPr>
        <w:t>____________________</w:t>
      </w:r>
    </w:p>
    <w:p w:rsidR="009936BF" w:rsidRDefault="009936BF" w:rsidP="00F121A5">
      <w:pPr>
        <w:jc w:val="center"/>
        <w:rPr>
          <w:rFonts w:ascii="Times New Roman" w:eastAsia="方正仿宋_GBK" w:hAnsi="Times New Roman" w:cs="Times New Roman"/>
          <w:color w:val="000000"/>
          <w:sz w:val="32"/>
          <w:szCs w:val="32"/>
        </w:rPr>
      </w:pPr>
    </w:p>
    <w:p w:rsidR="009936BF" w:rsidRDefault="009936BF" w:rsidP="00F121A5">
      <w:pPr>
        <w:jc w:val="center"/>
        <w:rPr>
          <w:rFonts w:ascii="Times New Roman" w:eastAsia="方正仿宋_GBK" w:hAnsi="Times New Roman" w:cs="Times New Roman"/>
          <w:color w:val="000000"/>
          <w:sz w:val="32"/>
          <w:szCs w:val="32"/>
        </w:rPr>
      </w:pPr>
      <w:r>
        <w:rPr>
          <w:rFonts w:ascii="方正仿宋_GBK" w:eastAsia="方正仿宋_GBK" w:hAnsi="方正仿宋_GBK" w:cs="方正仿宋_GBK" w:hint="eastAsia"/>
          <w:color w:val="000000"/>
          <w:sz w:val="32"/>
          <w:szCs w:val="32"/>
        </w:rPr>
        <w:t>单位负责人（签名）：</w:t>
      </w:r>
      <w:r>
        <w:rPr>
          <w:rFonts w:ascii="Times New Roman" w:eastAsia="方正仿宋_GBK" w:hAnsi="Times New Roman" w:cs="Times New Roman"/>
          <w:color w:val="000000"/>
          <w:sz w:val="32"/>
          <w:szCs w:val="32"/>
        </w:rPr>
        <w:t>__________________</w:t>
      </w:r>
    </w:p>
    <w:p w:rsidR="009936BF" w:rsidRDefault="009936BF" w:rsidP="00F121A5">
      <w:pPr>
        <w:rPr>
          <w:rFonts w:ascii="Times New Roman" w:eastAsia="方正仿宋_GBK" w:hAnsi="Times New Roman" w:cs="Times New Roman"/>
          <w:kern w:val="0"/>
        </w:rPr>
      </w:pPr>
    </w:p>
    <w:p w:rsidR="009936BF" w:rsidRDefault="009936BF" w:rsidP="00F121A5">
      <w:pPr>
        <w:rPr>
          <w:rFonts w:ascii="Times New Roman" w:eastAsia="方正仿宋_GBK" w:hAnsi="Times New Roman" w:cs="Times New Roman"/>
          <w:kern w:val="0"/>
        </w:rPr>
      </w:pPr>
    </w:p>
    <w:p w:rsidR="009936BF" w:rsidRDefault="009936BF" w:rsidP="00F121A5">
      <w:pPr>
        <w:rPr>
          <w:rFonts w:ascii="Times New Roman" w:eastAsia="方正仿宋_GBK" w:hAnsi="Times New Roman" w:cs="Times New Roman"/>
          <w:kern w:val="0"/>
        </w:rPr>
      </w:pPr>
    </w:p>
    <w:p w:rsidR="009936BF" w:rsidRDefault="009936BF" w:rsidP="00F121A5">
      <w:pPr>
        <w:rPr>
          <w:rFonts w:ascii="Times New Roman" w:eastAsia="方正仿宋_GBK" w:hAnsi="Times New Roman" w:cs="Times New Roman"/>
          <w:kern w:val="0"/>
        </w:rPr>
      </w:pPr>
    </w:p>
    <w:p w:rsidR="009936BF" w:rsidRDefault="009936BF" w:rsidP="00F121A5">
      <w:pPr>
        <w:rPr>
          <w:rFonts w:ascii="Times New Roman" w:eastAsia="方正仿宋_GBK" w:hAnsi="Times New Roman" w:cs="Times New Roman"/>
          <w:kern w:val="0"/>
        </w:rPr>
      </w:pPr>
    </w:p>
    <w:p w:rsidR="009936BF" w:rsidRDefault="009936BF" w:rsidP="00F121A5">
      <w:pPr>
        <w:rPr>
          <w:rFonts w:ascii="Times New Roman" w:eastAsia="方正仿宋_GBK" w:hAnsi="Times New Roman" w:cs="Times New Roman"/>
          <w:kern w:val="0"/>
        </w:rPr>
      </w:pPr>
    </w:p>
    <w:p w:rsidR="009936BF" w:rsidRDefault="009936BF" w:rsidP="00F121A5">
      <w:pPr>
        <w:rPr>
          <w:rFonts w:ascii="Times New Roman" w:eastAsia="方正仿宋_GBK" w:hAnsi="Times New Roman" w:cs="Times New Roman"/>
          <w:kern w:val="0"/>
        </w:rPr>
      </w:pPr>
    </w:p>
    <w:p w:rsidR="009936BF" w:rsidRDefault="009936BF" w:rsidP="00F121A5">
      <w:pPr>
        <w:rPr>
          <w:rFonts w:ascii="Times New Roman" w:eastAsia="方正仿宋_GBK" w:hAnsi="Times New Roman" w:cs="Times New Roman"/>
          <w:kern w:val="0"/>
        </w:rPr>
      </w:pPr>
    </w:p>
    <w:p w:rsidR="009936BF" w:rsidRDefault="009936BF" w:rsidP="00F121A5">
      <w:pPr>
        <w:rPr>
          <w:rFonts w:ascii="Times New Roman" w:eastAsia="方正仿宋_GBK" w:hAnsi="Times New Roman" w:cs="Times New Roman"/>
          <w:kern w:val="0"/>
        </w:rPr>
      </w:pPr>
    </w:p>
    <w:p w:rsidR="009936BF" w:rsidRDefault="009936BF" w:rsidP="00F121A5">
      <w:pPr>
        <w:spacing w:line="480" w:lineRule="exact"/>
        <w:jc w:val="center"/>
        <w:rPr>
          <w:rFonts w:ascii="Times New Roman" w:eastAsia="方正仿宋_GBK" w:hAnsi="Times New Roman" w:cs="Times New Roman"/>
          <w:color w:val="000000"/>
          <w:sz w:val="32"/>
          <w:szCs w:val="32"/>
        </w:rPr>
      </w:pPr>
      <w:r>
        <w:rPr>
          <w:rFonts w:ascii="方正仿宋_GBK" w:eastAsia="方正仿宋_GBK" w:hAnsi="方正仿宋_GBK" w:cs="方正仿宋_GBK" w:hint="eastAsia"/>
          <w:color w:val="000000"/>
          <w:sz w:val="32"/>
          <w:szCs w:val="32"/>
        </w:rPr>
        <w:t>填</w:t>
      </w:r>
      <w:r>
        <w:rPr>
          <w:rFonts w:ascii="Times New Roman" w:eastAsia="方正仿宋_GBK" w:hAnsi="Times New Roman" w:cs="Times New Roman"/>
          <w:color w:val="000000"/>
          <w:sz w:val="32"/>
          <w:szCs w:val="32"/>
        </w:rPr>
        <w:t xml:space="preserve"> </w:t>
      </w:r>
      <w:r>
        <w:rPr>
          <w:rFonts w:ascii="Times New Roman" w:eastAsia="方正仿宋_GBK" w:hAnsi="Times New Roman" w:cs="方正仿宋_GBK" w:hint="eastAsia"/>
          <w:color w:val="000000"/>
          <w:sz w:val="32"/>
          <w:szCs w:val="32"/>
        </w:rPr>
        <w:t>表</w:t>
      </w:r>
      <w:r>
        <w:rPr>
          <w:rFonts w:ascii="Times New Roman" w:eastAsia="方正仿宋_GBK" w:hAnsi="Times New Roman" w:cs="Times New Roman"/>
          <w:color w:val="000000"/>
          <w:sz w:val="32"/>
          <w:szCs w:val="32"/>
        </w:rPr>
        <w:t xml:space="preserve"> </w:t>
      </w:r>
      <w:r>
        <w:rPr>
          <w:rFonts w:ascii="Times New Roman" w:eastAsia="方正仿宋_GBK" w:hAnsi="Times New Roman" w:cs="方正仿宋_GBK" w:hint="eastAsia"/>
          <w:color w:val="000000"/>
          <w:sz w:val="32"/>
          <w:szCs w:val="32"/>
        </w:rPr>
        <w:t>日</w:t>
      </w:r>
      <w:r>
        <w:rPr>
          <w:rFonts w:ascii="Times New Roman" w:eastAsia="方正仿宋_GBK" w:hAnsi="Times New Roman" w:cs="Times New Roman"/>
          <w:color w:val="000000"/>
          <w:sz w:val="32"/>
          <w:szCs w:val="32"/>
        </w:rPr>
        <w:t xml:space="preserve"> </w:t>
      </w:r>
      <w:r>
        <w:rPr>
          <w:rFonts w:ascii="Times New Roman" w:eastAsia="方正仿宋_GBK" w:hAnsi="Times New Roman" w:cs="方正仿宋_GBK" w:hint="eastAsia"/>
          <w:color w:val="000000"/>
          <w:sz w:val="32"/>
          <w:szCs w:val="32"/>
        </w:rPr>
        <w:t>期：</w:t>
      </w:r>
      <w:r>
        <w:rPr>
          <w:rFonts w:ascii="Times New Roman" w:eastAsia="方正仿宋_GBK" w:hAnsi="Times New Roman" w:cs="Times New Roman"/>
          <w:color w:val="000000"/>
          <w:sz w:val="32"/>
          <w:szCs w:val="32"/>
        </w:rPr>
        <w:t xml:space="preserve">       </w:t>
      </w:r>
      <w:r>
        <w:rPr>
          <w:rFonts w:ascii="Times New Roman" w:eastAsia="方正仿宋_GBK" w:hAnsi="Times New Roman" w:cs="方正仿宋_GBK" w:hint="eastAsia"/>
          <w:color w:val="000000"/>
          <w:sz w:val="32"/>
          <w:szCs w:val="32"/>
        </w:rPr>
        <w:t>年</w:t>
      </w:r>
      <w:r>
        <w:rPr>
          <w:rFonts w:ascii="Times New Roman" w:eastAsia="方正仿宋_GBK" w:hAnsi="Times New Roman" w:cs="Times New Roman"/>
          <w:color w:val="000000"/>
          <w:sz w:val="32"/>
          <w:szCs w:val="32"/>
        </w:rPr>
        <w:t xml:space="preserve">     </w:t>
      </w:r>
      <w:r>
        <w:rPr>
          <w:rFonts w:ascii="Times New Roman" w:eastAsia="方正仿宋_GBK" w:hAnsi="Times New Roman" w:cs="方正仿宋_GBK" w:hint="eastAsia"/>
          <w:color w:val="000000"/>
          <w:sz w:val="32"/>
          <w:szCs w:val="32"/>
        </w:rPr>
        <w:t>月</w:t>
      </w:r>
      <w:r>
        <w:rPr>
          <w:rFonts w:ascii="Times New Roman" w:eastAsia="方正仿宋_GBK" w:hAnsi="Times New Roman" w:cs="Times New Roman"/>
          <w:color w:val="000000"/>
          <w:sz w:val="32"/>
          <w:szCs w:val="32"/>
        </w:rPr>
        <w:t xml:space="preserve">     </w:t>
      </w:r>
      <w:r>
        <w:rPr>
          <w:rFonts w:ascii="宋体" w:hAnsi="宋体" w:cs="宋体" w:hint="eastAsia"/>
          <w:color w:val="000000"/>
          <w:sz w:val="32"/>
          <w:szCs w:val="32"/>
        </w:rPr>
        <w:t>日</w:t>
      </w:r>
    </w:p>
    <w:tbl>
      <w:tblPr>
        <w:tblW w:w="8832" w:type="dxa"/>
        <w:tblInd w:w="2" w:type="dxa"/>
        <w:tblBorders>
          <w:insideH w:val="outset" w:sz="6" w:space="0" w:color="auto"/>
          <w:insideV w:val="outset" w:sz="6" w:space="0" w:color="auto"/>
        </w:tblBorders>
        <w:tblLayout w:type="fixed"/>
        <w:tblCellMar>
          <w:left w:w="0" w:type="dxa"/>
          <w:right w:w="0" w:type="dxa"/>
        </w:tblCellMar>
        <w:tblLook w:val="00A0" w:firstRow="1" w:lastRow="0" w:firstColumn="1" w:lastColumn="0" w:noHBand="0" w:noVBand="0"/>
      </w:tblPr>
      <w:tblGrid>
        <w:gridCol w:w="534"/>
        <w:gridCol w:w="567"/>
        <w:gridCol w:w="567"/>
        <w:gridCol w:w="850"/>
        <w:gridCol w:w="1843"/>
        <w:gridCol w:w="1984"/>
        <w:gridCol w:w="176"/>
        <w:gridCol w:w="2311"/>
      </w:tblGrid>
      <w:tr w:rsidR="009936BF" w:rsidRPr="00A95D7E">
        <w:trPr>
          <w:trHeight w:val="726"/>
        </w:trPr>
        <w:tc>
          <w:tcPr>
            <w:tcW w:w="251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lastRenderedPageBreak/>
              <w:t>申报单位名称</w:t>
            </w:r>
          </w:p>
        </w:tc>
        <w:tc>
          <w:tcPr>
            <w:tcW w:w="6314"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r>
      <w:tr w:rsidR="009936BF" w:rsidRPr="00A95D7E">
        <w:trPr>
          <w:trHeight w:val="987"/>
        </w:trPr>
        <w:tc>
          <w:tcPr>
            <w:tcW w:w="251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经营地址</w:t>
            </w:r>
          </w:p>
        </w:tc>
        <w:tc>
          <w:tcPr>
            <w:tcW w:w="6314"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江苏省市区</w:t>
            </w:r>
          </w:p>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r>
      <w:tr w:rsidR="009936BF" w:rsidRPr="00A95D7E">
        <w:trPr>
          <w:trHeight w:val="850"/>
        </w:trPr>
        <w:tc>
          <w:tcPr>
            <w:tcW w:w="2518" w:type="dxa"/>
            <w:gridSpan w:val="4"/>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许可证编号</w:t>
            </w:r>
          </w:p>
        </w:tc>
        <w:tc>
          <w:tcPr>
            <w:tcW w:w="1843" w:type="dxa"/>
            <w:tcBorders>
              <w:top w:val="nil"/>
              <w:left w:val="nil"/>
              <w:bottom w:val="single" w:sz="8" w:space="0" w:color="000000"/>
              <w:right w:val="single" w:sz="8" w:space="0" w:color="auto"/>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c>
          <w:tcPr>
            <w:tcW w:w="1984" w:type="dxa"/>
            <w:tcBorders>
              <w:top w:val="nil"/>
              <w:left w:val="nil"/>
              <w:bottom w:val="single" w:sz="8" w:space="0" w:color="000000"/>
              <w:right w:val="single" w:sz="8" w:space="0" w:color="auto"/>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统一社会信用代码</w:t>
            </w:r>
          </w:p>
        </w:tc>
        <w:tc>
          <w:tcPr>
            <w:tcW w:w="248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r>
      <w:tr w:rsidR="009936BF" w:rsidRPr="00A95D7E">
        <w:trPr>
          <w:trHeight w:val="990"/>
        </w:trPr>
        <w:tc>
          <w:tcPr>
            <w:tcW w:w="2518" w:type="dxa"/>
            <w:gridSpan w:val="4"/>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法定代表人</w:t>
            </w:r>
          </w:p>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（负责人）</w:t>
            </w:r>
          </w:p>
        </w:tc>
        <w:tc>
          <w:tcPr>
            <w:tcW w:w="1843" w:type="dxa"/>
            <w:tcBorders>
              <w:top w:val="nil"/>
              <w:left w:val="nil"/>
              <w:bottom w:val="single" w:sz="8" w:space="0" w:color="000000"/>
              <w:right w:val="single" w:sz="8" w:space="0" w:color="auto"/>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手机</w:t>
            </w:r>
          </w:p>
        </w:tc>
        <w:tc>
          <w:tcPr>
            <w:tcW w:w="248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r>
      <w:tr w:rsidR="009936BF" w:rsidRPr="00A95D7E">
        <w:trPr>
          <w:trHeight w:val="705"/>
        </w:trPr>
        <w:tc>
          <w:tcPr>
            <w:tcW w:w="1101" w:type="dxa"/>
            <w:gridSpan w:val="2"/>
            <w:vMerge w:val="restart"/>
            <w:tcBorders>
              <w:top w:val="nil"/>
              <w:left w:val="single" w:sz="8" w:space="0" w:color="000000"/>
              <w:bottom w:val="inset" w:sz="6" w:space="0" w:color="auto"/>
              <w:right w:val="single" w:sz="4" w:space="0" w:color="auto"/>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单位联系人</w:t>
            </w:r>
          </w:p>
        </w:tc>
        <w:tc>
          <w:tcPr>
            <w:tcW w:w="141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姓名</w:t>
            </w:r>
          </w:p>
        </w:tc>
        <w:tc>
          <w:tcPr>
            <w:tcW w:w="1843" w:type="dxa"/>
            <w:tcBorders>
              <w:top w:val="nil"/>
              <w:left w:val="nil"/>
              <w:bottom w:val="single" w:sz="8" w:space="0" w:color="000000"/>
              <w:right w:val="single" w:sz="8" w:space="0" w:color="auto"/>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职务</w:t>
            </w:r>
          </w:p>
        </w:tc>
        <w:tc>
          <w:tcPr>
            <w:tcW w:w="248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r>
      <w:tr w:rsidR="009936BF" w:rsidRPr="00A95D7E">
        <w:trPr>
          <w:trHeight w:val="702"/>
        </w:trPr>
        <w:tc>
          <w:tcPr>
            <w:tcW w:w="4502" w:type="dxa"/>
            <w:gridSpan w:val="2"/>
            <w:vMerge/>
            <w:tcBorders>
              <w:top w:val="nil"/>
              <w:left w:val="single" w:sz="8" w:space="0" w:color="000000"/>
              <w:bottom w:val="inset" w:sz="6" w:space="0" w:color="auto"/>
              <w:right w:val="single" w:sz="4" w:space="0" w:color="auto"/>
            </w:tcBorders>
            <w:vAlign w:val="center"/>
          </w:tcPr>
          <w:p w:rsidR="009936BF" w:rsidRPr="00A95D7E" w:rsidRDefault="009936BF" w:rsidP="00F121A5">
            <w:pPr>
              <w:widowControl/>
              <w:jc w:val="left"/>
              <w:rPr>
                <w:rFonts w:ascii="方正仿宋_GBK" w:eastAsia="方正仿宋_GBK" w:hAnsi="Times New Roman" w:cs="Times New Roman"/>
                <w:color w:val="000000"/>
                <w:sz w:val="32"/>
                <w:szCs w:val="32"/>
              </w:rPr>
            </w:pPr>
          </w:p>
        </w:tc>
        <w:tc>
          <w:tcPr>
            <w:tcW w:w="141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手机</w:t>
            </w:r>
          </w:p>
        </w:tc>
        <w:tc>
          <w:tcPr>
            <w:tcW w:w="1843" w:type="dxa"/>
            <w:tcBorders>
              <w:top w:val="nil"/>
              <w:left w:val="nil"/>
              <w:bottom w:val="single" w:sz="8" w:space="0" w:color="000000"/>
              <w:right w:val="single" w:sz="8" w:space="0" w:color="auto"/>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邮箱</w:t>
            </w:r>
          </w:p>
        </w:tc>
        <w:tc>
          <w:tcPr>
            <w:tcW w:w="248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r>
      <w:tr w:rsidR="009936BF" w:rsidRPr="00A95D7E">
        <w:trPr>
          <w:trHeight w:val="712"/>
        </w:trPr>
        <w:tc>
          <w:tcPr>
            <w:tcW w:w="251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现有营业面积</w:t>
            </w:r>
          </w:p>
        </w:tc>
        <w:tc>
          <w:tcPr>
            <w:tcW w:w="1843" w:type="dxa"/>
            <w:tcBorders>
              <w:top w:val="nil"/>
              <w:left w:val="nil"/>
              <w:bottom w:val="single" w:sz="8" w:space="0" w:color="000000"/>
              <w:right w:val="single" w:sz="8" w:space="0" w:color="auto"/>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工作人员</w:t>
            </w:r>
          </w:p>
        </w:tc>
        <w:tc>
          <w:tcPr>
            <w:tcW w:w="248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r>
      <w:tr w:rsidR="009936BF" w:rsidRPr="00A95D7E">
        <w:trPr>
          <w:trHeight w:val="621"/>
        </w:trPr>
        <w:tc>
          <w:tcPr>
            <w:tcW w:w="534" w:type="dxa"/>
            <w:tcBorders>
              <w:top w:val="nil"/>
              <w:left w:val="single" w:sz="4" w:space="0" w:color="auto"/>
              <w:bottom w:val="single" w:sz="4" w:space="0" w:color="auto"/>
              <w:right w:val="nil"/>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c>
          <w:tcPr>
            <w:tcW w:w="1984" w:type="dxa"/>
            <w:gridSpan w:val="3"/>
            <w:tcBorders>
              <w:top w:val="nil"/>
              <w:left w:val="nil"/>
              <w:bottom w:val="single" w:sz="4" w:space="0" w:color="auto"/>
              <w:right w:val="single" w:sz="4" w:space="0" w:color="auto"/>
            </w:tcBorders>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开户名称</w:t>
            </w:r>
          </w:p>
        </w:tc>
        <w:tc>
          <w:tcPr>
            <w:tcW w:w="6314"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r>
      <w:tr w:rsidR="009936BF" w:rsidRPr="00A95D7E">
        <w:trPr>
          <w:trHeight w:val="680"/>
        </w:trPr>
        <w:tc>
          <w:tcPr>
            <w:tcW w:w="534"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c>
          <w:tcPr>
            <w:tcW w:w="1984" w:type="dxa"/>
            <w:gridSpan w:val="3"/>
            <w:tcBorders>
              <w:top w:val="single" w:sz="4" w:space="0" w:color="auto"/>
              <w:left w:val="nil"/>
              <w:bottom w:val="single" w:sz="4" w:space="0" w:color="auto"/>
              <w:right w:val="single" w:sz="4" w:space="0" w:color="auto"/>
            </w:tcBorders>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开户银行</w:t>
            </w:r>
          </w:p>
        </w:tc>
        <w:tc>
          <w:tcPr>
            <w:tcW w:w="6314"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r>
      <w:tr w:rsidR="009936BF" w:rsidRPr="00A95D7E">
        <w:trPr>
          <w:trHeight w:val="680"/>
        </w:trPr>
        <w:tc>
          <w:tcPr>
            <w:tcW w:w="534" w:type="dxa"/>
            <w:tcBorders>
              <w:top w:val="single" w:sz="4" w:space="0" w:color="auto"/>
              <w:left w:val="single" w:sz="4" w:space="0" w:color="auto"/>
              <w:bottom w:val="single" w:sz="8" w:space="0" w:color="000000"/>
              <w:right w:val="nil"/>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c>
          <w:tcPr>
            <w:tcW w:w="1984" w:type="dxa"/>
            <w:gridSpan w:val="3"/>
            <w:tcBorders>
              <w:top w:val="single" w:sz="4" w:space="0" w:color="auto"/>
              <w:left w:val="nil"/>
              <w:bottom w:val="nil"/>
              <w:right w:val="single" w:sz="4" w:space="0" w:color="auto"/>
            </w:tcBorders>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银行账号</w:t>
            </w:r>
          </w:p>
        </w:tc>
        <w:tc>
          <w:tcPr>
            <w:tcW w:w="6314"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r>
      <w:tr w:rsidR="009936BF" w:rsidRPr="00A95D7E">
        <w:trPr>
          <w:trHeight w:val="1005"/>
        </w:trPr>
        <w:tc>
          <w:tcPr>
            <w:tcW w:w="2518" w:type="dxa"/>
            <w:gridSpan w:val="4"/>
            <w:tcBorders>
              <w:top w:val="inset" w:sz="6"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A95D7E">
              <w:rPr>
                <w:rFonts w:ascii="方正仿宋_GBK" w:eastAsia="方正仿宋_GBK" w:hAnsi="Times New Roman" w:cs="方正仿宋_GBK"/>
                <w:color w:val="000000"/>
                <w:sz w:val="32"/>
                <w:szCs w:val="32"/>
              </w:rPr>
              <w:t>2021</w:t>
            </w:r>
            <w:r w:rsidRPr="00BF14FE">
              <w:rPr>
                <w:rFonts w:ascii="方正仿宋_GBK" w:eastAsia="方正仿宋_GBK" w:hAnsi="宋体" w:cs="方正仿宋_GBK" w:hint="eastAsia"/>
                <w:color w:val="000000"/>
                <w:sz w:val="32"/>
                <w:szCs w:val="32"/>
              </w:rPr>
              <w:t>年</w:t>
            </w:r>
          </w:p>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演出时间</w:t>
            </w:r>
          </w:p>
        </w:tc>
        <w:tc>
          <w:tcPr>
            <w:tcW w:w="1843" w:type="dxa"/>
            <w:tcBorders>
              <w:top w:val="nil"/>
              <w:left w:val="nil"/>
              <w:bottom w:val="single" w:sz="8" w:space="0" w:color="000000"/>
              <w:right w:val="single" w:sz="4" w:space="0" w:color="auto"/>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演出剧目</w:t>
            </w:r>
          </w:p>
        </w:tc>
        <w:tc>
          <w:tcPr>
            <w:tcW w:w="2160" w:type="dxa"/>
            <w:gridSpan w:val="2"/>
            <w:tcBorders>
              <w:top w:val="nil"/>
              <w:left w:val="nil"/>
              <w:bottom w:val="single" w:sz="8" w:space="0" w:color="000000"/>
              <w:right w:val="single" w:sz="4" w:space="0" w:color="auto"/>
            </w:tcBorders>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观众人数</w:t>
            </w:r>
          </w:p>
        </w:tc>
        <w:tc>
          <w:tcPr>
            <w:tcW w:w="2311" w:type="dxa"/>
            <w:tcBorders>
              <w:top w:val="nil"/>
              <w:left w:val="nil"/>
              <w:bottom w:val="single" w:sz="8" w:space="0" w:color="000000"/>
              <w:right w:val="single" w:sz="8" w:space="0" w:color="000000"/>
            </w:tcBorders>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门票收入</w:t>
            </w:r>
          </w:p>
        </w:tc>
      </w:tr>
      <w:tr w:rsidR="009936BF" w:rsidRPr="00A95D7E">
        <w:trPr>
          <w:trHeight w:val="680"/>
        </w:trPr>
        <w:tc>
          <w:tcPr>
            <w:tcW w:w="2518" w:type="dxa"/>
            <w:gridSpan w:val="4"/>
            <w:tcBorders>
              <w:top w:val="inset" w:sz="6"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c>
          <w:tcPr>
            <w:tcW w:w="1843" w:type="dxa"/>
            <w:tcBorders>
              <w:top w:val="nil"/>
              <w:left w:val="nil"/>
              <w:bottom w:val="single" w:sz="8" w:space="0" w:color="000000"/>
              <w:right w:val="single" w:sz="4" w:space="0" w:color="auto"/>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c>
          <w:tcPr>
            <w:tcW w:w="2160" w:type="dxa"/>
            <w:gridSpan w:val="2"/>
            <w:tcBorders>
              <w:top w:val="nil"/>
              <w:left w:val="nil"/>
              <w:bottom w:val="single" w:sz="8" w:space="0" w:color="000000"/>
              <w:right w:val="single" w:sz="4" w:space="0" w:color="auto"/>
            </w:tcBorders>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c>
          <w:tcPr>
            <w:tcW w:w="2311" w:type="dxa"/>
            <w:tcBorders>
              <w:top w:val="nil"/>
              <w:left w:val="nil"/>
              <w:bottom w:val="single" w:sz="8" w:space="0" w:color="000000"/>
              <w:right w:val="single" w:sz="8" w:space="0" w:color="000000"/>
            </w:tcBorders>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r>
      <w:tr w:rsidR="009936BF" w:rsidRPr="00A95D7E">
        <w:trPr>
          <w:trHeight w:val="680"/>
        </w:trPr>
        <w:tc>
          <w:tcPr>
            <w:tcW w:w="2518" w:type="dxa"/>
            <w:gridSpan w:val="4"/>
            <w:tcBorders>
              <w:top w:val="inset" w:sz="6"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c>
          <w:tcPr>
            <w:tcW w:w="1843" w:type="dxa"/>
            <w:tcBorders>
              <w:top w:val="nil"/>
              <w:left w:val="nil"/>
              <w:bottom w:val="single" w:sz="8" w:space="0" w:color="000000"/>
              <w:right w:val="single" w:sz="4" w:space="0" w:color="auto"/>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c>
          <w:tcPr>
            <w:tcW w:w="2160" w:type="dxa"/>
            <w:gridSpan w:val="2"/>
            <w:tcBorders>
              <w:top w:val="nil"/>
              <w:left w:val="nil"/>
              <w:bottom w:val="single" w:sz="8" w:space="0" w:color="000000"/>
              <w:right w:val="single" w:sz="4" w:space="0" w:color="auto"/>
            </w:tcBorders>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c>
          <w:tcPr>
            <w:tcW w:w="2311" w:type="dxa"/>
            <w:tcBorders>
              <w:top w:val="nil"/>
              <w:left w:val="nil"/>
              <w:bottom w:val="single" w:sz="8" w:space="0" w:color="000000"/>
              <w:right w:val="single" w:sz="8" w:space="0" w:color="000000"/>
            </w:tcBorders>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r>
      <w:tr w:rsidR="009936BF" w:rsidRPr="00A95D7E">
        <w:trPr>
          <w:trHeight w:val="680"/>
        </w:trPr>
        <w:tc>
          <w:tcPr>
            <w:tcW w:w="2518" w:type="dxa"/>
            <w:gridSpan w:val="4"/>
            <w:tcBorders>
              <w:top w:val="inset" w:sz="6"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c>
          <w:tcPr>
            <w:tcW w:w="1843" w:type="dxa"/>
            <w:tcBorders>
              <w:top w:val="nil"/>
              <w:left w:val="nil"/>
              <w:bottom w:val="single" w:sz="4" w:space="0" w:color="auto"/>
              <w:right w:val="single" w:sz="4" w:space="0" w:color="auto"/>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c>
          <w:tcPr>
            <w:tcW w:w="2160" w:type="dxa"/>
            <w:gridSpan w:val="2"/>
            <w:tcBorders>
              <w:top w:val="nil"/>
              <w:left w:val="nil"/>
              <w:bottom w:val="single" w:sz="4" w:space="0" w:color="auto"/>
              <w:right w:val="single" w:sz="4" w:space="0" w:color="auto"/>
            </w:tcBorders>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c>
          <w:tcPr>
            <w:tcW w:w="2311" w:type="dxa"/>
            <w:tcBorders>
              <w:top w:val="nil"/>
              <w:left w:val="nil"/>
              <w:bottom w:val="single" w:sz="4" w:space="0" w:color="auto"/>
              <w:right w:val="single" w:sz="8" w:space="0" w:color="000000"/>
            </w:tcBorders>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r>
      <w:tr w:rsidR="009936BF" w:rsidRPr="00A95D7E">
        <w:trPr>
          <w:trHeight w:val="680"/>
        </w:trPr>
        <w:tc>
          <w:tcPr>
            <w:tcW w:w="251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c>
          <w:tcPr>
            <w:tcW w:w="184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c>
          <w:tcPr>
            <w:tcW w:w="2160" w:type="dxa"/>
            <w:gridSpan w:val="2"/>
            <w:tcBorders>
              <w:top w:val="single" w:sz="4" w:space="0" w:color="auto"/>
              <w:left w:val="nil"/>
              <w:bottom w:val="single" w:sz="4" w:space="0" w:color="auto"/>
              <w:right w:val="single" w:sz="4" w:space="0" w:color="auto"/>
            </w:tcBorders>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c>
          <w:tcPr>
            <w:tcW w:w="2311" w:type="dxa"/>
            <w:tcBorders>
              <w:top w:val="single" w:sz="4" w:space="0" w:color="auto"/>
              <w:left w:val="nil"/>
              <w:bottom w:val="single" w:sz="4" w:space="0" w:color="auto"/>
              <w:right w:val="single" w:sz="4" w:space="0" w:color="auto"/>
            </w:tcBorders>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r>
      <w:tr w:rsidR="009936BF" w:rsidRPr="00A95D7E">
        <w:trPr>
          <w:trHeight w:val="6797"/>
        </w:trPr>
        <w:tc>
          <w:tcPr>
            <w:tcW w:w="1668" w:type="dxa"/>
            <w:gridSpan w:val="3"/>
            <w:tcBorders>
              <w:top w:val="single" w:sz="4" w:space="0" w:color="auto"/>
              <w:left w:val="single" w:sz="8" w:space="0" w:color="000000"/>
              <w:bottom w:val="inset" w:sz="6" w:space="0" w:color="auto"/>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lastRenderedPageBreak/>
              <w:t>申报单位</w:t>
            </w:r>
          </w:p>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基本情况</w:t>
            </w:r>
          </w:p>
        </w:tc>
        <w:tc>
          <w:tcPr>
            <w:tcW w:w="7164" w:type="dxa"/>
            <w:gridSpan w:val="5"/>
            <w:tcBorders>
              <w:top w:val="single" w:sz="4" w:space="0" w:color="auto"/>
              <w:left w:val="nil"/>
              <w:bottom w:val="inset" w:sz="6" w:space="0" w:color="auto"/>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（企业发展概况、履行社会责任情况等，可附页）</w:t>
            </w:r>
          </w:p>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tc>
      </w:tr>
      <w:tr w:rsidR="009936BF" w:rsidRPr="00A95D7E">
        <w:trPr>
          <w:trHeight w:val="4690"/>
        </w:trPr>
        <w:tc>
          <w:tcPr>
            <w:tcW w:w="1668" w:type="dxa"/>
            <w:gridSpan w:val="3"/>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市文化和旅游行政部门审核</w:t>
            </w:r>
          </w:p>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意见</w:t>
            </w:r>
          </w:p>
        </w:tc>
        <w:tc>
          <w:tcPr>
            <w:tcW w:w="7164" w:type="dxa"/>
            <w:gridSpan w:val="5"/>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p>
          <w:p w:rsidR="009936BF" w:rsidRPr="00BF14FE" w:rsidRDefault="009936BF" w:rsidP="00F121A5">
            <w:pPr>
              <w:spacing w:line="300" w:lineRule="exact"/>
              <w:jc w:val="center"/>
              <w:rPr>
                <w:rFonts w:ascii="方正仿宋_GBK" w:eastAsia="方正仿宋_GBK" w:hAnsi="宋体" w:cs="Times New Roman"/>
                <w:color w:val="000000"/>
                <w:sz w:val="32"/>
                <w:szCs w:val="32"/>
              </w:rPr>
            </w:pPr>
          </w:p>
          <w:p w:rsidR="009936BF" w:rsidRPr="00BF14FE" w:rsidRDefault="009936BF" w:rsidP="00F121A5">
            <w:pPr>
              <w:spacing w:line="300" w:lineRule="exact"/>
              <w:jc w:val="center"/>
              <w:rPr>
                <w:rFonts w:ascii="方正仿宋_GBK" w:eastAsia="方正仿宋_GBK" w:hAnsi="宋体" w:cs="Times New Roman"/>
                <w:color w:val="000000"/>
                <w:sz w:val="32"/>
                <w:szCs w:val="32"/>
              </w:rPr>
            </w:pPr>
          </w:p>
          <w:p w:rsidR="009936BF" w:rsidRPr="00BF14FE" w:rsidRDefault="009936BF" w:rsidP="00F121A5">
            <w:pPr>
              <w:spacing w:line="300" w:lineRule="exact"/>
              <w:jc w:val="center"/>
              <w:rPr>
                <w:rFonts w:ascii="方正仿宋_GBK" w:eastAsia="方正仿宋_GBK" w:hAnsi="宋体" w:cs="Times New Roman"/>
                <w:color w:val="000000"/>
                <w:sz w:val="32"/>
                <w:szCs w:val="32"/>
              </w:rPr>
            </w:pPr>
          </w:p>
          <w:p w:rsidR="009936BF" w:rsidRPr="00BF14FE" w:rsidRDefault="009936BF" w:rsidP="00F121A5">
            <w:pPr>
              <w:spacing w:line="300" w:lineRule="exact"/>
              <w:jc w:val="center"/>
              <w:rPr>
                <w:rFonts w:ascii="方正仿宋_GBK" w:eastAsia="方正仿宋_GBK" w:hAnsi="宋体" w:cs="Times New Roman"/>
                <w:color w:val="000000"/>
                <w:sz w:val="32"/>
                <w:szCs w:val="32"/>
              </w:rPr>
            </w:pPr>
          </w:p>
          <w:p w:rsidR="009936BF" w:rsidRPr="00BF14FE" w:rsidRDefault="009936BF" w:rsidP="00F121A5">
            <w:pPr>
              <w:spacing w:line="300" w:lineRule="exact"/>
              <w:jc w:val="center"/>
              <w:rPr>
                <w:rFonts w:ascii="方正仿宋_GBK" w:eastAsia="方正仿宋_GBK" w:hAnsi="宋体" w:cs="Times New Roman"/>
                <w:color w:val="000000"/>
                <w:sz w:val="32"/>
                <w:szCs w:val="32"/>
              </w:rPr>
            </w:pPr>
          </w:p>
          <w:p w:rsidR="009936BF" w:rsidRPr="00BF14FE" w:rsidRDefault="009936BF" w:rsidP="00F121A5">
            <w:pPr>
              <w:spacing w:line="300" w:lineRule="exact"/>
              <w:jc w:val="center"/>
              <w:rPr>
                <w:rFonts w:ascii="方正仿宋_GBK" w:eastAsia="方正仿宋_GBK" w:hAnsi="宋体" w:cs="Times New Roman"/>
                <w:color w:val="000000"/>
                <w:sz w:val="32"/>
                <w:szCs w:val="32"/>
              </w:rPr>
            </w:pPr>
          </w:p>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sidRPr="00BF14FE">
              <w:rPr>
                <w:rFonts w:ascii="方正仿宋_GBK" w:eastAsia="方正仿宋_GBK" w:hAnsi="宋体" w:cs="方正仿宋_GBK" w:hint="eastAsia"/>
                <w:color w:val="000000"/>
                <w:sz w:val="32"/>
                <w:szCs w:val="32"/>
              </w:rPr>
              <w:t>（盖</w:t>
            </w:r>
            <w:r w:rsidRPr="00A95D7E">
              <w:rPr>
                <w:rFonts w:ascii="方正仿宋_GBK" w:eastAsia="方正仿宋_GBK" w:hAnsi="Times New Roman" w:cs="方正仿宋_GBK"/>
                <w:color w:val="000000"/>
                <w:sz w:val="32"/>
                <w:szCs w:val="32"/>
              </w:rPr>
              <w:t xml:space="preserve"> </w:t>
            </w:r>
            <w:r w:rsidRPr="00A95D7E">
              <w:rPr>
                <w:rFonts w:ascii="Times New Roman" w:eastAsia="方正仿宋_GBK" w:hAnsi="Times New Roman" w:cs="Times New Roman"/>
                <w:color w:val="000000"/>
                <w:sz w:val="32"/>
                <w:szCs w:val="32"/>
              </w:rPr>
              <w:t>  </w:t>
            </w:r>
            <w:r w:rsidRPr="00BF14FE">
              <w:rPr>
                <w:rFonts w:ascii="方正仿宋_GBK" w:eastAsia="方正仿宋_GBK" w:hAnsi="宋体" w:cs="方正仿宋_GBK" w:hint="eastAsia"/>
                <w:color w:val="000000"/>
                <w:sz w:val="32"/>
                <w:szCs w:val="32"/>
              </w:rPr>
              <w:t>章）</w:t>
            </w:r>
          </w:p>
          <w:p w:rsidR="009936BF" w:rsidRPr="00BF14FE" w:rsidRDefault="009936BF" w:rsidP="00F121A5">
            <w:pPr>
              <w:spacing w:line="300" w:lineRule="exact"/>
              <w:jc w:val="center"/>
              <w:rPr>
                <w:rFonts w:ascii="方正仿宋_GBK" w:eastAsia="方正仿宋_GBK" w:hAnsi="宋体" w:cs="Times New Roman"/>
                <w:color w:val="000000"/>
                <w:sz w:val="32"/>
                <w:szCs w:val="32"/>
              </w:rPr>
            </w:pPr>
          </w:p>
          <w:p w:rsidR="009936BF" w:rsidRPr="00A95D7E" w:rsidRDefault="009936BF" w:rsidP="00F121A5">
            <w:pPr>
              <w:spacing w:line="300" w:lineRule="exact"/>
              <w:jc w:val="center"/>
              <w:rPr>
                <w:rFonts w:ascii="方正仿宋_GBK" w:eastAsia="方正仿宋_GBK" w:hAnsi="Times New Roman" w:cs="Times New Roman"/>
                <w:color w:val="000000"/>
                <w:sz w:val="32"/>
                <w:szCs w:val="32"/>
              </w:rPr>
            </w:pPr>
            <w:r>
              <w:rPr>
                <w:rFonts w:ascii="方正仿宋_GBK" w:eastAsia="方正仿宋_GBK" w:hAnsi="宋体" w:cs="方正仿宋_GBK"/>
                <w:color w:val="000000"/>
                <w:sz w:val="32"/>
                <w:szCs w:val="32"/>
              </w:rPr>
              <w:t xml:space="preserve">                   </w:t>
            </w:r>
            <w:r w:rsidRPr="00BF14FE">
              <w:rPr>
                <w:rFonts w:ascii="方正仿宋_GBK" w:eastAsia="方正仿宋_GBK" w:hAnsi="宋体" w:cs="方正仿宋_GBK" w:hint="eastAsia"/>
                <w:color w:val="000000"/>
                <w:sz w:val="32"/>
                <w:szCs w:val="32"/>
              </w:rPr>
              <w:t>年</w:t>
            </w:r>
            <w:r>
              <w:rPr>
                <w:rFonts w:ascii="方正仿宋_GBK" w:eastAsia="方正仿宋_GBK" w:hAnsi="宋体" w:cs="方正仿宋_GBK"/>
                <w:color w:val="000000"/>
                <w:sz w:val="32"/>
                <w:szCs w:val="32"/>
              </w:rPr>
              <w:t xml:space="preserve">   </w:t>
            </w:r>
            <w:r w:rsidRPr="00BF14FE">
              <w:rPr>
                <w:rFonts w:ascii="方正仿宋_GBK" w:eastAsia="方正仿宋_GBK" w:hAnsi="宋体" w:cs="方正仿宋_GBK" w:hint="eastAsia"/>
                <w:color w:val="000000"/>
                <w:sz w:val="32"/>
                <w:szCs w:val="32"/>
              </w:rPr>
              <w:t>月</w:t>
            </w:r>
            <w:r>
              <w:rPr>
                <w:rFonts w:ascii="方正仿宋_GBK" w:eastAsia="方正仿宋_GBK" w:hAnsi="宋体" w:cs="方正仿宋_GBK"/>
                <w:color w:val="000000"/>
                <w:sz w:val="32"/>
                <w:szCs w:val="32"/>
              </w:rPr>
              <w:t xml:space="preserve">   </w:t>
            </w:r>
            <w:r w:rsidRPr="00BF14FE">
              <w:rPr>
                <w:rFonts w:ascii="方正仿宋_GBK" w:eastAsia="方正仿宋_GBK" w:hAnsi="宋体" w:cs="方正仿宋_GBK" w:hint="eastAsia"/>
                <w:color w:val="000000"/>
                <w:sz w:val="32"/>
                <w:szCs w:val="32"/>
              </w:rPr>
              <w:t>日</w:t>
            </w:r>
          </w:p>
        </w:tc>
      </w:tr>
    </w:tbl>
    <w:p w:rsidR="009936BF" w:rsidRDefault="009936BF" w:rsidP="00F121A5">
      <w:pPr>
        <w:spacing w:line="480" w:lineRule="exact"/>
        <w:rPr>
          <w:rFonts w:ascii="Times New Roman" w:eastAsia="方正仿宋_GBK" w:hAnsi="Times New Roman" w:cs="Times New Roman"/>
          <w:color w:val="000000"/>
          <w:sz w:val="32"/>
          <w:szCs w:val="32"/>
        </w:rPr>
      </w:pPr>
      <w:r>
        <w:rPr>
          <w:rFonts w:ascii="方正仿宋_GBK" w:eastAsia="方正仿宋_GBK" w:hAnsi="方正仿宋_GBK" w:cs="方正仿宋_GBK" w:hint="eastAsia"/>
          <w:color w:val="000000"/>
          <w:sz w:val="32"/>
          <w:szCs w:val="32"/>
        </w:rPr>
        <w:t>（本申报表一式</w:t>
      </w:r>
      <w:r>
        <w:rPr>
          <w:rFonts w:ascii="Times New Roman" w:eastAsia="方正仿宋_GBK" w:hAnsi="Times New Roman" w:cs="Times New Roman"/>
          <w:color w:val="000000"/>
          <w:sz w:val="32"/>
          <w:szCs w:val="32"/>
        </w:rPr>
        <w:t>3</w:t>
      </w:r>
      <w:r>
        <w:rPr>
          <w:rFonts w:ascii="方正仿宋_GBK" w:eastAsia="方正仿宋_GBK" w:hAnsi="方正仿宋_GBK" w:cs="方正仿宋_GBK" w:hint="eastAsia"/>
          <w:color w:val="000000"/>
          <w:sz w:val="32"/>
          <w:szCs w:val="32"/>
        </w:rPr>
        <w:t>份</w:t>
      </w:r>
      <w:r>
        <w:rPr>
          <w:rFonts w:ascii="宋体" w:hAnsi="宋体" w:cs="宋体" w:hint="eastAsia"/>
          <w:color w:val="000000"/>
          <w:sz w:val="32"/>
          <w:szCs w:val="32"/>
        </w:rPr>
        <w:t>）</w:t>
      </w:r>
    </w:p>
    <w:p w:rsidR="009936BF" w:rsidRDefault="009936BF" w:rsidP="00F121A5">
      <w:pPr>
        <w:spacing w:line="480" w:lineRule="exact"/>
        <w:rPr>
          <w:rFonts w:ascii="Times New Roman" w:eastAsia="方正仿宋_GBK" w:hAnsi="Times New Roman" w:cs="Times New Roman"/>
          <w:color w:val="000000"/>
          <w:sz w:val="32"/>
          <w:szCs w:val="32"/>
        </w:rPr>
      </w:pPr>
    </w:p>
    <w:p w:rsidR="009936BF" w:rsidRDefault="009936BF" w:rsidP="00F121A5">
      <w:pPr>
        <w:spacing w:line="480" w:lineRule="exact"/>
        <w:rPr>
          <w:rFonts w:ascii="Times New Roman" w:eastAsia="方正仿宋_GBK" w:hAnsi="Times New Roman" w:cs="Times New Roman"/>
          <w:color w:val="000000"/>
          <w:sz w:val="32"/>
          <w:szCs w:val="32"/>
        </w:rPr>
      </w:pPr>
    </w:p>
    <w:p w:rsidR="009936BF" w:rsidRDefault="009936BF" w:rsidP="00F121A5">
      <w:pPr>
        <w:spacing w:line="480" w:lineRule="exact"/>
        <w:rPr>
          <w:rFonts w:ascii="Times New Roman" w:eastAsia="方正仿宋_GBK" w:hAnsi="Times New Roman" w:cs="Times New Roman"/>
          <w:color w:val="000000"/>
          <w:sz w:val="32"/>
          <w:szCs w:val="32"/>
        </w:rPr>
      </w:pPr>
    </w:p>
    <w:p w:rsidR="009936BF" w:rsidRPr="00BF14FE" w:rsidRDefault="009936BF" w:rsidP="00F121A5">
      <w:pPr>
        <w:spacing w:line="480" w:lineRule="exact"/>
        <w:rPr>
          <w:rFonts w:ascii="方正黑体_GBK" w:eastAsia="方正黑体_GBK" w:hAnsi="Times New Roman" w:cs="Times New Roman"/>
          <w:color w:val="000000"/>
          <w:sz w:val="30"/>
          <w:szCs w:val="30"/>
        </w:rPr>
      </w:pPr>
      <w:r w:rsidRPr="00BF14FE">
        <w:rPr>
          <w:rFonts w:ascii="方正黑体_GBK" w:eastAsia="方正黑体_GBK" w:hAnsi="宋体" w:cs="方正黑体_GBK" w:hint="eastAsia"/>
          <w:color w:val="000000"/>
          <w:sz w:val="30"/>
          <w:szCs w:val="30"/>
        </w:rPr>
        <w:lastRenderedPageBreak/>
        <w:t>附件</w:t>
      </w:r>
      <w:r w:rsidRPr="00BF14FE">
        <w:rPr>
          <w:rFonts w:ascii="方正黑体_GBK" w:eastAsia="方正黑体_GBK" w:hAnsi="Times New Roman" w:cs="方正黑体_GBK"/>
          <w:color w:val="000000"/>
          <w:sz w:val="30"/>
          <w:szCs w:val="30"/>
        </w:rPr>
        <w:t>2</w:t>
      </w:r>
      <w:r w:rsidRPr="00BF14FE">
        <w:rPr>
          <w:rFonts w:ascii="方正黑体_GBK" w:eastAsia="方正黑体_GBK" w:hAnsi="宋体" w:cs="方正黑体_GBK" w:hint="eastAsia"/>
          <w:color w:val="000000"/>
          <w:sz w:val="30"/>
          <w:szCs w:val="30"/>
        </w:rPr>
        <w:t>：</w:t>
      </w:r>
    </w:p>
    <w:p w:rsidR="009936BF" w:rsidRPr="00BF14FE" w:rsidRDefault="009936BF" w:rsidP="00F121A5">
      <w:pPr>
        <w:spacing w:line="480" w:lineRule="exact"/>
        <w:jc w:val="center"/>
        <w:rPr>
          <w:rFonts w:ascii="方正小标宋_GBK" w:eastAsia="方正小标宋_GBK" w:hAnsi="Times New Roman" w:cs="Times New Roman"/>
          <w:color w:val="000000"/>
          <w:sz w:val="36"/>
          <w:szCs w:val="36"/>
        </w:rPr>
      </w:pPr>
      <w:r w:rsidRPr="00BF14FE">
        <w:rPr>
          <w:rFonts w:ascii="方正小标宋_GBK" w:eastAsia="方正小标宋_GBK" w:hAnsi="宋体" w:cs="方正小标宋_GBK" w:hint="eastAsia"/>
          <w:color w:val="000000"/>
          <w:sz w:val="36"/>
          <w:szCs w:val="36"/>
        </w:rPr>
        <w:t>演出经纪机构、演出经营场所</w:t>
      </w:r>
    </w:p>
    <w:p w:rsidR="009936BF" w:rsidRPr="00BF14FE" w:rsidRDefault="009936BF" w:rsidP="00F121A5">
      <w:pPr>
        <w:spacing w:line="480" w:lineRule="exact"/>
        <w:jc w:val="center"/>
        <w:rPr>
          <w:rFonts w:ascii="方正小标宋_GBK" w:eastAsia="方正小标宋_GBK" w:hAnsi="Times New Roman" w:cs="Times New Roman"/>
          <w:color w:val="000000"/>
          <w:sz w:val="36"/>
          <w:szCs w:val="36"/>
        </w:rPr>
      </w:pPr>
      <w:r w:rsidRPr="00BF14FE">
        <w:rPr>
          <w:rFonts w:ascii="方正小标宋_GBK" w:eastAsia="方正小标宋_GBK" w:hAnsi="方正小标宋_GBK" w:cs="方正小标宋_GBK" w:hint="eastAsia"/>
          <w:color w:val="000000"/>
          <w:sz w:val="36"/>
          <w:szCs w:val="36"/>
        </w:rPr>
        <w:t>消费竞赛</w:t>
      </w:r>
      <w:r w:rsidRPr="00BF14FE">
        <w:rPr>
          <w:rFonts w:ascii="方正小标宋_GBK" w:eastAsia="方正小标宋_GBK" w:hAnsi="宋体" w:cs="方正小标宋_GBK" w:hint="eastAsia"/>
          <w:color w:val="000000"/>
          <w:sz w:val="36"/>
          <w:szCs w:val="36"/>
        </w:rPr>
        <w:t>奖励资金申报信用承诺书</w:t>
      </w:r>
    </w:p>
    <w:p w:rsidR="009936BF" w:rsidRDefault="009936BF" w:rsidP="00F121A5">
      <w:pPr>
        <w:spacing w:line="480" w:lineRule="exact"/>
        <w:jc w:val="center"/>
        <w:rPr>
          <w:rFonts w:ascii="Times New Roman" w:eastAsia="方正小标宋_GBK" w:hAnsi="Times New Roman" w:cs="Times New Roman"/>
          <w:color w:val="000000"/>
          <w:sz w:val="36"/>
          <w:szCs w:val="36"/>
        </w:rPr>
      </w:pPr>
    </w:p>
    <w:tbl>
      <w:tblPr>
        <w:tblW w:w="484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0"/>
        <w:gridCol w:w="2025"/>
        <w:gridCol w:w="1792"/>
        <w:gridCol w:w="2470"/>
        <w:gridCol w:w="13"/>
      </w:tblGrid>
      <w:tr w:rsidR="009936BF" w:rsidRPr="00A95D7E">
        <w:trPr>
          <w:gridAfter w:val="1"/>
          <w:wAfter w:w="1000" w:type="dxa"/>
          <w:trHeight w:val="808"/>
        </w:trPr>
        <w:tc>
          <w:tcPr>
            <w:tcW w:w="1186" w:type="pct"/>
            <w:vAlign w:val="center"/>
          </w:tcPr>
          <w:p w:rsidR="009936BF" w:rsidRPr="00A95D7E" w:rsidRDefault="009936BF" w:rsidP="00F121A5">
            <w:pPr>
              <w:widowControl/>
              <w:adjustRightInd w:val="0"/>
              <w:snapToGrid w:val="0"/>
              <w:spacing w:line="480" w:lineRule="exact"/>
              <w:ind w:rightChars="-25" w:right="-53"/>
              <w:rPr>
                <w:rFonts w:ascii="Times New Roman" w:eastAsia="方正仿宋_GBK" w:hAnsi="Times New Roman" w:cs="Times New Roman"/>
                <w:color w:val="000000"/>
                <w:sz w:val="32"/>
                <w:szCs w:val="32"/>
              </w:rPr>
            </w:pPr>
            <w:r w:rsidRPr="00A95D7E">
              <w:rPr>
                <w:rFonts w:ascii="方正仿宋_GBK" w:eastAsia="方正仿宋_GBK" w:hAnsi="方正仿宋_GBK" w:cs="方正仿宋_GBK" w:hint="eastAsia"/>
                <w:color w:val="000000"/>
                <w:sz w:val="32"/>
                <w:szCs w:val="32"/>
              </w:rPr>
              <w:t>申报单</w:t>
            </w:r>
            <w:r w:rsidRPr="00A95D7E">
              <w:rPr>
                <w:rFonts w:ascii="宋体" w:hAnsi="宋体" w:cs="宋体" w:hint="eastAsia"/>
                <w:color w:val="000000"/>
                <w:sz w:val="32"/>
                <w:szCs w:val="32"/>
              </w:rPr>
              <w:t>位</w:t>
            </w:r>
          </w:p>
        </w:tc>
        <w:tc>
          <w:tcPr>
            <w:tcW w:w="1226" w:type="pct"/>
            <w:vAlign w:val="center"/>
          </w:tcPr>
          <w:p w:rsidR="009936BF" w:rsidRPr="00A95D7E" w:rsidRDefault="009936BF" w:rsidP="00F121A5">
            <w:pPr>
              <w:widowControl/>
              <w:adjustRightInd w:val="0"/>
              <w:snapToGrid w:val="0"/>
              <w:spacing w:line="480" w:lineRule="exact"/>
              <w:ind w:firstLine="560"/>
              <w:rPr>
                <w:rFonts w:ascii="Times New Roman" w:eastAsia="方正仿宋_GBK" w:hAnsi="Times New Roman" w:cs="Times New Roman"/>
                <w:color w:val="000000"/>
                <w:sz w:val="32"/>
                <w:szCs w:val="32"/>
              </w:rPr>
            </w:pPr>
            <w:r w:rsidRPr="00A95D7E">
              <w:rPr>
                <w:rFonts w:ascii="宋体" w:hAnsi="宋体" w:cs="宋体" w:hint="eastAsia"/>
                <w:color w:val="000000"/>
                <w:sz w:val="32"/>
                <w:szCs w:val="32"/>
              </w:rPr>
              <w:t xml:space="preserve">　</w:t>
            </w:r>
          </w:p>
        </w:tc>
        <w:tc>
          <w:tcPr>
            <w:tcW w:w="1085" w:type="pct"/>
            <w:vAlign w:val="center"/>
          </w:tcPr>
          <w:p w:rsidR="009936BF" w:rsidRPr="00A95D7E" w:rsidRDefault="009936BF" w:rsidP="00F121A5">
            <w:pPr>
              <w:widowControl/>
              <w:adjustRightInd w:val="0"/>
              <w:snapToGrid w:val="0"/>
              <w:spacing w:line="480" w:lineRule="exact"/>
              <w:jc w:val="center"/>
              <w:rPr>
                <w:rFonts w:ascii="Times New Roman" w:eastAsia="方正仿宋_GBK" w:hAnsi="Times New Roman" w:cs="Times New Roman"/>
                <w:color w:val="000000"/>
                <w:sz w:val="32"/>
                <w:szCs w:val="32"/>
              </w:rPr>
            </w:pPr>
            <w:r w:rsidRPr="00A95D7E">
              <w:rPr>
                <w:rFonts w:ascii="方正仿宋_GBK" w:eastAsia="方正仿宋_GBK" w:hAnsi="方正仿宋_GBK" w:cs="方正仿宋_GBK" w:hint="eastAsia"/>
                <w:color w:val="000000"/>
                <w:sz w:val="32"/>
                <w:szCs w:val="32"/>
              </w:rPr>
              <w:t>统一社会信用代</w:t>
            </w:r>
            <w:r w:rsidRPr="00A95D7E">
              <w:rPr>
                <w:rFonts w:ascii="宋体" w:hAnsi="宋体" w:cs="宋体" w:hint="eastAsia"/>
                <w:color w:val="000000"/>
                <w:sz w:val="32"/>
                <w:szCs w:val="32"/>
              </w:rPr>
              <w:t>码</w:t>
            </w:r>
          </w:p>
        </w:tc>
        <w:tc>
          <w:tcPr>
            <w:tcW w:w="1495" w:type="pct"/>
          </w:tcPr>
          <w:p w:rsidR="009936BF" w:rsidRPr="00A95D7E" w:rsidRDefault="009936BF" w:rsidP="00F121A5">
            <w:pPr>
              <w:spacing w:line="480" w:lineRule="exact"/>
              <w:ind w:firstLine="560"/>
              <w:rPr>
                <w:rFonts w:ascii="Times New Roman" w:eastAsia="方正仿宋_GBK" w:hAnsi="Times New Roman" w:cs="Times New Roman"/>
                <w:color w:val="000000"/>
                <w:sz w:val="32"/>
                <w:szCs w:val="32"/>
              </w:rPr>
            </w:pPr>
          </w:p>
        </w:tc>
      </w:tr>
      <w:tr w:rsidR="009936BF" w:rsidRPr="00A95D7E">
        <w:trPr>
          <w:gridAfter w:val="1"/>
          <w:wAfter w:w="1000" w:type="dxa"/>
          <w:trHeight w:val="726"/>
        </w:trPr>
        <w:tc>
          <w:tcPr>
            <w:tcW w:w="1186" w:type="pct"/>
            <w:vAlign w:val="center"/>
          </w:tcPr>
          <w:p w:rsidR="009936BF" w:rsidRPr="00A95D7E" w:rsidRDefault="009936BF" w:rsidP="00F121A5">
            <w:pPr>
              <w:spacing w:line="480" w:lineRule="exact"/>
              <w:rPr>
                <w:rFonts w:ascii="Times New Roman" w:eastAsia="方正仿宋_GBK" w:hAnsi="Times New Roman" w:cs="Times New Roman"/>
                <w:color w:val="000000"/>
                <w:sz w:val="32"/>
                <w:szCs w:val="32"/>
              </w:rPr>
            </w:pPr>
            <w:r w:rsidRPr="00A95D7E">
              <w:rPr>
                <w:rFonts w:ascii="方正仿宋_GBK" w:eastAsia="方正仿宋_GBK" w:hAnsi="方正仿宋_GBK" w:cs="方正仿宋_GBK" w:hint="eastAsia"/>
                <w:color w:val="000000"/>
                <w:sz w:val="32"/>
                <w:szCs w:val="32"/>
              </w:rPr>
              <w:t>项目名</w:t>
            </w:r>
            <w:r w:rsidRPr="00A95D7E">
              <w:rPr>
                <w:rFonts w:ascii="宋体" w:hAnsi="宋体" w:cs="宋体" w:hint="eastAsia"/>
                <w:color w:val="000000"/>
                <w:sz w:val="32"/>
                <w:szCs w:val="32"/>
              </w:rPr>
              <w:t>称</w:t>
            </w:r>
          </w:p>
        </w:tc>
        <w:tc>
          <w:tcPr>
            <w:tcW w:w="3806" w:type="pct"/>
            <w:gridSpan w:val="3"/>
            <w:vAlign w:val="center"/>
          </w:tcPr>
          <w:p w:rsidR="009936BF" w:rsidRPr="00A95D7E" w:rsidRDefault="009936BF" w:rsidP="00BF14FE">
            <w:pPr>
              <w:spacing w:line="480" w:lineRule="exact"/>
              <w:ind w:firstLine="600"/>
              <w:rPr>
                <w:rFonts w:ascii="方正仿宋_GBK" w:eastAsia="方正仿宋_GBK" w:hAnsi="Times New Roman" w:cs="Times New Roman"/>
                <w:color w:val="000000"/>
                <w:sz w:val="32"/>
                <w:szCs w:val="32"/>
              </w:rPr>
            </w:pPr>
            <w:r w:rsidRPr="00A95D7E">
              <w:rPr>
                <w:rFonts w:ascii="方正仿宋_GBK" w:eastAsia="方正仿宋_GBK" w:hAnsi="方正仿宋_GBK" w:cs="方正仿宋_GBK" w:hint="eastAsia"/>
                <w:color w:val="000000"/>
                <w:sz w:val="32"/>
                <w:szCs w:val="32"/>
              </w:rPr>
              <w:t>演出经纪机构、演出经营场所奖励资</w:t>
            </w:r>
            <w:r w:rsidRPr="00BF14FE">
              <w:rPr>
                <w:rFonts w:ascii="方正仿宋_GBK" w:eastAsia="方正仿宋_GBK" w:hAnsi="宋体" w:cs="方正仿宋_GBK" w:hint="eastAsia"/>
                <w:color w:val="000000"/>
                <w:sz w:val="32"/>
                <w:szCs w:val="32"/>
              </w:rPr>
              <w:t>金</w:t>
            </w:r>
          </w:p>
        </w:tc>
      </w:tr>
      <w:tr w:rsidR="009936BF" w:rsidRPr="00A95D7E">
        <w:trPr>
          <w:gridAfter w:val="1"/>
          <w:wAfter w:w="1000" w:type="dxa"/>
          <w:trHeight w:val="726"/>
        </w:trPr>
        <w:tc>
          <w:tcPr>
            <w:tcW w:w="1186" w:type="pct"/>
            <w:vAlign w:val="center"/>
          </w:tcPr>
          <w:p w:rsidR="009936BF" w:rsidRPr="00A95D7E" w:rsidRDefault="009936BF" w:rsidP="00F121A5">
            <w:pPr>
              <w:widowControl/>
              <w:adjustRightInd w:val="0"/>
              <w:snapToGrid w:val="0"/>
              <w:spacing w:line="480" w:lineRule="exact"/>
              <w:ind w:rightChars="-25" w:right="-53"/>
              <w:rPr>
                <w:rFonts w:ascii="Times New Roman" w:eastAsia="方正仿宋_GBK" w:hAnsi="Times New Roman" w:cs="Times New Roman"/>
                <w:color w:val="000000"/>
                <w:sz w:val="32"/>
                <w:szCs w:val="32"/>
              </w:rPr>
            </w:pPr>
            <w:r w:rsidRPr="00A95D7E">
              <w:rPr>
                <w:rFonts w:ascii="方正仿宋_GBK" w:eastAsia="方正仿宋_GBK" w:hAnsi="方正仿宋_GBK" w:cs="方正仿宋_GBK" w:hint="eastAsia"/>
                <w:color w:val="000000"/>
                <w:sz w:val="32"/>
                <w:szCs w:val="32"/>
              </w:rPr>
              <w:t>单位负责</w:t>
            </w:r>
            <w:r w:rsidRPr="00A95D7E">
              <w:rPr>
                <w:rFonts w:ascii="宋体" w:hAnsi="宋体" w:cs="宋体" w:hint="eastAsia"/>
                <w:color w:val="000000"/>
                <w:sz w:val="32"/>
                <w:szCs w:val="32"/>
              </w:rPr>
              <w:t>人</w:t>
            </w:r>
          </w:p>
        </w:tc>
        <w:tc>
          <w:tcPr>
            <w:tcW w:w="1226" w:type="pct"/>
            <w:vAlign w:val="center"/>
          </w:tcPr>
          <w:p w:rsidR="009936BF" w:rsidRPr="00A95D7E" w:rsidRDefault="009936BF" w:rsidP="00F121A5">
            <w:pPr>
              <w:widowControl/>
              <w:adjustRightInd w:val="0"/>
              <w:snapToGrid w:val="0"/>
              <w:spacing w:line="480" w:lineRule="exact"/>
              <w:ind w:firstLine="560"/>
              <w:rPr>
                <w:rFonts w:ascii="Times New Roman" w:eastAsia="方正仿宋_GBK" w:hAnsi="Times New Roman" w:cs="Times New Roman"/>
                <w:color w:val="000000"/>
                <w:sz w:val="32"/>
                <w:szCs w:val="32"/>
              </w:rPr>
            </w:pPr>
          </w:p>
        </w:tc>
        <w:tc>
          <w:tcPr>
            <w:tcW w:w="1085" w:type="pct"/>
            <w:vAlign w:val="center"/>
          </w:tcPr>
          <w:p w:rsidR="009936BF" w:rsidRPr="00A95D7E" w:rsidRDefault="009936BF" w:rsidP="00F121A5">
            <w:pPr>
              <w:widowControl/>
              <w:adjustRightInd w:val="0"/>
              <w:snapToGrid w:val="0"/>
              <w:spacing w:line="480" w:lineRule="exact"/>
              <w:rPr>
                <w:rFonts w:ascii="Times New Roman" w:eastAsia="方正仿宋_GBK" w:hAnsi="Times New Roman" w:cs="Times New Roman"/>
                <w:color w:val="000000"/>
                <w:sz w:val="32"/>
                <w:szCs w:val="32"/>
              </w:rPr>
            </w:pPr>
            <w:r w:rsidRPr="00A95D7E">
              <w:rPr>
                <w:rFonts w:ascii="方正仿宋_GBK" w:eastAsia="方正仿宋_GBK" w:hAnsi="方正仿宋_GBK" w:cs="方正仿宋_GBK" w:hint="eastAsia"/>
                <w:color w:val="000000"/>
                <w:sz w:val="32"/>
                <w:szCs w:val="32"/>
              </w:rPr>
              <w:t>联系电</w:t>
            </w:r>
            <w:r w:rsidRPr="00A95D7E">
              <w:rPr>
                <w:rFonts w:ascii="宋体" w:hAnsi="宋体" w:cs="宋体" w:hint="eastAsia"/>
                <w:color w:val="000000"/>
                <w:sz w:val="32"/>
                <w:szCs w:val="32"/>
              </w:rPr>
              <w:t>话</w:t>
            </w:r>
          </w:p>
        </w:tc>
        <w:tc>
          <w:tcPr>
            <w:tcW w:w="1495" w:type="pct"/>
          </w:tcPr>
          <w:p w:rsidR="009936BF" w:rsidRPr="00A95D7E" w:rsidRDefault="009936BF" w:rsidP="00F121A5">
            <w:pPr>
              <w:spacing w:line="480" w:lineRule="exact"/>
              <w:ind w:firstLine="560"/>
              <w:rPr>
                <w:rFonts w:ascii="Times New Roman" w:eastAsia="方正仿宋_GBK" w:hAnsi="Times New Roman" w:cs="Times New Roman"/>
                <w:color w:val="000000"/>
                <w:sz w:val="32"/>
                <w:szCs w:val="32"/>
              </w:rPr>
            </w:pPr>
          </w:p>
        </w:tc>
      </w:tr>
      <w:tr w:rsidR="009936BF" w:rsidRPr="00A95D7E">
        <w:trPr>
          <w:trHeight w:val="6283"/>
        </w:trPr>
        <w:tc>
          <w:tcPr>
            <w:tcW w:w="5000" w:type="pct"/>
            <w:gridSpan w:val="5"/>
          </w:tcPr>
          <w:p w:rsidR="009936BF" w:rsidRPr="00A95D7E" w:rsidRDefault="009936BF" w:rsidP="00F121A5">
            <w:pPr>
              <w:spacing w:line="480" w:lineRule="exact"/>
              <w:rPr>
                <w:rFonts w:ascii="Times New Roman" w:eastAsia="方正仿宋_GBK" w:hAnsi="Times New Roman" w:cs="Times New Roman"/>
                <w:color w:val="000000"/>
                <w:sz w:val="32"/>
                <w:szCs w:val="32"/>
              </w:rPr>
            </w:pPr>
            <w:r w:rsidRPr="00A95D7E">
              <w:rPr>
                <w:rFonts w:ascii="方正仿宋_GBK" w:eastAsia="方正仿宋_GBK" w:hAnsi="方正仿宋_GBK" w:cs="方正仿宋_GBK" w:hint="eastAsia"/>
                <w:color w:val="000000"/>
                <w:sz w:val="32"/>
                <w:szCs w:val="32"/>
              </w:rPr>
              <w:t>奖励资金申报单位承诺</w:t>
            </w:r>
            <w:r w:rsidRPr="00A95D7E">
              <w:rPr>
                <w:rFonts w:ascii="宋体" w:hAnsi="宋体" w:cs="宋体" w:hint="eastAsia"/>
                <w:color w:val="000000"/>
                <w:sz w:val="32"/>
                <w:szCs w:val="32"/>
              </w:rPr>
              <w:t>：</w:t>
            </w:r>
          </w:p>
          <w:p w:rsidR="009936BF" w:rsidRPr="00A95D7E" w:rsidRDefault="009936BF" w:rsidP="00F121A5">
            <w:pPr>
              <w:spacing w:line="480" w:lineRule="exact"/>
              <w:rPr>
                <w:rFonts w:ascii="Times New Roman" w:eastAsia="方正仿宋_GBK" w:hAnsi="Times New Roman" w:cs="Times New Roman"/>
                <w:color w:val="000000"/>
                <w:sz w:val="32"/>
                <w:szCs w:val="32"/>
              </w:rPr>
            </w:pPr>
            <w:r w:rsidRPr="00A95D7E">
              <w:rPr>
                <w:rFonts w:ascii="Times New Roman" w:eastAsia="方正仿宋_GBK" w:hAnsi="Times New Roman" w:cs="Times New Roman"/>
                <w:color w:val="000000"/>
                <w:sz w:val="32"/>
                <w:szCs w:val="32"/>
              </w:rPr>
              <w:t>1.</w:t>
            </w:r>
            <w:r w:rsidRPr="00A95D7E">
              <w:rPr>
                <w:rFonts w:ascii="方正仿宋_GBK" w:eastAsia="方正仿宋_GBK" w:hAnsi="方正仿宋_GBK" w:cs="方正仿宋_GBK" w:hint="eastAsia"/>
                <w:color w:val="000000"/>
                <w:sz w:val="32"/>
                <w:szCs w:val="32"/>
              </w:rPr>
              <w:t>本单位已认真阅读《关于演出经纪机构、演出经营场所奖励资金项目申报指南》，接受并保证按相关要求填报资料</w:t>
            </w:r>
            <w:r w:rsidRPr="00A95D7E">
              <w:rPr>
                <w:rFonts w:ascii="宋体" w:hAnsi="宋体" w:cs="宋体" w:hint="eastAsia"/>
                <w:color w:val="000000"/>
                <w:sz w:val="32"/>
                <w:szCs w:val="32"/>
              </w:rPr>
              <w:t>。</w:t>
            </w:r>
          </w:p>
          <w:p w:rsidR="009936BF" w:rsidRPr="00A95D7E" w:rsidRDefault="009936BF" w:rsidP="00F121A5">
            <w:pPr>
              <w:spacing w:line="480" w:lineRule="exact"/>
              <w:rPr>
                <w:rFonts w:ascii="Times New Roman" w:eastAsia="方正仿宋_GBK" w:hAnsi="Times New Roman" w:cs="Times New Roman"/>
                <w:color w:val="000000"/>
                <w:sz w:val="32"/>
                <w:szCs w:val="32"/>
              </w:rPr>
            </w:pPr>
            <w:r w:rsidRPr="00A95D7E">
              <w:rPr>
                <w:rFonts w:ascii="Times New Roman" w:eastAsia="方正仿宋_GBK" w:hAnsi="Times New Roman" w:cs="Times New Roman"/>
                <w:color w:val="000000"/>
                <w:sz w:val="32"/>
                <w:szCs w:val="32"/>
              </w:rPr>
              <w:t>2.</w:t>
            </w:r>
            <w:r w:rsidRPr="00A95D7E">
              <w:rPr>
                <w:rFonts w:ascii="方正仿宋_GBK" w:eastAsia="方正仿宋_GBK" w:hAnsi="方正仿宋_GBK" w:cs="方正仿宋_GBK" w:hint="eastAsia"/>
                <w:color w:val="000000"/>
                <w:sz w:val="32"/>
                <w:szCs w:val="32"/>
              </w:rPr>
              <w:t>本单位无重大安全、意识形态责任事故，无重大投诉事件，企业及其法人没有违法犯罪及严重失信行为</w:t>
            </w:r>
            <w:r w:rsidRPr="00A95D7E">
              <w:rPr>
                <w:rFonts w:ascii="宋体" w:hAnsi="宋体" w:cs="宋体" w:hint="eastAsia"/>
                <w:color w:val="000000"/>
                <w:sz w:val="32"/>
                <w:szCs w:val="32"/>
              </w:rPr>
              <w:t>。</w:t>
            </w:r>
          </w:p>
          <w:p w:rsidR="009936BF" w:rsidRPr="00A95D7E" w:rsidRDefault="009936BF" w:rsidP="00F121A5">
            <w:pPr>
              <w:spacing w:line="480" w:lineRule="exact"/>
              <w:rPr>
                <w:rFonts w:ascii="Times New Roman" w:eastAsia="方正仿宋_GBK" w:hAnsi="Times New Roman" w:cs="Times New Roman"/>
                <w:color w:val="000000"/>
                <w:sz w:val="32"/>
                <w:szCs w:val="32"/>
              </w:rPr>
            </w:pPr>
            <w:r w:rsidRPr="00A95D7E">
              <w:rPr>
                <w:rFonts w:ascii="Times New Roman" w:eastAsia="方正仿宋_GBK" w:hAnsi="Times New Roman" w:cs="Times New Roman"/>
                <w:color w:val="000000"/>
                <w:sz w:val="32"/>
                <w:szCs w:val="32"/>
              </w:rPr>
              <w:t>3.</w:t>
            </w:r>
            <w:r w:rsidRPr="00A95D7E">
              <w:rPr>
                <w:rFonts w:ascii="方正仿宋_GBK" w:eastAsia="方正仿宋_GBK" w:hAnsi="方正仿宋_GBK" w:cs="方正仿宋_GBK" w:hint="eastAsia"/>
                <w:color w:val="000000"/>
                <w:sz w:val="32"/>
                <w:szCs w:val="32"/>
              </w:rPr>
              <w:t>本单位填写的各项内容和所提交的材料真实、准确，如有虚假，退回奖励资金，接受相关部门处罚</w:t>
            </w:r>
            <w:r w:rsidRPr="00A95D7E">
              <w:rPr>
                <w:rFonts w:ascii="宋体" w:hAnsi="宋体" w:cs="宋体" w:hint="eastAsia"/>
                <w:color w:val="000000"/>
                <w:sz w:val="32"/>
                <w:szCs w:val="32"/>
              </w:rPr>
              <w:t>。</w:t>
            </w:r>
          </w:p>
          <w:p w:rsidR="009936BF" w:rsidRPr="00A95D7E" w:rsidRDefault="009936BF" w:rsidP="00F121A5">
            <w:pPr>
              <w:spacing w:line="480" w:lineRule="exact"/>
              <w:ind w:firstLineChars="201" w:firstLine="643"/>
              <w:rPr>
                <w:rFonts w:ascii="Times New Roman" w:eastAsia="方正仿宋_GBK" w:hAnsi="Times New Roman" w:cs="Times New Roman"/>
                <w:color w:val="000000"/>
                <w:sz w:val="32"/>
                <w:szCs w:val="32"/>
              </w:rPr>
            </w:pPr>
          </w:p>
          <w:p w:rsidR="009936BF" w:rsidRPr="00A95D7E" w:rsidRDefault="009936BF" w:rsidP="00F121A5">
            <w:pPr>
              <w:spacing w:line="480" w:lineRule="exact"/>
              <w:ind w:firstLineChars="201" w:firstLine="643"/>
              <w:rPr>
                <w:rFonts w:ascii="Times New Roman" w:eastAsia="方正仿宋_GBK" w:hAnsi="Times New Roman" w:cs="Times New Roman"/>
                <w:color w:val="000000"/>
                <w:sz w:val="32"/>
                <w:szCs w:val="32"/>
              </w:rPr>
            </w:pPr>
            <w:r w:rsidRPr="00A95D7E">
              <w:rPr>
                <w:rFonts w:ascii="方正仿宋_GBK" w:eastAsia="方正仿宋_GBK" w:hAnsi="方正仿宋_GBK" w:cs="方正仿宋_GBK" w:hint="eastAsia"/>
                <w:color w:val="000000"/>
                <w:sz w:val="32"/>
                <w:szCs w:val="32"/>
              </w:rPr>
              <w:t>奖励资金申报责任人（签名）</w:t>
            </w:r>
            <w:r w:rsidRPr="00A95D7E">
              <w:rPr>
                <w:rFonts w:ascii="宋体" w:hAnsi="宋体" w:cs="宋体" w:hint="eastAsia"/>
                <w:color w:val="000000"/>
                <w:sz w:val="32"/>
                <w:szCs w:val="32"/>
              </w:rPr>
              <w:t>：</w:t>
            </w:r>
          </w:p>
          <w:p w:rsidR="009936BF" w:rsidRPr="00A95D7E" w:rsidRDefault="009936BF" w:rsidP="00F121A5">
            <w:pPr>
              <w:spacing w:line="480" w:lineRule="exact"/>
              <w:ind w:firstLineChars="201" w:firstLine="643"/>
              <w:rPr>
                <w:rFonts w:ascii="Times New Roman" w:eastAsia="方正仿宋_GBK" w:hAnsi="Times New Roman" w:cs="Times New Roman"/>
                <w:color w:val="000000"/>
                <w:sz w:val="32"/>
                <w:szCs w:val="32"/>
              </w:rPr>
            </w:pPr>
            <w:r w:rsidRPr="00A95D7E">
              <w:rPr>
                <w:rFonts w:ascii="方正仿宋_GBK" w:eastAsia="方正仿宋_GBK" w:hAnsi="方正仿宋_GBK" w:cs="方正仿宋_GBK" w:hint="eastAsia"/>
                <w:color w:val="000000"/>
                <w:sz w:val="32"/>
                <w:szCs w:val="32"/>
              </w:rPr>
              <w:t>单位负责人（签名）</w:t>
            </w:r>
            <w:r w:rsidRPr="00A95D7E">
              <w:rPr>
                <w:rFonts w:ascii="Times New Roman" w:eastAsia="方正仿宋_GBK" w:hAnsi="Times New Roman" w:cs="Times New Roman"/>
                <w:color w:val="000000"/>
                <w:sz w:val="32"/>
                <w:szCs w:val="32"/>
              </w:rPr>
              <w:t xml:space="preserve">                 </w:t>
            </w:r>
            <w:r w:rsidRPr="00A95D7E">
              <w:rPr>
                <w:rFonts w:ascii="Times New Roman" w:eastAsia="方正仿宋_GBK" w:hAnsi="Times New Roman" w:cs="方正仿宋_GBK" w:hint="eastAsia"/>
                <w:color w:val="000000"/>
                <w:sz w:val="32"/>
                <w:szCs w:val="32"/>
              </w:rPr>
              <w:t>（公章</w:t>
            </w:r>
            <w:r w:rsidRPr="00A95D7E">
              <w:rPr>
                <w:rFonts w:ascii="宋体" w:hAnsi="宋体" w:cs="宋体" w:hint="eastAsia"/>
                <w:color w:val="000000"/>
                <w:sz w:val="32"/>
                <w:szCs w:val="32"/>
              </w:rPr>
              <w:t>）</w:t>
            </w:r>
          </w:p>
          <w:p w:rsidR="009936BF" w:rsidRPr="00A95D7E" w:rsidRDefault="009936BF" w:rsidP="00F121A5">
            <w:pPr>
              <w:spacing w:line="480" w:lineRule="exact"/>
              <w:rPr>
                <w:rFonts w:ascii="Times New Roman" w:eastAsia="方正仿宋_GBK" w:hAnsi="Times New Roman" w:cs="Times New Roman"/>
                <w:color w:val="000000"/>
                <w:sz w:val="32"/>
                <w:szCs w:val="32"/>
              </w:rPr>
            </w:pPr>
          </w:p>
          <w:p w:rsidR="009936BF" w:rsidRPr="00A95D7E" w:rsidRDefault="009936BF" w:rsidP="00F121A5">
            <w:pPr>
              <w:spacing w:line="480" w:lineRule="exact"/>
              <w:ind w:firstLineChars="1900" w:firstLine="6080"/>
              <w:rPr>
                <w:rFonts w:ascii="Times New Roman" w:eastAsia="方正仿宋_GBK" w:hAnsi="Times New Roman" w:cs="Times New Roman"/>
                <w:color w:val="000000"/>
                <w:sz w:val="32"/>
                <w:szCs w:val="32"/>
              </w:rPr>
            </w:pPr>
            <w:r w:rsidRPr="00A95D7E">
              <w:rPr>
                <w:rFonts w:ascii="方正仿宋_GBK" w:eastAsia="方正仿宋_GBK" w:hAnsi="方正仿宋_GBK" w:cs="方正仿宋_GBK" w:hint="eastAsia"/>
                <w:color w:val="000000"/>
                <w:sz w:val="32"/>
                <w:szCs w:val="32"/>
              </w:rPr>
              <w:t>年</w:t>
            </w:r>
            <w:r w:rsidRPr="00A95D7E">
              <w:rPr>
                <w:rFonts w:ascii="Times New Roman" w:eastAsia="方正仿宋_GBK" w:hAnsi="Times New Roman" w:cs="Times New Roman"/>
                <w:color w:val="000000"/>
                <w:sz w:val="32"/>
                <w:szCs w:val="32"/>
              </w:rPr>
              <w:t xml:space="preserve">   </w:t>
            </w:r>
            <w:r w:rsidRPr="00A95D7E">
              <w:rPr>
                <w:rFonts w:ascii="Times New Roman" w:eastAsia="方正仿宋_GBK" w:hAnsi="Times New Roman" w:cs="方正仿宋_GBK" w:hint="eastAsia"/>
                <w:color w:val="000000"/>
                <w:sz w:val="32"/>
                <w:szCs w:val="32"/>
              </w:rPr>
              <w:t>月</w:t>
            </w:r>
            <w:r w:rsidRPr="00A95D7E">
              <w:rPr>
                <w:rFonts w:ascii="Times New Roman" w:eastAsia="方正仿宋_GBK" w:hAnsi="Times New Roman" w:cs="Times New Roman"/>
                <w:color w:val="000000"/>
                <w:sz w:val="32"/>
                <w:szCs w:val="32"/>
              </w:rPr>
              <w:t xml:space="preserve">   </w:t>
            </w:r>
            <w:r w:rsidRPr="00A95D7E">
              <w:rPr>
                <w:rFonts w:ascii="Times New Roman" w:eastAsia="方正仿宋_GBK" w:hAnsi="Times New Roman" w:cs="方正仿宋_GBK" w:hint="eastAsia"/>
                <w:color w:val="000000"/>
                <w:sz w:val="32"/>
                <w:szCs w:val="32"/>
              </w:rPr>
              <w:t>日</w:t>
            </w:r>
            <w:r w:rsidRPr="00A95D7E">
              <w:rPr>
                <w:rFonts w:ascii="Times New Roman" w:eastAsia="方正仿宋_GBK" w:hAnsi="Times New Roman" w:cs="Times New Roman"/>
                <w:color w:val="000000"/>
                <w:sz w:val="32"/>
                <w:szCs w:val="32"/>
              </w:rPr>
              <w:tab/>
            </w:r>
            <w:r w:rsidRPr="00A95D7E">
              <w:rPr>
                <w:rFonts w:ascii="宋体" w:hAnsi="宋体" w:cs="宋体" w:hint="eastAsia"/>
                <w:color w:val="000000"/>
                <w:sz w:val="32"/>
                <w:szCs w:val="32"/>
              </w:rPr>
              <w:t xml:space="preserve">　</w:t>
            </w:r>
          </w:p>
        </w:tc>
      </w:tr>
    </w:tbl>
    <w:p w:rsidR="009936BF" w:rsidRDefault="009936BF" w:rsidP="00F121A5">
      <w:pPr>
        <w:spacing w:line="480" w:lineRule="exact"/>
        <w:ind w:left="966" w:hangingChars="302" w:hanging="966"/>
        <w:rPr>
          <w:rFonts w:ascii="Times New Roman" w:eastAsia="方正仿宋_GBK" w:hAnsi="Times New Roman" w:cs="Times New Roman"/>
          <w:color w:val="000000"/>
          <w:sz w:val="32"/>
          <w:szCs w:val="32"/>
        </w:rPr>
      </w:pPr>
      <w:r>
        <w:rPr>
          <w:rFonts w:ascii="方正仿宋_GBK" w:eastAsia="方正仿宋_GBK" w:hAnsi="方正仿宋_GBK" w:cs="方正仿宋_GBK" w:hint="eastAsia"/>
          <w:color w:val="000000"/>
          <w:sz w:val="32"/>
          <w:szCs w:val="32"/>
        </w:rPr>
        <w:t>备注：已实行</w:t>
      </w:r>
      <w:r>
        <w:rPr>
          <w:rFonts w:ascii="Times New Roman" w:eastAsia="方正仿宋_GBK" w:hAnsi="Times New Roman" w:cs="Times New Roman"/>
          <w:color w:val="000000"/>
          <w:sz w:val="32"/>
          <w:szCs w:val="32"/>
        </w:rPr>
        <w:t>“</w:t>
      </w:r>
      <w:r>
        <w:rPr>
          <w:rFonts w:ascii="方正仿宋_GBK" w:eastAsia="方正仿宋_GBK" w:hAnsi="方正仿宋_GBK" w:cs="方正仿宋_GBK" w:hint="eastAsia"/>
          <w:color w:val="000000"/>
          <w:sz w:val="32"/>
          <w:szCs w:val="32"/>
        </w:rPr>
        <w:t>三证合一</w:t>
      </w:r>
      <w:r>
        <w:rPr>
          <w:rFonts w:ascii="Times New Roman" w:eastAsia="方正仿宋_GBK" w:hAnsi="Times New Roman" w:cs="Times New Roman"/>
          <w:color w:val="000000"/>
          <w:sz w:val="32"/>
          <w:szCs w:val="32"/>
        </w:rPr>
        <w:t>”</w:t>
      </w:r>
      <w:r>
        <w:rPr>
          <w:rFonts w:ascii="方正仿宋_GBK" w:eastAsia="方正仿宋_GBK" w:hAnsi="方正仿宋_GBK" w:cs="方正仿宋_GBK" w:hint="eastAsia"/>
          <w:color w:val="000000"/>
          <w:sz w:val="32"/>
          <w:szCs w:val="32"/>
        </w:rPr>
        <w:t>的填写统一社会信用代码，暂未实行</w:t>
      </w:r>
      <w:r>
        <w:rPr>
          <w:rFonts w:ascii="Times New Roman" w:eastAsia="方正仿宋_GBK" w:hAnsi="Times New Roman" w:cs="Times New Roman"/>
          <w:color w:val="000000"/>
          <w:sz w:val="32"/>
          <w:szCs w:val="32"/>
        </w:rPr>
        <w:t>“</w:t>
      </w:r>
      <w:r>
        <w:rPr>
          <w:rFonts w:ascii="方正仿宋_GBK" w:eastAsia="方正仿宋_GBK" w:hAnsi="方正仿宋_GBK" w:cs="方正仿宋_GBK" w:hint="eastAsia"/>
          <w:color w:val="000000"/>
          <w:sz w:val="32"/>
          <w:szCs w:val="32"/>
        </w:rPr>
        <w:t>三证合一</w:t>
      </w:r>
      <w:r>
        <w:rPr>
          <w:rFonts w:ascii="Times New Roman" w:eastAsia="方正仿宋_GBK" w:hAnsi="Times New Roman" w:cs="Times New Roman"/>
          <w:color w:val="000000"/>
          <w:sz w:val="32"/>
          <w:szCs w:val="32"/>
        </w:rPr>
        <w:t>”</w:t>
      </w:r>
      <w:r>
        <w:rPr>
          <w:rFonts w:ascii="方正仿宋_GBK" w:eastAsia="方正仿宋_GBK" w:hAnsi="方正仿宋_GBK" w:cs="方正仿宋_GBK" w:hint="eastAsia"/>
          <w:color w:val="000000"/>
          <w:sz w:val="32"/>
          <w:szCs w:val="32"/>
        </w:rPr>
        <w:t>的填写组织机构代码</w:t>
      </w:r>
      <w:r>
        <w:rPr>
          <w:rFonts w:ascii="宋体" w:hAnsi="宋体" w:cs="宋体" w:hint="eastAsia"/>
          <w:color w:val="000000"/>
          <w:sz w:val="32"/>
          <w:szCs w:val="32"/>
        </w:rPr>
        <w:t>。</w:t>
      </w:r>
    </w:p>
    <w:p w:rsidR="009936BF" w:rsidRDefault="009936BF" w:rsidP="00BF2C1E">
      <w:pPr>
        <w:adjustRightInd w:val="0"/>
        <w:snapToGrid w:val="0"/>
        <w:spacing w:line="312" w:lineRule="auto"/>
        <w:ind w:firstLineChars="200" w:firstLine="640"/>
        <w:rPr>
          <w:rFonts w:ascii="方正仿宋_GBK" w:eastAsia="方正仿宋_GBK" w:hAnsi="仿宋" w:cs="Times New Roman"/>
          <w:sz w:val="32"/>
          <w:szCs w:val="32"/>
        </w:rPr>
      </w:pPr>
    </w:p>
    <w:p w:rsidR="009936BF" w:rsidRDefault="009936BF" w:rsidP="00BF2C1E">
      <w:pPr>
        <w:adjustRightInd w:val="0"/>
        <w:snapToGrid w:val="0"/>
        <w:spacing w:line="312" w:lineRule="auto"/>
        <w:ind w:firstLineChars="200" w:firstLine="640"/>
        <w:rPr>
          <w:rFonts w:ascii="方正仿宋_GBK" w:eastAsia="方正仿宋_GBK" w:hAnsi="仿宋" w:cs="Times New Roman"/>
          <w:sz w:val="32"/>
          <w:szCs w:val="32"/>
        </w:rPr>
      </w:pPr>
    </w:p>
    <w:p w:rsidR="009936BF" w:rsidRDefault="009936BF" w:rsidP="00BF2C1E">
      <w:pPr>
        <w:adjustRightInd w:val="0"/>
        <w:snapToGrid w:val="0"/>
        <w:spacing w:line="312" w:lineRule="auto"/>
        <w:ind w:firstLineChars="200" w:firstLine="640"/>
        <w:rPr>
          <w:rFonts w:ascii="方正仿宋_GBK" w:eastAsia="方正仿宋_GBK" w:hAnsi="仿宋" w:cs="Times New Roman"/>
          <w:sz w:val="32"/>
          <w:szCs w:val="32"/>
        </w:rPr>
      </w:pPr>
    </w:p>
    <w:p w:rsidR="009936BF" w:rsidRDefault="009936BF" w:rsidP="00F2352A">
      <w:pPr>
        <w:tabs>
          <w:tab w:val="left" w:pos="9193"/>
          <w:tab w:val="left" w:pos="9827"/>
        </w:tabs>
        <w:autoSpaceDE w:val="0"/>
        <w:autoSpaceDN w:val="0"/>
        <w:snapToGrid w:val="0"/>
        <w:spacing w:line="560" w:lineRule="exact"/>
        <w:jc w:val="center"/>
        <w:rPr>
          <w:rFonts w:ascii="Times New Roman" w:eastAsia="方正小标宋_GBK" w:hAnsi="Times New Roman" w:cs="Times New Roman"/>
          <w:snapToGrid w:val="0"/>
          <w:color w:val="000000"/>
          <w:kern w:val="32"/>
          <w:sz w:val="44"/>
          <w:szCs w:val="44"/>
        </w:rPr>
      </w:pPr>
      <w:r w:rsidRPr="00D03127">
        <w:rPr>
          <w:rFonts w:ascii="Times New Roman" w:eastAsia="方正小标宋_GBK" w:hAnsi="Times New Roman" w:cs="方正小标宋_GBK" w:hint="eastAsia"/>
          <w:snapToGrid w:val="0"/>
          <w:kern w:val="0"/>
          <w:sz w:val="44"/>
          <w:szCs w:val="44"/>
        </w:rPr>
        <w:lastRenderedPageBreak/>
        <w:t>“绿色网吧”企业</w:t>
      </w:r>
      <w:r w:rsidRPr="00D03127">
        <w:rPr>
          <w:rFonts w:ascii="Times New Roman" w:eastAsia="方正小标宋_GBK" w:hAnsi="Times New Roman" w:cs="方正小标宋_GBK" w:hint="eastAsia"/>
          <w:snapToGrid w:val="0"/>
          <w:color w:val="000000"/>
          <w:kern w:val="32"/>
          <w:sz w:val="44"/>
          <w:szCs w:val="44"/>
        </w:rPr>
        <w:t>应对疫情</w:t>
      </w:r>
    </w:p>
    <w:p w:rsidR="009936BF" w:rsidRPr="00D03127" w:rsidRDefault="009936BF" w:rsidP="00F2352A">
      <w:pPr>
        <w:tabs>
          <w:tab w:val="left" w:pos="9193"/>
          <w:tab w:val="left" w:pos="9827"/>
        </w:tabs>
        <w:autoSpaceDE w:val="0"/>
        <w:autoSpaceDN w:val="0"/>
        <w:snapToGrid w:val="0"/>
        <w:spacing w:line="560" w:lineRule="exact"/>
        <w:jc w:val="center"/>
        <w:rPr>
          <w:rFonts w:ascii="Times New Roman" w:eastAsia="方正小标宋_GBK" w:hAnsi="Times New Roman" w:cs="Times New Roman"/>
          <w:snapToGrid w:val="0"/>
          <w:spacing w:val="-10"/>
          <w:kern w:val="0"/>
          <w:sz w:val="44"/>
          <w:szCs w:val="44"/>
        </w:rPr>
      </w:pPr>
      <w:r w:rsidRPr="00D03127">
        <w:rPr>
          <w:rFonts w:ascii="Times New Roman" w:eastAsia="方正小标宋_GBK" w:hAnsi="Times New Roman" w:cs="方正小标宋_GBK" w:hint="eastAsia"/>
          <w:snapToGrid w:val="0"/>
          <w:kern w:val="0"/>
          <w:sz w:val="44"/>
          <w:szCs w:val="44"/>
        </w:rPr>
        <w:t>扶持</w:t>
      </w:r>
      <w:r w:rsidRPr="00D03127">
        <w:rPr>
          <w:rFonts w:ascii="Times New Roman" w:eastAsia="方正小标宋_GBK" w:hAnsi="Times New Roman" w:cs="方正小标宋_GBK" w:hint="eastAsia"/>
          <w:snapToGrid w:val="0"/>
          <w:spacing w:val="-10"/>
          <w:kern w:val="0"/>
          <w:sz w:val="44"/>
          <w:szCs w:val="44"/>
        </w:rPr>
        <w:t>资金申报指南</w:t>
      </w:r>
    </w:p>
    <w:p w:rsidR="009936BF" w:rsidRPr="00D03127" w:rsidRDefault="009936BF" w:rsidP="00F2352A">
      <w:pPr>
        <w:spacing w:line="620" w:lineRule="exact"/>
        <w:rPr>
          <w:rFonts w:ascii="Times New Roman" w:eastAsia="方正仿宋_GBK" w:hAnsi="Times New Roman" w:cs="Times New Roman"/>
          <w:color w:val="000000"/>
          <w:sz w:val="32"/>
          <w:szCs w:val="32"/>
        </w:rPr>
      </w:pPr>
    </w:p>
    <w:p w:rsidR="009936BF" w:rsidRPr="00D03127" w:rsidRDefault="009936BF" w:rsidP="00F2352A">
      <w:pPr>
        <w:numPr>
          <w:ilvl w:val="0"/>
          <w:numId w:val="3"/>
        </w:numPr>
        <w:adjustRightInd w:val="0"/>
        <w:spacing w:line="620" w:lineRule="exact"/>
        <w:ind w:firstLineChars="200" w:firstLine="640"/>
        <w:rPr>
          <w:rFonts w:ascii="方正黑体_GBK" w:eastAsia="方正黑体_GBK" w:hAnsi="Times New Roman" w:cs="Times New Roman"/>
          <w:color w:val="000000"/>
          <w:sz w:val="32"/>
          <w:szCs w:val="32"/>
        </w:rPr>
      </w:pPr>
      <w:r w:rsidRPr="00D03127">
        <w:rPr>
          <w:rFonts w:ascii="方正黑体_GBK" w:eastAsia="方正黑体_GBK" w:hAnsi="Times New Roman" w:cs="方正黑体_GBK" w:hint="eastAsia"/>
          <w:color w:val="000000"/>
          <w:sz w:val="32"/>
          <w:szCs w:val="32"/>
        </w:rPr>
        <w:t>扶持政策</w:t>
      </w:r>
    </w:p>
    <w:p w:rsidR="009936BF" w:rsidRPr="00D03127" w:rsidRDefault="009936BF" w:rsidP="00F2352A">
      <w:pPr>
        <w:spacing w:line="620" w:lineRule="exact"/>
        <w:ind w:firstLineChars="200" w:firstLine="640"/>
        <w:rPr>
          <w:rFonts w:ascii="Times New Roman" w:eastAsia="方正仿宋_GBK" w:hAnsi="Times New Roman" w:cs="Times New Roman"/>
          <w:color w:val="000000"/>
          <w:sz w:val="32"/>
          <w:szCs w:val="32"/>
        </w:rPr>
      </w:pPr>
      <w:r w:rsidRPr="00D03127">
        <w:rPr>
          <w:rFonts w:ascii="Times New Roman" w:eastAsia="方正仿宋_GBK" w:hAnsi="Times New Roman" w:cs="方正仿宋_GBK" w:hint="eastAsia"/>
          <w:color w:val="000000"/>
          <w:sz w:val="32"/>
          <w:szCs w:val="32"/>
        </w:rPr>
        <w:t>聚焦</w:t>
      </w:r>
      <w:r w:rsidRPr="00D03127">
        <w:rPr>
          <w:rFonts w:ascii="Times New Roman" w:eastAsia="方正仿宋_GBK" w:hAnsi="Times New Roman" w:cs="Times New Roman"/>
          <w:color w:val="000000"/>
          <w:sz w:val="32"/>
          <w:szCs w:val="32"/>
        </w:rPr>
        <w:t>“</w:t>
      </w:r>
      <w:r w:rsidRPr="00D03127">
        <w:rPr>
          <w:rFonts w:ascii="Times New Roman" w:eastAsia="方正仿宋_GBK" w:hAnsi="Times New Roman" w:cs="方正仿宋_GBK" w:hint="eastAsia"/>
          <w:color w:val="000000"/>
          <w:sz w:val="32"/>
          <w:szCs w:val="32"/>
        </w:rPr>
        <w:t>绿色网吧</w:t>
      </w:r>
      <w:r w:rsidRPr="00D03127">
        <w:rPr>
          <w:rFonts w:ascii="Times New Roman" w:eastAsia="方正仿宋_GBK" w:hAnsi="Times New Roman" w:cs="Times New Roman"/>
          <w:color w:val="000000"/>
          <w:sz w:val="32"/>
          <w:szCs w:val="32"/>
        </w:rPr>
        <w:t>”</w:t>
      </w:r>
      <w:r w:rsidRPr="00D03127">
        <w:rPr>
          <w:rFonts w:ascii="Times New Roman" w:eastAsia="方正仿宋_GBK" w:hAnsi="Times New Roman" w:cs="方正仿宋_GBK" w:hint="eastAsia"/>
          <w:color w:val="000000"/>
          <w:sz w:val="32"/>
          <w:szCs w:val="32"/>
        </w:rPr>
        <w:t>，提升互联网上网服务场所管理水平。对在我市依法设立并评定的绿色网吧企业，综合互联网上网服务场所日常管理各项考核和上网终端数量，分别给予</w:t>
      </w:r>
      <w:r w:rsidRPr="00D03127">
        <w:rPr>
          <w:rFonts w:ascii="Times New Roman" w:eastAsia="方正仿宋_GBK" w:hAnsi="Times New Roman" w:cs="Times New Roman"/>
          <w:color w:val="000000"/>
          <w:sz w:val="32"/>
          <w:szCs w:val="32"/>
        </w:rPr>
        <w:t>1</w:t>
      </w:r>
      <w:r w:rsidRPr="00D03127">
        <w:rPr>
          <w:rFonts w:ascii="Times New Roman" w:eastAsia="方正仿宋_GBK" w:hAnsi="Times New Roman" w:cs="方正仿宋_GBK" w:hint="eastAsia"/>
          <w:color w:val="000000"/>
          <w:sz w:val="32"/>
          <w:szCs w:val="32"/>
        </w:rPr>
        <w:t>万元（</w:t>
      </w:r>
      <w:r w:rsidRPr="00D03127">
        <w:rPr>
          <w:rFonts w:ascii="Times New Roman" w:eastAsia="方正仿宋_GBK" w:hAnsi="Times New Roman" w:cs="Times New Roman"/>
          <w:color w:val="000000"/>
          <w:sz w:val="32"/>
          <w:szCs w:val="32"/>
        </w:rPr>
        <w:t>140</w:t>
      </w:r>
      <w:r w:rsidRPr="00D03127">
        <w:rPr>
          <w:rFonts w:ascii="Times New Roman" w:eastAsia="方正仿宋_GBK" w:hAnsi="Times New Roman" w:cs="方正仿宋_GBK" w:hint="eastAsia"/>
          <w:color w:val="000000"/>
          <w:sz w:val="32"/>
          <w:szCs w:val="32"/>
        </w:rPr>
        <w:t>台以下上网终端）和</w:t>
      </w:r>
      <w:r w:rsidRPr="00D03127">
        <w:rPr>
          <w:rFonts w:ascii="Times New Roman" w:eastAsia="方正仿宋_GBK" w:hAnsi="Times New Roman" w:cs="Times New Roman"/>
          <w:color w:val="000000"/>
          <w:sz w:val="32"/>
          <w:szCs w:val="32"/>
        </w:rPr>
        <w:t>1.5</w:t>
      </w:r>
      <w:r w:rsidRPr="00D03127">
        <w:rPr>
          <w:rFonts w:ascii="Times New Roman" w:eastAsia="方正仿宋_GBK" w:hAnsi="Times New Roman" w:cs="方正仿宋_GBK" w:hint="eastAsia"/>
          <w:color w:val="000000"/>
          <w:sz w:val="32"/>
          <w:szCs w:val="32"/>
        </w:rPr>
        <w:t>万元（</w:t>
      </w:r>
      <w:r w:rsidRPr="00D03127">
        <w:rPr>
          <w:rFonts w:ascii="Times New Roman" w:eastAsia="方正仿宋_GBK" w:hAnsi="Times New Roman" w:cs="Times New Roman"/>
          <w:color w:val="000000"/>
          <w:sz w:val="32"/>
          <w:szCs w:val="32"/>
        </w:rPr>
        <w:t>140</w:t>
      </w:r>
      <w:r w:rsidRPr="00D03127">
        <w:rPr>
          <w:rFonts w:ascii="Times New Roman" w:eastAsia="方正仿宋_GBK" w:hAnsi="Times New Roman" w:cs="方正仿宋_GBK" w:hint="eastAsia"/>
          <w:color w:val="000000"/>
          <w:sz w:val="32"/>
          <w:szCs w:val="32"/>
        </w:rPr>
        <w:t>台以上上网终端）资金扶持。</w:t>
      </w:r>
    </w:p>
    <w:p w:rsidR="009936BF" w:rsidRPr="00D03127" w:rsidRDefault="009936BF" w:rsidP="00F2352A">
      <w:pPr>
        <w:spacing w:line="620" w:lineRule="exact"/>
        <w:ind w:firstLineChars="200" w:firstLine="640"/>
        <w:rPr>
          <w:rFonts w:ascii="方正黑体_GBK" w:eastAsia="方正黑体_GBK" w:hAnsi="Times New Roman" w:cs="Times New Roman"/>
          <w:color w:val="000000"/>
          <w:sz w:val="32"/>
          <w:szCs w:val="32"/>
        </w:rPr>
      </w:pPr>
      <w:r w:rsidRPr="00D03127">
        <w:rPr>
          <w:rFonts w:ascii="方正黑体_GBK" w:eastAsia="方正黑体_GBK" w:hAnsi="Times New Roman" w:cs="方正黑体_GBK" w:hint="eastAsia"/>
          <w:color w:val="000000"/>
          <w:sz w:val="32"/>
          <w:szCs w:val="32"/>
        </w:rPr>
        <w:t>二、申报对象</w:t>
      </w:r>
    </w:p>
    <w:p w:rsidR="009936BF" w:rsidRPr="00D03127" w:rsidRDefault="009936BF" w:rsidP="00F2352A">
      <w:pPr>
        <w:spacing w:line="620" w:lineRule="exact"/>
        <w:ind w:firstLineChars="200" w:firstLine="640"/>
        <w:rPr>
          <w:rFonts w:ascii="Times New Roman" w:eastAsia="方正仿宋_GBK" w:hAnsi="Times New Roman" w:cs="Times New Roman"/>
          <w:sz w:val="32"/>
          <w:szCs w:val="32"/>
        </w:rPr>
      </w:pPr>
      <w:r w:rsidRPr="00D03127">
        <w:rPr>
          <w:rFonts w:ascii="Times New Roman" w:eastAsia="方正仿宋_GBK" w:hAnsi="Times New Roman" w:cs="方正仿宋_GBK" w:hint="eastAsia"/>
          <w:sz w:val="32"/>
          <w:szCs w:val="32"/>
        </w:rPr>
        <w:t>在我市依法设立并评定的绿色网吧企业。</w:t>
      </w:r>
    </w:p>
    <w:p w:rsidR="009936BF" w:rsidRPr="00D03127" w:rsidRDefault="009936BF" w:rsidP="00F2352A">
      <w:pPr>
        <w:adjustRightInd w:val="0"/>
        <w:spacing w:line="620" w:lineRule="exact"/>
        <w:ind w:firstLineChars="200" w:firstLine="640"/>
        <w:rPr>
          <w:rFonts w:ascii="方正黑体_GBK" w:eastAsia="方正黑体_GBK" w:hAnsi="Times New Roman" w:cs="Times New Roman"/>
          <w:color w:val="000000"/>
          <w:sz w:val="32"/>
          <w:szCs w:val="32"/>
        </w:rPr>
      </w:pPr>
      <w:r w:rsidRPr="00D03127">
        <w:rPr>
          <w:rFonts w:ascii="方正黑体_GBK" w:eastAsia="方正黑体_GBK" w:hAnsi="Times New Roman" w:cs="方正黑体_GBK" w:hint="eastAsia"/>
          <w:color w:val="000000"/>
          <w:sz w:val="32"/>
          <w:szCs w:val="32"/>
        </w:rPr>
        <w:t>三、申报条件</w:t>
      </w:r>
    </w:p>
    <w:p w:rsidR="009936BF" w:rsidRPr="00D03127" w:rsidRDefault="009936BF" w:rsidP="00F2352A">
      <w:pPr>
        <w:spacing w:line="620" w:lineRule="exact"/>
        <w:ind w:firstLine="640"/>
        <w:jc w:val="left"/>
        <w:rPr>
          <w:rFonts w:ascii="Times New Roman" w:eastAsia="方正仿宋_GBK" w:hAnsi="Times New Roman" w:cs="Times New Roman"/>
          <w:sz w:val="32"/>
          <w:szCs w:val="32"/>
        </w:rPr>
      </w:pPr>
      <w:r w:rsidRPr="00D03127">
        <w:rPr>
          <w:rFonts w:ascii="Times New Roman" w:eastAsia="方正仿宋_GBK" w:hAnsi="Times New Roman" w:cs="Times New Roman"/>
          <w:sz w:val="32"/>
          <w:szCs w:val="32"/>
        </w:rPr>
        <w:t>“</w:t>
      </w:r>
      <w:r w:rsidRPr="00D03127">
        <w:rPr>
          <w:rFonts w:ascii="Times New Roman" w:eastAsia="方正仿宋_GBK" w:hAnsi="Times New Roman" w:cs="方正仿宋_GBK" w:hint="eastAsia"/>
          <w:sz w:val="32"/>
          <w:szCs w:val="32"/>
        </w:rPr>
        <w:t>绿色网吧</w:t>
      </w:r>
      <w:r w:rsidRPr="00D03127">
        <w:rPr>
          <w:rFonts w:ascii="Times New Roman" w:eastAsia="方正仿宋_GBK" w:hAnsi="Times New Roman" w:cs="Times New Roman"/>
          <w:sz w:val="32"/>
          <w:szCs w:val="32"/>
        </w:rPr>
        <w:t>”</w:t>
      </w:r>
      <w:r w:rsidRPr="00D03127">
        <w:rPr>
          <w:rFonts w:ascii="Times New Roman" w:eastAsia="方正仿宋_GBK" w:hAnsi="Times New Roman" w:cs="方正仿宋_GBK" w:hint="eastAsia"/>
          <w:sz w:val="32"/>
          <w:szCs w:val="32"/>
        </w:rPr>
        <w:t>扶持资金申报企业须已复业，且依法依规经营，无责任投诉；积极开展疫情防控工作，切实履行社会责任；无重大安全、意识形态责任事故，企业及其法人没有违法犯罪及严重失信行为。</w:t>
      </w:r>
    </w:p>
    <w:p w:rsidR="009936BF" w:rsidRPr="00D03127" w:rsidRDefault="009936BF" w:rsidP="00F2352A">
      <w:pPr>
        <w:adjustRightInd w:val="0"/>
        <w:spacing w:line="620" w:lineRule="exact"/>
        <w:ind w:firstLineChars="200" w:firstLine="640"/>
        <w:rPr>
          <w:rFonts w:ascii="方正黑体_GBK" w:eastAsia="方正黑体_GBK" w:hAnsi="Times New Roman" w:cs="Times New Roman"/>
          <w:color w:val="000000"/>
          <w:sz w:val="32"/>
          <w:szCs w:val="32"/>
        </w:rPr>
      </w:pPr>
      <w:r w:rsidRPr="00D03127">
        <w:rPr>
          <w:rFonts w:ascii="方正黑体_GBK" w:eastAsia="方正黑体_GBK" w:hAnsi="Times New Roman" w:cs="方正黑体_GBK" w:hint="eastAsia"/>
          <w:color w:val="000000"/>
          <w:sz w:val="32"/>
          <w:szCs w:val="32"/>
        </w:rPr>
        <w:t>四、扶持标准</w:t>
      </w:r>
    </w:p>
    <w:p w:rsidR="009936BF" w:rsidRPr="00D03127" w:rsidRDefault="009936BF" w:rsidP="00F2352A">
      <w:pPr>
        <w:spacing w:line="620" w:lineRule="exact"/>
        <w:ind w:firstLineChars="200" w:firstLine="640"/>
        <w:rPr>
          <w:rFonts w:ascii="Times New Roman" w:eastAsia="方正仿宋_GBK" w:hAnsi="Times New Roman" w:cs="Times New Roman"/>
          <w:sz w:val="32"/>
          <w:szCs w:val="32"/>
        </w:rPr>
      </w:pPr>
      <w:r w:rsidRPr="00D03127">
        <w:rPr>
          <w:rFonts w:ascii="Times New Roman" w:eastAsia="方正仿宋_GBK" w:hAnsi="Times New Roman" w:cs="方正仿宋_GBK" w:hint="eastAsia"/>
          <w:sz w:val="32"/>
          <w:szCs w:val="32"/>
        </w:rPr>
        <w:t>综合互联网上网服务场所日常管理各项考核指标，给予</w:t>
      </w:r>
      <w:r w:rsidRPr="00D03127">
        <w:rPr>
          <w:rFonts w:ascii="Times New Roman" w:eastAsia="方正仿宋_GBK" w:hAnsi="Times New Roman" w:cs="Times New Roman"/>
          <w:sz w:val="32"/>
          <w:szCs w:val="32"/>
        </w:rPr>
        <w:t>140</w:t>
      </w:r>
      <w:r w:rsidRPr="00D03127">
        <w:rPr>
          <w:rFonts w:ascii="Times New Roman" w:eastAsia="方正仿宋_GBK" w:hAnsi="Times New Roman" w:cs="方正仿宋_GBK" w:hint="eastAsia"/>
          <w:sz w:val="32"/>
          <w:szCs w:val="32"/>
        </w:rPr>
        <w:t>台以下上网终端</w:t>
      </w:r>
      <w:r w:rsidRPr="00D03127">
        <w:rPr>
          <w:rFonts w:ascii="Times New Roman" w:eastAsia="方正仿宋_GBK" w:hAnsi="Times New Roman" w:cs="Times New Roman"/>
          <w:sz w:val="32"/>
          <w:szCs w:val="32"/>
        </w:rPr>
        <w:t>“</w:t>
      </w:r>
      <w:r w:rsidRPr="00D03127">
        <w:rPr>
          <w:rFonts w:ascii="Times New Roman" w:eastAsia="方正仿宋_GBK" w:hAnsi="Times New Roman" w:cs="方正仿宋_GBK" w:hint="eastAsia"/>
          <w:sz w:val="32"/>
          <w:szCs w:val="32"/>
        </w:rPr>
        <w:t>绿色网吧</w:t>
      </w:r>
      <w:r w:rsidRPr="00D03127">
        <w:rPr>
          <w:rFonts w:ascii="Times New Roman" w:eastAsia="方正仿宋_GBK" w:hAnsi="Times New Roman" w:cs="Times New Roman"/>
          <w:sz w:val="32"/>
          <w:szCs w:val="32"/>
        </w:rPr>
        <w:t>”</w:t>
      </w:r>
      <w:r w:rsidRPr="00D03127">
        <w:rPr>
          <w:rFonts w:ascii="Times New Roman" w:eastAsia="方正仿宋_GBK" w:hAnsi="Times New Roman" w:cs="方正仿宋_GBK" w:hint="eastAsia"/>
          <w:sz w:val="32"/>
          <w:szCs w:val="32"/>
        </w:rPr>
        <w:t>企业每家</w:t>
      </w:r>
      <w:r>
        <w:rPr>
          <w:rFonts w:ascii="Times New Roman" w:eastAsia="方正仿宋_GBK" w:hAnsi="Times New Roman" w:cs="Times New Roman"/>
          <w:sz w:val="32"/>
          <w:szCs w:val="32"/>
        </w:rPr>
        <w:t>1</w:t>
      </w:r>
      <w:r w:rsidRPr="00D03127">
        <w:rPr>
          <w:rFonts w:ascii="Times New Roman" w:eastAsia="方正仿宋_GBK" w:hAnsi="Times New Roman" w:cs="方正仿宋_GBK" w:hint="eastAsia"/>
          <w:sz w:val="32"/>
          <w:szCs w:val="32"/>
        </w:rPr>
        <w:t>万元资金扶持、</w:t>
      </w:r>
      <w:r w:rsidRPr="00D03127">
        <w:rPr>
          <w:rFonts w:ascii="Times New Roman" w:eastAsia="方正仿宋_GBK" w:hAnsi="Times New Roman" w:cs="Times New Roman"/>
          <w:sz w:val="32"/>
          <w:szCs w:val="32"/>
        </w:rPr>
        <w:t>140</w:t>
      </w:r>
      <w:r w:rsidRPr="00D03127">
        <w:rPr>
          <w:rFonts w:ascii="Times New Roman" w:eastAsia="方正仿宋_GBK" w:hAnsi="Times New Roman" w:cs="方正仿宋_GBK" w:hint="eastAsia"/>
          <w:sz w:val="32"/>
          <w:szCs w:val="32"/>
        </w:rPr>
        <w:t>台以上上网终端</w:t>
      </w:r>
      <w:r w:rsidRPr="00D03127">
        <w:rPr>
          <w:rFonts w:ascii="Times New Roman" w:eastAsia="方正仿宋_GBK" w:hAnsi="Times New Roman" w:cs="Times New Roman"/>
          <w:sz w:val="32"/>
          <w:szCs w:val="32"/>
        </w:rPr>
        <w:t>“</w:t>
      </w:r>
      <w:r w:rsidRPr="00D03127">
        <w:rPr>
          <w:rFonts w:ascii="Times New Roman" w:eastAsia="方正仿宋_GBK" w:hAnsi="Times New Roman" w:cs="方正仿宋_GBK" w:hint="eastAsia"/>
          <w:sz w:val="32"/>
          <w:szCs w:val="32"/>
        </w:rPr>
        <w:t>绿色网吧</w:t>
      </w:r>
      <w:r w:rsidRPr="00D03127">
        <w:rPr>
          <w:rFonts w:ascii="Times New Roman" w:eastAsia="方正仿宋_GBK" w:hAnsi="Times New Roman" w:cs="Times New Roman"/>
          <w:sz w:val="32"/>
          <w:szCs w:val="32"/>
        </w:rPr>
        <w:t>”</w:t>
      </w:r>
      <w:r w:rsidRPr="00D03127">
        <w:rPr>
          <w:rFonts w:ascii="Times New Roman" w:eastAsia="方正仿宋_GBK" w:hAnsi="Times New Roman" w:cs="方正仿宋_GBK" w:hint="eastAsia"/>
          <w:sz w:val="32"/>
          <w:szCs w:val="32"/>
        </w:rPr>
        <w:t>企业每家</w:t>
      </w:r>
      <w:r>
        <w:rPr>
          <w:rFonts w:ascii="Times New Roman" w:eastAsia="方正仿宋_GBK" w:hAnsi="Times New Roman" w:cs="Times New Roman"/>
          <w:sz w:val="32"/>
          <w:szCs w:val="32"/>
        </w:rPr>
        <w:t>1.5</w:t>
      </w:r>
      <w:r w:rsidRPr="00D03127">
        <w:rPr>
          <w:rFonts w:ascii="Times New Roman" w:eastAsia="方正仿宋_GBK" w:hAnsi="Times New Roman" w:cs="方正仿宋_GBK" w:hint="eastAsia"/>
          <w:sz w:val="32"/>
          <w:szCs w:val="32"/>
        </w:rPr>
        <w:t>万元资金扶持，上网终端数量以《网络文化经营许可证》登记的为准。</w:t>
      </w:r>
    </w:p>
    <w:p w:rsidR="009936BF" w:rsidRPr="00D03127" w:rsidRDefault="009936BF" w:rsidP="00F2352A">
      <w:pPr>
        <w:adjustRightInd w:val="0"/>
        <w:spacing w:line="620" w:lineRule="exact"/>
        <w:ind w:firstLineChars="200" w:firstLine="640"/>
        <w:rPr>
          <w:rFonts w:ascii="方正黑体_GBK" w:eastAsia="方正黑体_GBK" w:hAnsi="Times New Roman" w:cs="Times New Roman"/>
          <w:color w:val="000000"/>
          <w:sz w:val="32"/>
          <w:szCs w:val="32"/>
        </w:rPr>
      </w:pPr>
      <w:r w:rsidRPr="00D03127">
        <w:rPr>
          <w:rFonts w:ascii="方正黑体_GBK" w:eastAsia="方正黑体_GBK" w:hAnsi="Times New Roman" w:cs="方正黑体_GBK" w:hint="eastAsia"/>
          <w:color w:val="000000"/>
          <w:sz w:val="32"/>
          <w:szCs w:val="32"/>
        </w:rPr>
        <w:t>五、申报材料</w:t>
      </w:r>
    </w:p>
    <w:p w:rsidR="009936BF" w:rsidRPr="00D03127" w:rsidRDefault="009936BF" w:rsidP="00F2352A">
      <w:pPr>
        <w:adjustRightInd w:val="0"/>
        <w:spacing w:line="620" w:lineRule="exact"/>
        <w:ind w:firstLineChars="200" w:firstLine="640"/>
        <w:rPr>
          <w:rFonts w:ascii="方正黑体_GBK" w:eastAsia="方正黑体_GBK" w:hAnsi="Times New Roman" w:cs="Times New Roman"/>
          <w:color w:val="000000"/>
          <w:sz w:val="32"/>
          <w:szCs w:val="32"/>
        </w:rPr>
      </w:pPr>
      <w:r>
        <w:rPr>
          <w:rFonts w:ascii="Times New Roman" w:eastAsia="方正仿宋_GBK" w:hAnsi="Times New Roman" w:cs="Times New Roman"/>
          <w:sz w:val="32"/>
          <w:szCs w:val="32"/>
        </w:rPr>
        <w:lastRenderedPageBreak/>
        <w:t>1</w:t>
      </w:r>
      <w:r>
        <w:rPr>
          <w:rFonts w:ascii="Times New Roman" w:eastAsia="方正仿宋_GBK" w:hAnsi="Times New Roman" w:cs="方正仿宋_GBK" w:hint="eastAsia"/>
          <w:sz w:val="32"/>
          <w:szCs w:val="32"/>
        </w:rPr>
        <w:t>．</w:t>
      </w:r>
      <w:r w:rsidRPr="00D03127">
        <w:rPr>
          <w:rFonts w:ascii="Times New Roman" w:eastAsia="方正仿宋_GBK" w:hAnsi="Times New Roman" w:cs="Times New Roman"/>
          <w:sz w:val="32"/>
          <w:szCs w:val="32"/>
        </w:rPr>
        <w:t>“</w:t>
      </w:r>
      <w:r w:rsidRPr="00D03127">
        <w:rPr>
          <w:rFonts w:ascii="Times New Roman" w:eastAsia="方正仿宋_GBK" w:hAnsi="Times New Roman" w:cs="方正仿宋_GBK" w:hint="eastAsia"/>
          <w:sz w:val="32"/>
          <w:szCs w:val="32"/>
        </w:rPr>
        <w:t>绿色网吧</w:t>
      </w:r>
      <w:r w:rsidRPr="00D03127">
        <w:rPr>
          <w:rFonts w:ascii="Times New Roman" w:eastAsia="方正仿宋_GBK" w:hAnsi="Times New Roman" w:cs="Times New Roman"/>
          <w:sz w:val="32"/>
          <w:szCs w:val="32"/>
        </w:rPr>
        <w:t>”</w:t>
      </w:r>
      <w:r w:rsidRPr="00D03127">
        <w:rPr>
          <w:rFonts w:ascii="Times New Roman" w:eastAsia="方正仿宋_GBK" w:hAnsi="Times New Roman" w:cs="方正仿宋_GBK" w:hint="eastAsia"/>
          <w:sz w:val="32"/>
          <w:szCs w:val="32"/>
        </w:rPr>
        <w:t>企业扶持资金申报表；</w:t>
      </w:r>
    </w:p>
    <w:p w:rsidR="009936BF" w:rsidRPr="00D03127" w:rsidRDefault="009936BF" w:rsidP="00F2352A">
      <w:pPr>
        <w:adjustRightInd w:val="0"/>
        <w:spacing w:line="620" w:lineRule="exact"/>
        <w:ind w:firstLineChars="200" w:firstLine="640"/>
        <w:rPr>
          <w:rFonts w:ascii="方正黑体_GBK" w:eastAsia="方正黑体_GBK" w:hAnsi="Times New Roman" w:cs="Times New Roman"/>
          <w:color w:val="000000"/>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D03127">
        <w:rPr>
          <w:rFonts w:ascii="Times New Roman" w:eastAsia="方正仿宋_GBK" w:hAnsi="Times New Roman" w:cs="Times New Roman"/>
          <w:sz w:val="32"/>
          <w:szCs w:val="32"/>
        </w:rPr>
        <w:t>“</w:t>
      </w:r>
      <w:r w:rsidRPr="00D03127">
        <w:rPr>
          <w:rFonts w:ascii="Times New Roman" w:eastAsia="方正仿宋_GBK" w:hAnsi="Times New Roman" w:cs="方正仿宋_GBK" w:hint="eastAsia"/>
          <w:sz w:val="32"/>
          <w:szCs w:val="32"/>
        </w:rPr>
        <w:t>绿色网吧</w:t>
      </w:r>
      <w:r w:rsidRPr="00D03127">
        <w:rPr>
          <w:rFonts w:ascii="Times New Roman" w:eastAsia="方正仿宋_GBK" w:hAnsi="Times New Roman" w:cs="Times New Roman"/>
          <w:sz w:val="32"/>
          <w:szCs w:val="32"/>
        </w:rPr>
        <w:t>”</w:t>
      </w:r>
      <w:r w:rsidRPr="00D03127">
        <w:rPr>
          <w:rFonts w:ascii="Times New Roman" w:eastAsia="方正仿宋_GBK" w:hAnsi="Times New Roman" w:cs="方正仿宋_GBK" w:hint="eastAsia"/>
          <w:sz w:val="32"/>
          <w:szCs w:val="32"/>
        </w:rPr>
        <w:t>企业扶持资金申报承诺书；</w:t>
      </w:r>
    </w:p>
    <w:p w:rsidR="009936BF" w:rsidRDefault="009936BF" w:rsidP="00F2352A">
      <w:pPr>
        <w:adjustRightInd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．《网络文化经营许可证》复印件；</w:t>
      </w:r>
    </w:p>
    <w:p w:rsidR="009936BF" w:rsidRPr="00105E95" w:rsidRDefault="009936BF" w:rsidP="00F2352A">
      <w:pPr>
        <w:adjustRightInd w:val="0"/>
        <w:spacing w:line="620" w:lineRule="exact"/>
        <w:ind w:firstLineChars="200" w:firstLine="640"/>
        <w:rPr>
          <w:rFonts w:ascii="方正黑体_GBK" w:eastAsia="方正黑体_GBK" w:hAnsi="Times New Roman" w:cs="Times New Roman"/>
          <w:color w:val="FF0000"/>
          <w:sz w:val="32"/>
          <w:szCs w:val="32"/>
        </w:rPr>
      </w:pPr>
      <w:r w:rsidRPr="00105E95">
        <w:rPr>
          <w:rFonts w:ascii="Times New Roman" w:eastAsia="方正仿宋_GBK" w:hAnsi="Times New Roman" w:cs="Times New Roman"/>
          <w:color w:val="FF0000"/>
          <w:sz w:val="32"/>
          <w:szCs w:val="32"/>
        </w:rPr>
        <w:t>4</w:t>
      </w:r>
      <w:r w:rsidRPr="00105E95">
        <w:rPr>
          <w:rFonts w:ascii="Times New Roman" w:eastAsia="方正仿宋_GBK" w:hAnsi="Times New Roman" w:cs="方正仿宋_GBK" w:hint="eastAsia"/>
          <w:color w:val="FF0000"/>
          <w:sz w:val="32"/>
          <w:szCs w:val="32"/>
        </w:rPr>
        <w:t>、《工商营业执照》复印件。</w:t>
      </w:r>
    </w:p>
    <w:p w:rsidR="009936BF" w:rsidRPr="00D03127" w:rsidRDefault="009936BF" w:rsidP="00F2352A">
      <w:pPr>
        <w:adjustRightInd w:val="0"/>
        <w:spacing w:line="620" w:lineRule="exact"/>
        <w:ind w:firstLineChars="200" w:firstLine="640"/>
        <w:rPr>
          <w:rFonts w:ascii="方正黑体_GBK" w:eastAsia="方正黑体_GBK" w:hAnsi="Times New Roman" w:cs="方正黑体_GBK"/>
          <w:color w:val="000000"/>
          <w:sz w:val="32"/>
          <w:szCs w:val="32"/>
        </w:rPr>
      </w:pPr>
      <w:r w:rsidRPr="00D03127">
        <w:rPr>
          <w:rFonts w:ascii="方正黑体_GBK" w:eastAsia="方正黑体_GBK" w:hAnsi="Times New Roman" w:cs="方正黑体_GBK" w:hint="eastAsia"/>
          <w:color w:val="000000"/>
          <w:sz w:val="32"/>
          <w:szCs w:val="32"/>
        </w:rPr>
        <w:t>六、申报时间</w:t>
      </w:r>
      <w:r w:rsidRPr="00D03127">
        <w:rPr>
          <w:rFonts w:ascii="方正黑体_GBK" w:eastAsia="方正黑体_GBK" w:hAnsi="Times New Roman" w:cs="方正黑体_GBK"/>
          <w:color w:val="000000"/>
          <w:sz w:val="32"/>
          <w:szCs w:val="32"/>
        </w:rPr>
        <w:t xml:space="preserve"> </w:t>
      </w:r>
    </w:p>
    <w:p w:rsidR="009936BF" w:rsidRPr="00D03127" w:rsidRDefault="009936BF" w:rsidP="00BF14FE">
      <w:pPr>
        <w:spacing w:line="620" w:lineRule="exact"/>
        <w:ind w:firstLineChars="200" w:firstLine="640"/>
        <w:rPr>
          <w:rFonts w:ascii="Times New Roman" w:eastAsia="方正仿宋_GBK" w:hAnsi="Times New Roman" w:cs="Times New Roman"/>
          <w:sz w:val="32"/>
          <w:szCs w:val="32"/>
        </w:rPr>
      </w:pPr>
      <w:r w:rsidRPr="002975D2">
        <w:rPr>
          <w:rFonts w:ascii="Times New Roman" w:eastAsia="方正仿宋_GBK" w:hAnsi="Times New Roman" w:cs="方正仿宋_GBK" w:hint="eastAsia"/>
          <w:sz w:val="32"/>
          <w:szCs w:val="32"/>
        </w:rPr>
        <w:t>扶持资金申报时间为</w:t>
      </w:r>
      <w:r w:rsidRPr="002975D2">
        <w:rPr>
          <w:rFonts w:ascii="Times New Roman" w:eastAsia="方正仿宋_GBK" w:hAnsi="Times New Roman" w:cs="Times New Roman"/>
          <w:sz w:val="32"/>
          <w:szCs w:val="32"/>
        </w:rPr>
        <w:t>11</w:t>
      </w:r>
      <w:r w:rsidRPr="002975D2">
        <w:rPr>
          <w:rFonts w:ascii="Times New Roman" w:eastAsia="方正仿宋_GBK" w:hAnsi="Times New Roman" w:cs="方正仿宋_GBK" w:hint="eastAsia"/>
          <w:sz w:val="32"/>
          <w:szCs w:val="32"/>
        </w:rPr>
        <w:t>月</w:t>
      </w:r>
      <w:r w:rsidRPr="002975D2">
        <w:rPr>
          <w:rFonts w:ascii="Times New Roman" w:eastAsia="方正仿宋_GBK" w:hAnsi="Times New Roman" w:cs="Times New Roman"/>
          <w:sz w:val="32"/>
          <w:szCs w:val="32"/>
        </w:rPr>
        <w:t>1</w:t>
      </w:r>
      <w:r w:rsidRPr="002975D2">
        <w:rPr>
          <w:rFonts w:ascii="Times New Roman" w:eastAsia="方正仿宋_GBK" w:hAnsi="Times New Roman" w:cs="方正仿宋_GBK" w:hint="eastAsia"/>
          <w:sz w:val="32"/>
          <w:szCs w:val="32"/>
        </w:rPr>
        <w:t>日至</w:t>
      </w:r>
      <w:r w:rsidRPr="002975D2">
        <w:rPr>
          <w:rFonts w:ascii="Times New Roman" w:eastAsia="方正仿宋_GBK" w:hAnsi="Times New Roman" w:cs="Times New Roman"/>
          <w:sz w:val="32"/>
          <w:szCs w:val="32"/>
        </w:rPr>
        <w:t>10</w:t>
      </w:r>
      <w:r w:rsidRPr="002975D2">
        <w:rPr>
          <w:rFonts w:ascii="Times New Roman" w:eastAsia="方正仿宋_GBK" w:hAnsi="Times New Roman" w:cs="方正仿宋_GBK" w:hint="eastAsia"/>
          <w:sz w:val="32"/>
          <w:szCs w:val="32"/>
        </w:rPr>
        <w:t>日。符合条件的</w:t>
      </w:r>
      <w:r w:rsidRPr="002975D2">
        <w:rPr>
          <w:rFonts w:ascii="Times New Roman" w:eastAsia="方正仿宋_GBK" w:hAnsi="Times New Roman" w:cs="Times New Roman"/>
          <w:sz w:val="32"/>
          <w:szCs w:val="32"/>
        </w:rPr>
        <w:t>“</w:t>
      </w:r>
      <w:r w:rsidRPr="002975D2">
        <w:rPr>
          <w:rFonts w:ascii="Times New Roman" w:eastAsia="方正仿宋_GBK" w:hAnsi="Times New Roman" w:cs="方正仿宋_GBK" w:hint="eastAsia"/>
          <w:sz w:val="32"/>
          <w:szCs w:val="32"/>
        </w:rPr>
        <w:t>绿色网吧</w:t>
      </w:r>
      <w:r w:rsidRPr="002975D2">
        <w:rPr>
          <w:rFonts w:ascii="Times New Roman" w:eastAsia="方正仿宋_GBK" w:hAnsi="Times New Roman" w:cs="Times New Roman"/>
          <w:sz w:val="32"/>
          <w:szCs w:val="32"/>
        </w:rPr>
        <w:t>”</w:t>
      </w:r>
      <w:r w:rsidRPr="002975D2">
        <w:rPr>
          <w:rFonts w:ascii="Times New Roman" w:eastAsia="方正仿宋_GBK" w:hAnsi="Times New Roman" w:cs="方正仿宋_GBK" w:hint="eastAsia"/>
          <w:sz w:val="32"/>
          <w:szCs w:val="32"/>
        </w:rPr>
        <w:t>企业于</w:t>
      </w:r>
      <w:r w:rsidRPr="002975D2">
        <w:rPr>
          <w:rFonts w:ascii="Times New Roman" w:eastAsia="方正仿宋_GBK" w:hAnsi="Times New Roman" w:cs="Times New Roman"/>
          <w:sz w:val="32"/>
          <w:szCs w:val="32"/>
        </w:rPr>
        <w:t>2021</w:t>
      </w:r>
      <w:r w:rsidRPr="002975D2">
        <w:rPr>
          <w:rFonts w:ascii="Times New Roman" w:eastAsia="方正仿宋_GBK" w:hAnsi="Times New Roman" w:cs="方正仿宋_GBK" w:hint="eastAsia"/>
          <w:sz w:val="32"/>
          <w:szCs w:val="32"/>
        </w:rPr>
        <w:t>年</w:t>
      </w:r>
      <w:r w:rsidRPr="002975D2">
        <w:rPr>
          <w:rFonts w:ascii="Times New Roman" w:eastAsia="方正仿宋_GBK" w:hAnsi="Times New Roman" w:cs="Times New Roman"/>
          <w:sz w:val="32"/>
          <w:szCs w:val="32"/>
        </w:rPr>
        <w:t>11</w:t>
      </w:r>
      <w:r w:rsidRPr="002975D2">
        <w:rPr>
          <w:rFonts w:ascii="Times New Roman" w:eastAsia="方正仿宋_GBK" w:hAnsi="Times New Roman" w:cs="方正仿宋_GBK" w:hint="eastAsia"/>
          <w:sz w:val="32"/>
          <w:szCs w:val="32"/>
        </w:rPr>
        <w:t>月</w:t>
      </w:r>
      <w:r w:rsidRPr="002975D2">
        <w:rPr>
          <w:rFonts w:ascii="Times New Roman" w:eastAsia="方正仿宋_GBK" w:hAnsi="Times New Roman" w:cs="Times New Roman"/>
          <w:sz w:val="32"/>
          <w:szCs w:val="32"/>
        </w:rPr>
        <w:t>1</w:t>
      </w:r>
      <w:r w:rsidRPr="002975D2">
        <w:rPr>
          <w:rFonts w:ascii="Times New Roman" w:eastAsia="方正仿宋_GBK" w:hAnsi="Times New Roman" w:cs="方正仿宋_GBK" w:hint="eastAsia"/>
          <w:sz w:val="32"/>
          <w:szCs w:val="32"/>
        </w:rPr>
        <w:t>日前向所在区文化和旅游局申报，各区对材料进行审核、盖章后，于</w:t>
      </w:r>
      <w:r w:rsidRPr="002975D2">
        <w:rPr>
          <w:rFonts w:ascii="Times New Roman" w:eastAsia="方正仿宋_GBK" w:hAnsi="Times New Roman" w:cs="Times New Roman"/>
          <w:sz w:val="32"/>
          <w:szCs w:val="32"/>
        </w:rPr>
        <w:t>11</w:t>
      </w:r>
      <w:r w:rsidRPr="002975D2">
        <w:rPr>
          <w:rFonts w:ascii="Times New Roman" w:eastAsia="方正仿宋_GBK" w:hAnsi="Times New Roman" w:cs="方正仿宋_GBK" w:hint="eastAsia"/>
          <w:sz w:val="32"/>
          <w:szCs w:val="32"/>
        </w:rPr>
        <w:t>月</w:t>
      </w:r>
      <w:r w:rsidRPr="002975D2">
        <w:rPr>
          <w:rFonts w:ascii="Times New Roman" w:eastAsia="方正仿宋_GBK" w:hAnsi="Times New Roman" w:cs="Times New Roman"/>
          <w:sz w:val="32"/>
          <w:szCs w:val="32"/>
        </w:rPr>
        <w:t>20</w:t>
      </w:r>
      <w:r w:rsidRPr="002975D2">
        <w:rPr>
          <w:rFonts w:ascii="Times New Roman" w:eastAsia="方正仿宋_GBK" w:hAnsi="Times New Roman" w:cs="方正仿宋_GBK" w:hint="eastAsia"/>
          <w:sz w:val="32"/>
          <w:szCs w:val="32"/>
        </w:rPr>
        <w:t>日前统一送交市文化和旅游局（建邺区江东中路</w:t>
      </w:r>
      <w:r w:rsidRPr="002975D2">
        <w:rPr>
          <w:rFonts w:ascii="Times New Roman" w:eastAsia="方正仿宋_GBK" w:hAnsi="Times New Roman" w:cs="Times New Roman"/>
          <w:sz w:val="32"/>
          <w:szCs w:val="32"/>
        </w:rPr>
        <w:t>265</w:t>
      </w:r>
      <w:r w:rsidRPr="002975D2">
        <w:rPr>
          <w:rFonts w:ascii="Times New Roman" w:eastAsia="方正仿宋_GBK" w:hAnsi="Times New Roman" w:cs="方正仿宋_GBK" w:hint="eastAsia"/>
          <w:sz w:val="32"/>
          <w:szCs w:val="32"/>
        </w:rPr>
        <w:t>号新城大厦</w:t>
      </w:r>
      <w:r w:rsidRPr="002975D2">
        <w:rPr>
          <w:rFonts w:ascii="Times New Roman" w:eastAsia="方正仿宋_GBK" w:hAnsi="Times New Roman" w:cs="Times New Roman"/>
          <w:sz w:val="32"/>
          <w:szCs w:val="32"/>
        </w:rPr>
        <w:t>D</w:t>
      </w:r>
      <w:r w:rsidRPr="002975D2">
        <w:rPr>
          <w:rFonts w:ascii="Times New Roman" w:eastAsia="方正仿宋_GBK" w:hAnsi="Times New Roman" w:cs="方正仿宋_GBK" w:hint="eastAsia"/>
          <w:sz w:val="32"/>
          <w:szCs w:val="32"/>
        </w:rPr>
        <w:t>座</w:t>
      </w:r>
      <w:r w:rsidRPr="002975D2">
        <w:rPr>
          <w:rFonts w:ascii="Times New Roman" w:eastAsia="方正仿宋_GBK" w:hAnsi="Times New Roman" w:cs="Times New Roman"/>
          <w:sz w:val="32"/>
          <w:szCs w:val="32"/>
        </w:rPr>
        <w:t>15FD93</w:t>
      </w:r>
      <w:r w:rsidRPr="002975D2">
        <w:rPr>
          <w:rFonts w:ascii="Times New Roman" w:eastAsia="方正仿宋_GBK" w:hAnsi="Times New Roman" w:cs="方正仿宋_GBK" w:hint="eastAsia"/>
          <w:sz w:val="32"/>
          <w:szCs w:val="32"/>
        </w:rPr>
        <w:t>办公室）。</w:t>
      </w:r>
      <w:r w:rsidRPr="00D03127">
        <w:rPr>
          <w:rFonts w:ascii="Times New Roman" w:eastAsia="方正仿宋_GBK" w:hAnsi="Times New Roman" w:cs="方正仿宋_GBK" w:hint="eastAsia"/>
          <w:sz w:val="32"/>
          <w:szCs w:val="32"/>
        </w:rPr>
        <w:t>逾期不按规定</w:t>
      </w:r>
      <w:r w:rsidRPr="00D03127">
        <w:rPr>
          <w:rFonts w:ascii="Times New Roman" w:eastAsia="方正仿宋_GBK" w:hAnsi="Times New Roman" w:cs="方正仿宋_GBK" w:hint="eastAsia"/>
          <w:color w:val="000000"/>
          <w:sz w:val="32"/>
          <w:szCs w:val="32"/>
        </w:rPr>
        <w:t>提交申报材料视为自动放弃扶持资金申报资格。</w:t>
      </w:r>
    </w:p>
    <w:p w:rsidR="009936BF" w:rsidRPr="00D03127" w:rsidRDefault="009936BF" w:rsidP="00F2352A">
      <w:pPr>
        <w:adjustRightInd w:val="0"/>
        <w:spacing w:line="620" w:lineRule="exact"/>
        <w:ind w:firstLineChars="200" w:firstLine="640"/>
        <w:rPr>
          <w:rFonts w:ascii="方正黑体_GBK" w:eastAsia="方正黑体_GBK" w:hAnsi="Times New Roman" w:cs="Times New Roman"/>
          <w:color w:val="000000"/>
          <w:sz w:val="32"/>
          <w:szCs w:val="32"/>
        </w:rPr>
      </w:pPr>
      <w:r w:rsidRPr="00D03127">
        <w:rPr>
          <w:rFonts w:ascii="方正黑体_GBK" w:eastAsia="方正黑体_GBK" w:hAnsi="Times New Roman" w:cs="方正黑体_GBK" w:hint="eastAsia"/>
          <w:color w:val="000000"/>
          <w:sz w:val="32"/>
          <w:szCs w:val="32"/>
        </w:rPr>
        <w:t>七、申报程序</w:t>
      </w:r>
    </w:p>
    <w:p w:rsidR="009936BF" w:rsidRPr="00D03127" w:rsidRDefault="009936BF" w:rsidP="00F2352A">
      <w:pPr>
        <w:spacing w:line="620" w:lineRule="exact"/>
        <w:rPr>
          <w:rFonts w:ascii="Times New Roman" w:eastAsia="方正仿宋_GBK" w:hAnsi="Times New Roman" w:cs="Times New Roman"/>
          <w:sz w:val="32"/>
          <w:szCs w:val="32"/>
        </w:rPr>
      </w:pPr>
      <w:r w:rsidRPr="00D03127">
        <w:rPr>
          <w:rFonts w:ascii="Times New Roman" w:eastAsia="方正仿宋_GBK" w:hAnsi="Times New Roman" w:cs="Times New Roman"/>
          <w:sz w:val="32"/>
          <w:szCs w:val="32"/>
        </w:rPr>
        <w:t xml:space="preserve">    1</w:t>
      </w:r>
      <w:r>
        <w:rPr>
          <w:rFonts w:ascii="Times New Roman" w:eastAsia="方正仿宋_GBK" w:hAnsi="Times New Roman" w:cs="方正仿宋_GBK" w:hint="eastAsia"/>
          <w:sz w:val="32"/>
          <w:szCs w:val="32"/>
        </w:rPr>
        <w:t>．</w:t>
      </w:r>
      <w:r w:rsidRPr="00D03127">
        <w:rPr>
          <w:rFonts w:ascii="Times New Roman" w:eastAsia="方正仿宋_GBK" w:hAnsi="Times New Roman" w:cs="Times New Roman"/>
          <w:sz w:val="32"/>
          <w:szCs w:val="32"/>
        </w:rPr>
        <w:t>“</w:t>
      </w:r>
      <w:r w:rsidRPr="00D03127">
        <w:rPr>
          <w:rFonts w:ascii="Times New Roman" w:eastAsia="方正仿宋_GBK" w:hAnsi="Times New Roman" w:cs="方正仿宋_GBK" w:hint="eastAsia"/>
          <w:sz w:val="32"/>
          <w:szCs w:val="32"/>
        </w:rPr>
        <w:t>绿色网吧</w:t>
      </w:r>
      <w:r w:rsidRPr="00D03127">
        <w:rPr>
          <w:rFonts w:ascii="Times New Roman" w:eastAsia="方正仿宋_GBK" w:hAnsi="Times New Roman" w:cs="Times New Roman"/>
          <w:sz w:val="32"/>
          <w:szCs w:val="32"/>
        </w:rPr>
        <w:t>”</w:t>
      </w:r>
      <w:r w:rsidRPr="00D03127">
        <w:rPr>
          <w:rFonts w:ascii="Times New Roman" w:eastAsia="方正仿宋_GBK" w:hAnsi="Times New Roman" w:cs="方正仿宋_GBK" w:hint="eastAsia"/>
          <w:sz w:val="32"/>
          <w:szCs w:val="32"/>
        </w:rPr>
        <w:t>企业按上述要求准备申报材料，并于规定时间上报；</w:t>
      </w:r>
    </w:p>
    <w:p w:rsidR="009936BF" w:rsidRPr="00D03127" w:rsidRDefault="009936BF" w:rsidP="00F2352A">
      <w:pPr>
        <w:tabs>
          <w:tab w:val="left" w:pos="6794"/>
          <w:tab w:val="left" w:pos="7584"/>
        </w:tabs>
        <w:spacing w:line="620" w:lineRule="exact"/>
        <w:ind w:firstLine="640"/>
        <w:rPr>
          <w:rFonts w:ascii="Times New Roman" w:eastAsia="方正仿宋_GBK" w:hAnsi="Times New Roman" w:cs="Times New Roman"/>
          <w:color w:val="000000"/>
          <w:sz w:val="32"/>
          <w:szCs w:val="32"/>
        </w:rPr>
      </w:pPr>
      <w:r w:rsidRPr="00D03127">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D03127">
        <w:rPr>
          <w:rFonts w:ascii="Times New Roman" w:eastAsia="方正仿宋_GBK" w:hAnsi="Times New Roman" w:cs="方正仿宋_GBK" w:hint="eastAsia"/>
          <w:sz w:val="32"/>
          <w:szCs w:val="32"/>
        </w:rPr>
        <w:t>各区文化和旅游局对申报材料进行初步审核，我局对申报材料进行复核。</w:t>
      </w:r>
      <w:r w:rsidRPr="00D03127">
        <w:rPr>
          <w:rFonts w:ascii="Times New Roman" w:eastAsia="方正仿宋_GBK" w:hAnsi="Times New Roman" w:cs="方正仿宋_GBK" w:hint="eastAsia"/>
          <w:color w:val="000000"/>
          <w:sz w:val="32"/>
          <w:szCs w:val="32"/>
        </w:rPr>
        <w:t>凡发现申报材料弄虚作假的，一律取消扶持资格；</w:t>
      </w:r>
    </w:p>
    <w:p w:rsidR="009936BF" w:rsidRPr="00D03127" w:rsidRDefault="009936BF" w:rsidP="00F2352A">
      <w:pPr>
        <w:spacing w:line="620" w:lineRule="exact"/>
        <w:ind w:firstLineChars="200" w:firstLine="640"/>
        <w:rPr>
          <w:rFonts w:ascii="Times New Roman" w:eastAsia="方正仿宋_GBK" w:hAnsi="Times New Roman" w:cs="Times New Roman"/>
          <w:color w:val="000000"/>
          <w:sz w:val="32"/>
          <w:szCs w:val="32"/>
        </w:rPr>
      </w:pPr>
      <w:r w:rsidRPr="00D03127">
        <w:rPr>
          <w:rFonts w:ascii="Times New Roman" w:eastAsia="方正仿宋_GBK" w:hAnsi="Times New Roman" w:cs="Times New Roman"/>
          <w:color w:val="000000"/>
          <w:sz w:val="32"/>
          <w:szCs w:val="32"/>
        </w:rPr>
        <w:t>3</w:t>
      </w:r>
      <w:r>
        <w:rPr>
          <w:rFonts w:ascii="Times New Roman" w:eastAsia="方正仿宋_GBK" w:hAnsi="Times New Roman" w:cs="方正仿宋_GBK" w:hint="eastAsia"/>
          <w:color w:val="000000"/>
          <w:sz w:val="32"/>
          <w:szCs w:val="32"/>
        </w:rPr>
        <w:t>．</w:t>
      </w:r>
      <w:r w:rsidRPr="00D03127">
        <w:rPr>
          <w:rFonts w:ascii="Times New Roman" w:eastAsia="方正仿宋_GBK" w:hAnsi="Times New Roman" w:cs="方正仿宋_GBK" w:hint="eastAsia"/>
          <w:color w:val="000000"/>
          <w:sz w:val="32"/>
          <w:szCs w:val="32"/>
        </w:rPr>
        <w:t>由市文化和旅游局、市财政局负责组织评审认定工作；</w:t>
      </w:r>
    </w:p>
    <w:p w:rsidR="009936BF" w:rsidRPr="00D03127" w:rsidRDefault="009936BF" w:rsidP="00F2352A">
      <w:pPr>
        <w:tabs>
          <w:tab w:val="left" w:pos="6794"/>
          <w:tab w:val="left" w:pos="7584"/>
        </w:tabs>
        <w:spacing w:line="620" w:lineRule="exact"/>
        <w:rPr>
          <w:rFonts w:ascii="Times New Roman" w:eastAsia="方正仿宋_GBK" w:hAnsi="Times New Roman" w:cs="Times New Roman"/>
          <w:color w:val="000000"/>
          <w:sz w:val="32"/>
          <w:szCs w:val="32"/>
        </w:rPr>
      </w:pPr>
      <w:r w:rsidRPr="00D03127">
        <w:rPr>
          <w:rFonts w:ascii="Times New Roman" w:eastAsia="方正仿宋_GBK" w:hAnsi="Times New Roman" w:cs="Times New Roman"/>
          <w:sz w:val="32"/>
          <w:szCs w:val="32"/>
        </w:rPr>
        <w:t xml:space="preserve">    4</w:t>
      </w:r>
      <w:r>
        <w:rPr>
          <w:rFonts w:ascii="Times New Roman" w:eastAsia="方正仿宋_GBK" w:hAnsi="Times New Roman" w:cs="方正仿宋_GBK" w:hint="eastAsia"/>
          <w:sz w:val="32"/>
          <w:szCs w:val="32"/>
        </w:rPr>
        <w:t>．</w:t>
      </w:r>
      <w:r w:rsidRPr="00D03127">
        <w:rPr>
          <w:rFonts w:ascii="Times New Roman" w:eastAsia="方正仿宋_GBK" w:hAnsi="Times New Roman" w:cs="Times New Roman"/>
          <w:sz w:val="32"/>
          <w:szCs w:val="32"/>
        </w:rPr>
        <w:t>“</w:t>
      </w:r>
      <w:r w:rsidRPr="00D03127">
        <w:rPr>
          <w:rFonts w:ascii="Times New Roman" w:eastAsia="方正仿宋_GBK" w:hAnsi="Times New Roman" w:cs="方正仿宋_GBK" w:hint="eastAsia"/>
          <w:sz w:val="32"/>
          <w:szCs w:val="32"/>
        </w:rPr>
        <w:t>绿色网吧</w:t>
      </w:r>
      <w:r w:rsidRPr="00D03127">
        <w:rPr>
          <w:rFonts w:ascii="Times New Roman" w:eastAsia="方正仿宋_GBK" w:hAnsi="Times New Roman" w:cs="Times New Roman"/>
          <w:sz w:val="32"/>
          <w:szCs w:val="32"/>
        </w:rPr>
        <w:t>”</w:t>
      </w:r>
      <w:r w:rsidRPr="00D03127">
        <w:rPr>
          <w:rFonts w:ascii="Times New Roman" w:eastAsia="方正仿宋_GBK" w:hAnsi="Times New Roman" w:cs="方正仿宋_GBK" w:hint="eastAsia"/>
          <w:sz w:val="32"/>
          <w:szCs w:val="32"/>
        </w:rPr>
        <w:t>企业</w:t>
      </w:r>
      <w:r w:rsidRPr="00D03127">
        <w:rPr>
          <w:rFonts w:ascii="Times New Roman" w:eastAsia="方正仿宋_GBK" w:hAnsi="Times New Roman" w:cs="方正仿宋_GBK" w:hint="eastAsia"/>
          <w:color w:val="000000"/>
          <w:sz w:val="32"/>
          <w:szCs w:val="32"/>
        </w:rPr>
        <w:t>扶持名单确定后，在市文化和旅游局官方网站公示</w:t>
      </w:r>
      <w:r w:rsidRPr="00D03127">
        <w:rPr>
          <w:rFonts w:ascii="Times New Roman" w:eastAsia="方正仿宋_GBK" w:hAnsi="Times New Roman" w:cs="Times New Roman"/>
          <w:color w:val="000000"/>
          <w:sz w:val="32"/>
          <w:szCs w:val="32"/>
        </w:rPr>
        <w:t>5</w:t>
      </w:r>
      <w:r w:rsidRPr="00D03127">
        <w:rPr>
          <w:rFonts w:ascii="Times New Roman" w:eastAsia="方正仿宋_GBK" w:hAnsi="Times New Roman" w:cs="方正仿宋_GBK" w:hint="eastAsia"/>
          <w:color w:val="000000"/>
          <w:sz w:val="32"/>
          <w:szCs w:val="32"/>
        </w:rPr>
        <w:t>个工作日。公示期满无异议的，由市文化和旅游局、市财政局实施扶持。</w:t>
      </w:r>
    </w:p>
    <w:p w:rsidR="009936BF" w:rsidRPr="00D03127" w:rsidRDefault="009936BF" w:rsidP="00F2352A">
      <w:pPr>
        <w:spacing w:line="620" w:lineRule="exact"/>
        <w:ind w:firstLine="630"/>
        <w:rPr>
          <w:rFonts w:ascii="Times New Roman" w:eastAsia="方正仿宋_GBK" w:hAnsi="Times New Roman" w:cs="Times New Roman"/>
          <w:sz w:val="32"/>
          <w:szCs w:val="32"/>
        </w:rPr>
      </w:pPr>
      <w:r w:rsidRPr="00D03127">
        <w:rPr>
          <w:rFonts w:ascii="Times New Roman" w:eastAsia="方正仿宋_GBK" w:hAnsi="Times New Roman" w:cs="方正仿宋_GBK" w:hint="eastAsia"/>
          <w:color w:val="000000"/>
          <w:sz w:val="32"/>
          <w:szCs w:val="32"/>
        </w:rPr>
        <w:lastRenderedPageBreak/>
        <w:t>联系人及联系电话：市文化和旅游局市场管理处蒋永明，</w:t>
      </w:r>
      <w:r w:rsidRPr="00D03127">
        <w:rPr>
          <w:rFonts w:ascii="Times New Roman" w:eastAsia="方正仿宋_GBK" w:hAnsi="Times New Roman" w:cs="Times New Roman"/>
          <w:color w:val="000000"/>
          <w:sz w:val="32"/>
          <w:szCs w:val="32"/>
        </w:rPr>
        <w:t>025</w:t>
      </w:r>
      <w:r w:rsidRPr="00D03127">
        <w:rPr>
          <w:rFonts w:ascii="Times New Roman" w:eastAsia="方正仿宋_GBK" w:hAnsi="Times New Roman" w:cs="方正仿宋_GBK" w:hint="eastAsia"/>
          <w:color w:val="000000"/>
          <w:sz w:val="32"/>
          <w:szCs w:val="32"/>
        </w:rPr>
        <w:t>－</w:t>
      </w:r>
      <w:r w:rsidRPr="00D03127">
        <w:rPr>
          <w:rFonts w:ascii="Times New Roman" w:eastAsia="方正仿宋_GBK" w:hAnsi="Times New Roman" w:cs="Times New Roman"/>
          <w:color w:val="000000"/>
          <w:sz w:val="32"/>
          <w:szCs w:val="32"/>
        </w:rPr>
        <w:t>68789172</w:t>
      </w:r>
      <w:r w:rsidRPr="00D03127">
        <w:rPr>
          <w:rFonts w:ascii="Times New Roman" w:eastAsia="方正仿宋_GBK" w:hAnsi="Times New Roman" w:cs="方正仿宋_GBK" w:hint="eastAsia"/>
          <w:color w:val="000000"/>
          <w:sz w:val="32"/>
          <w:szCs w:val="32"/>
        </w:rPr>
        <w:t>，</w:t>
      </w:r>
      <w:r w:rsidRPr="00D03127">
        <w:rPr>
          <w:rFonts w:ascii="Times New Roman" w:eastAsia="方正仿宋_GBK" w:hAnsi="Times New Roman" w:cs="Times New Roman"/>
          <w:sz w:val="32"/>
          <w:szCs w:val="32"/>
        </w:rPr>
        <w:t>18951659033</w:t>
      </w:r>
      <w:r w:rsidRPr="00D03127">
        <w:rPr>
          <w:rFonts w:ascii="Times New Roman" w:eastAsia="方正仿宋_GBK" w:hAnsi="Times New Roman" w:cs="方正仿宋_GBK" w:hint="eastAsia"/>
          <w:sz w:val="32"/>
          <w:szCs w:val="32"/>
        </w:rPr>
        <w:t>。</w:t>
      </w:r>
    </w:p>
    <w:p w:rsidR="009936BF" w:rsidRPr="00D03127" w:rsidRDefault="009936BF" w:rsidP="00F2352A">
      <w:pPr>
        <w:spacing w:line="620" w:lineRule="exact"/>
        <w:ind w:firstLine="630"/>
        <w:rPr>
          <w:rFonts w:ascii="Times New Roman" w:eastAsia="方正仿宋_GBK" w:hAnsi="Times New Roman" w:cs="Times New Roman"/>
          <w:sz w:val="32"/>
          <w:szCs w:val="32"/>
        </w:rPr>
      </w:pPr>
    </w:p>
    <w:p w:rsidR="009936BF" w:rsidRPr="00D03127" w:rsidRDefault="009936BF" w:rsidP="00F2352A">
      <w:pPr>
        <w:adjustRightInd w:val="0"/>
        <w:spacing w:line="620" w:lineRule="exact"/>
        <w:ind w:firstLineChars="200" w:firstLine="640"/>
        <w:rPr>
          <w:rFonts w:ascii="Times New Roman" w:eastAsia="方正仿宋_GBK" w:hAnsi="Times New Roman" w:cs="Times New Roman"/>
          <w:color w:val="000000"/>
          <w:sz w:val="32"/>
          <w:szCs w:val="32"/>
        </w:rPr>
      </w:pPr>
      <w:r w:rsidRPr="00D03127">
        <w:rPr>
          <w:rFonts w:ascii="Times New Roman" w:eastAsia="方正仿宋_GBK" w:hAnsi="Times New Roman" w:cs="方正仿宋_GBK" w:hint="eastAsia"/>
          <w:color w:val="000000"/>
          <w:sz w:val="32"/>
          <w:szCs w:val="32"/>
        </w:rPr>
        <w:t>附件：</w:t>
      </w:r>
      <w:r w:rsidRPr="00D03127">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sidRPr="00D03127">
        <w:rPr>
          <w:rFonts w:ascii="Times New Roman" w:eastAsia="方正仿宋_GBK" w:hAnsi="Times New Roman" w:cs="Times New Roman"/>
          <w:sz w:val="32"/>
          <w:szCs w:val="32"/>
        </w:rPr>
        <w:t>“</w:t>
      </w:r>
      <w:r w:rsidRPr="00D03127">
        <w:rPr>
          <w:rFonts w:ascii="Times New Roman" w:eastAsia="方正仿宋_GBK" w:hAnsi="Times New Roman" w:cs="方正仿宋_GBK" w:hint="eastAsia"/>
          <w:sz w:val="32"/>
          <w:szCs w:val="32"/>
        </w:rPr>
        <w:t>绿色网吧</w:t>
      </w:r>
      <w:r w:rsidRPr="00D03127">
        <w:rPr>
          <w:rFonts w:ascii="Times New Roman" w:eastAsia="方正仿宋_GBK" w:hAnsi="Times New Roman" w:cs="Times New Roman"/>
          <w:sz w:val="32"/>
          <w:szCs w:val="32"/>
        </w:rPr>
        <w:t>”</w:t>
      </w:r>
      <w:r w:rsidRPr="00D03127">
        <w:rPr>
          <w:rFonts w:ascii="Times New Roman" w:eastAsia="方正仿宋_GBK" w:hAnsi="Times New Roman" w:cs="方正仿宋_GBK" w:hint="eastAsia"/>
          <w:sz w:val="32"/>
          <w:szCs w:val="32"/>
        </w:rPr>
        <w:t>企业应对疫情扶持资金兑现申报表；</w:t>
      </w:r>
    </w:p>
    <w:p w:rsidR="009936BF" w:rsidRPr="00D03127" w:rsidRDefault="009936BF" w:rsidP="00BF14FE">
      <w:pPr>
        <w:spacing w:line="620" w:lineRule="exact"/>
        <w:ind w:firstLineChars="450" w:firstLine="1440"/>
        <w:rPr>
          <w:rFonts w:ascii="Times New Roman" w:eastAsia="方正仿宋_GBK" w:hAnsi="Times New Roman" w:cs="Times New Roman"/>
          <w:sz w:val="32"/>
          <w:szCs w:val="32"/>
        </w:rPr>
      </w:pPr>
      <w:r w:rsidRPr="00D03127">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D03127">
        <w:rPr>
          <w:rFonts w:ascii="Times New Roman" w:eastAsia="方正仿宋_GBK" w:hAnsi="Times New Roman" w:cs="Times New Roman"/>
          <w:sz w:val="32"/>
          <w:szCs w:val="32"/>
        </w:rPr>
        <w:t>“</w:t>
      </w:r>
      <w:r w:rsidRPr="00D03127">
        <w:rPr>
          <w:rFonts w:ascii="Times New Roman" w:eastAsia="方正仿宋_GBK" w:hAnsi="Times New Roman" w:cs="方正仿宋_GBK" w:hint="eastAsia"/>
          <w:sz w:val="32"/>
          <w:szCs w:val="32"/>
        </w:rPr>
        <w:t>绿色网吧</w:t>
      </w:r>
      <w:r w:rsidRPr="00D03127">
        <w:rPr>
          <w:rFonts w:ascii="Times New Roman" w:eastAsia="方正仿宋_GBK" w:hAnsi="Times New Roman" w:cs="Times New Roman"/>
          <w:sz w:val="32"/>
          <w:szCs w:val="32"/>
        </w:rPr>
        <w:t>”</w:t>
      </w:r>
      <w:r w:rsidRPr="00D03127">
        <w:rPr>
          <w:rFonts w:ascii="Times New Roman" w:eastAsia="方正仿宋_GBK" w:hAnsi="Times New Roman" w:cs="方正仿宋_GBK" w:hint="eastAsia"/>
          <w:sz w:val="32"/>
          <w:szCs w:val="32"/>
        </w:rPr>
        <w:t>企业应对疫情扶持资金兑现申报信</w:t>
      </w:r>
    </w:p>
    <w:p w:rsidR="009936BF" w:rsidRPr="00D03127" w:rsidRDefault="009936BF" w:rsidP="00F2352A">
      <w:pPr>
        <w:spacing w:line="620" w:lineRule="exact"/>
        <w:ind w:leftChars="456" w:left="958" w:firstLineChars="300" w:firstLine="960"/>
        <w:rPr>
          <w:rFonts w:ascii="Times New Roman" w:eastAsia="方正仿宋_GBK" w:hAnsi="Times New Roman" w:cs="Times New Roman"/>
          <w:sz w:val="32"/>
          <w:szCs w:val="32"/>
        </w:rPr>
      </w:pPr>
      <w:r w:rsidRPr="00D03127">
        <w:rPr>
          <w:rFonts w:ascii="Times New Roman" w:eastAsia="方正仿宋_GBK" w:hAnsi="Times New Roman" w:cs="方正仿宋_GBK" w:hint="eastAsia"/>
          <w:sz w:val="32"/>
          <w:szCs w:val="32"/>
        </w:rPr>
        <w:t>用承诺书。</w:t>
      </w:r>
    </w:p>
    <w:p w:rsidR="009936BF" w:rsidRPr="00D03127" w:rsidRDefault="009936BF" w:rsidP="00F2352A">
      <w:pPr>
        <w:spacing w:line="560" w:lineRule="exact"/>
        <w:ind w:firstLineChars="200" w:firstLine="640"/>
        <w:rPr>
          <w:rFonts w:ascii="Times New Roman" w:eastAsia="方正仿宋_GBK" w:hAnsi="Times New Roman" w:cs="Times New Roman"/>
          <w:sz w:val="32"/>
          <w:szCs w:val="32"/>
        </w:rPr>
      </w:pPr>
    </w:p>
    <w:p w:rsidR="009936BF" w:rsidRPr="00D03127" w:rsidRDefault="009936BF" w:rsidP="00F2352A">
      <w:pPr>
        <w:spacing w:line="560" w:lineRule="exact"/>
        <w:ind w:firstLineChars="200" w:firstLine="640"/>
        <w:rPr>
          <w:rFonts w:ascii="Times New Roman" w:eastAsia="方正仿宋_GBK" w:hAnsi="Times New Roman" w:cs="Times New Roman"/>
          <w:sz w:val="32"/>
          <w:szCs w:val="32"/>
        </w:rPr>
      </w:pPr>
    </w:p>
    <w:p w:rsidR="009936BF" w:rsidRPr="00D03127" w:rsidRDefault="009936BF" w:rsidP="00F2352A">
      <w:pPr>
        <w:spacing w:line="560" w:lineRule="exact"/>
        <w:ind w:firstLineChars="200" w:firstLine="640"/>
        <w:rPr>
          <w:rFonts w:ascii="Times New Roman" w:eastAsia="方正仿宋_GBK" w:hAnsi="Times New Roman" w:cs="Times New Roman"/>
          <w:sz w:val="32"/>
          <w:szCs w:val="32"/>
        </w:rPr>
      </w:pPr>
    </w:p>
    <w:p w:rsidR="009936BF" w:rsidRPr="00D03127" w:rsidRDefault="009936BF" w:rsidP="00F2352A">
      <w:pPr>
        <w:spacing w:line="560" w:lineRule="exact"/>
        <w:ind w:firstLineChars="200" w:firstLine="640"/>
        <w:rPr>
          <w:rFonts w:ascii="Times New Roman" w:eastAsia="方正仿宋_GBK" w:hAnsi="Times New Roman" w:cs="Times New Roman"/>
          <w:sz w:val="32"/>
          <w:szCs w:val="32"/>
        </w:rPr>
      </w:pPr>
    </w:p>
    <w:p w:rsidR="009936BF" w:rsidRPr="00D03127" w:rsidRDefault="009936BF" w:rsidP="00F2352A">
      <w:pPr>
        <w:spacing w:line="560" w:lineRule="exact"/>
        <w:ind w:firstLineChars="200" w:firstLine="640"/>
        <w:rPr>
          <w:rFonts w:ascii="Times New Roman" w:eastAsia="方正仿宋_GBK" w:hAnsi="Times New Roman" w:cs="Times New Roman"/>
          <w:sz w:val="32"/>
          <w:szCs w:val="32"/>
        </w:rPr>
      </w:pPr>
    </w:p>
    <w:p w:rsidR="009936BF" w:rsidRPr="00D03127" w:rsidRDefault="009936BF" w:rsidP="00F2352A">
      <w:pPr>
        <w:spacing w:line="560" w:lineRule="exact"/>
        <w:ind w:firstLineChars="200" w:firstLine="640"/>
        <w:rPr>
          <w:rFonts w:ascii="Times New Roman" w:eastAsia="方正仿宋_GBK" w:hAnsi="Times New Roman" w:cs="Times New Roman"/>
          <w:sz w:val="32"/>
          <w:szCs w:val="32"/>
        </w:rPr>
      </w:pPr>
    </w:p>
    <w:p w:rsidR="009936BF" w:rsidRPr="00D03127" w:rsidRDefault="009936BF" w:rsidP="00F2352A">
      <w:pPr>
        <w:spacing w:line="560" w:lineRule="exact"/>
        <w:ind w:firstLineChars="200" w:firstLine="640"/>
        <w:rPr>
          <w:rFonts w:ascii="Times New Roman" w:eastAsia="方正仿宋_GBK" w:hAnsi="Times New Roman" w:cs="Times New Roman"/>
          <w:sz w:val="32"/>
          <w:szCs w:val="32"/>
        </w:rPr>
      </w:pPr>
    </w:p>
    <w:p w:rsidR="009936BF" w:rsidRPr="00D03127" w:rsidRDefault="009936BF" w:rsidP="00F2352A">
      <w:pPr>
        <w:spacing w:line="560" w:lineRule="exact"/>
        <w:ind w:firstLineChars="200" w:firstLine="640"/>
        <w:rPr>
          <w:rFonts w:ascii="Times New Roman" w:eastAsia="方正仿宋_GBK" w:hAnsi="Times New Roman" w:cs="Times New Roman"/>
          <w:sz w:val="32"/>
          <w:szCs w:val="32"/>
        </w:rPr>
      </w:pPr>
    </w:p>
    <w:p w:rsidR="009936BF" w:rsidRPr="00D03127" w:rsidRDefault="009936BF" w:rsidP="00F2352A">
      <w:pPr>
        <w:spacing w:line="560" w:lineRule="exact"/>
        <w:ind w:firstLineChars="200" w:firstLine="640"/>
        <w:rPr>
          <w:rFonts w:ascii="Times New Roman" w:eastAsia="方正仿宋_GBK" w:hAnsi="Times New Roman" w:cs="Times New Roman"/>
          <w:sz w:val="32"/>
          <w:szCs w:val="32"/>
        </w:rPr>
      </w:pPr>
    </w:p>
    <w:p w:rsidR="009936BF" w:rsidRPr="00D03127" w:rsidRDefault="009936BF" w:rsidP="00F2352A">
      <w:pPr>
        <w:spacing w:line="560" w:lineRule="exact"/>
        <w:ind w:firstLineChars="200" w:firstLine="640"/>
        <w:rPr>
          <w:rFonts w:ascii="Times New Roman" w:eastAsia="方正仿宋_GBK" w:hAnsi="Times New Roman" w:cs="Times New Roman"/>
          <w:sz w:val="32"/>
          <w:szCs w:val="32"/>
        </w:rPr>
      </w:pPr>
    </w:p>
    <w:p w:rsidR="009936BF" w:rsidRPr="00D03127" w:rsidRDefault="009936BF" w:rsidP="00F2352A">
      <w:pPr>
        <w:spacing w:line="560" w:lineRule="exact"/>
        <w:ind w:firstLineChars="200" w:firstLine="640"/>
        <w:rPr>
          <w:rFonts w:ascii="Times New Roman" w:eastAsia="方正仿宋_GBK" w:hAnsi="Times New Roman" w:cs="Times New Roman"/>
          <w:sz w:val="32"/>
          <w:szCs w:val="32"/>
        </w:rPr>
      </w:pPr>
    </w:p>
    <w:p w:rsidR="009936BF" w:rsidRDefault="009936BF" w:rsidP="00F2352A">
      <w:pPr>
        <w:spacing w:line="560" w:lineRule="exact"/>
        <w:ind w:firstLineChars="200" w:firstLine="640"/>
        <w:rPr>
          <w:rFonts w:ascii="Times New Roman" w:eastAsia="方正仿宋_GBK" w:hAnsi="Times New Roman" w:cs="Times New Roman"/>
          <w:sz w:val="32"/>
          <w:szCs w:val="32"/>
        </w:rPr>
      </w:pPr>
    </w:p>
    <w:p w:rsidR="009936BF" w:rsidRDefault="009936BF" w:rsidP="00F2352A">
      <w:pPr>
        <w:spacing w:line="560" w:lineRule="exact"/>
        <w:ind w:firstLineChars="200" w:firstLine="640"/>
        <w:rPr>
          <w:rFonts w:ascii="Times New Roman" w:eastAsia="方正仿宋_GBK" w:hAnsi="Times New Roman" w:cs="Times New Roman"/>
          <w:sz w:val="32"/>
          <w:szCs w:val="32"/>
        </w:rPr>
      </w:pPr>
    </w:p>
    <w:p w:rsidR="009936BF" w:rsidRDefault="009936BF" w:rsidP="00F2352A">
      <w:pPr>
        <w:spacing w:line="560" w:lineRule="exact"/>
        <w:ind w:firstLineChars="200" w:firstLine="640"/>
        <w:rPr>
          <w:rFonts w:ascii="Times New Roman" w:eastAsia="方正仿宋_GBK" w:hAnsi="Times New Roman" w:cs="Times New Roman"/>
          <w:sz w:val="32"/>
          <w:szCs w:val="32"/>
        </w:rPr>
      </w:pPr>
    </w:p>
    <w:p w:rsidR="009936BF" w:rsidRDefault="009936BF" w:rsidP="00F2352A">
      <w:pPr>
        <w:spacing w:line="560" w:lineRule="exact"/>
        <w:ind w:firstLineChars="200" w:firstLine="640"/>
        <w:rPr>
          <w:rFonts w:ascii="Times New Roman" w:eastAsia="方正仿宋_GBK" w:hAnsi="Times New Roman" w:cs="Times New Roman"/>
          <w:sz w:val="32"/>
          <w:szCs w:val="32"/>
        </w:rPr>
      </w:pPr>
    </w:p>
    <w:p w:rsidR="009936BF" w:rsidRDefault="009936BF" w:rsidP="00F2352A">
      <w:pPr>
        <w:spacing w:line="560" w:lineRule="exact"/>
        <w:ind w:firstLineChars="200" w:firstLine="640"/>
        <w:rPr>
          <w:rFonts w:ascii="Times New Roman" w:eastAsia="方正仿宋_GBK" w:hAnsi="Times New Roman" w:cs="Times New Roman"/>
          <w:sz w:val="32"/>
          <w:szCs w:val="32"/>
        </w:rPr>
      </w:pPr>
    </w:p>
    <w:p w:rsidR="009936BF" w:rsidRDefault="009936BF" w:rsidP="00F2352A">
      <w:pPr>
        <w:spacing w:line="560" w:lineRule="exact"/>
        <w:ind w:firstLineChars="200" w:firstLine="640"/>
        <w:rPr>
          <w:rFonts w:ascii="Times New Roman" w:eastAsia="方正仿宋_GBK" w:hAnsi="Times New Roman" w:cs="Times New Roman"/>
          <w:sz w:val="32"/>
          <w:szCs w:val="32"/>
        </w:rPr>
      </w:pPr>
    </w:p>
    <w:p w:rsidR="009936BF" w:rsidRDefault="009936BF" w:rsidP="00F2352A">
      <w:pPr>
        <w:spacing w:line="560" w:lineRule="exact"/>
        <w:ind w:firstLineChars="200" w:firstLine="640"/>
        <w:rPr>
          <w:rFonts w:ascii="Times New Roman" w:eastAsia="方正仿宋_GBK" w:hAnsi="Times New Roman" w:cs="Times New Roman"/>
          <w:sz w:val="32"/>
          <w:szCs w:val="32"/>
        </w:rPr>
      </w:pPr>
    </w:p>
    <w:p w:rsidR="009936BF" w:rsidRDefault="009936BF" w:rsidP="00F2352A">
      <w:pPr>
        <w:spacing w:line="560" w:lineRule="exact"/>
        <w:ind w:firstLineChars="200" w:firstLine="640"/>
        <w:rPr>
          <w:rFonts w:ascii="Times New Roman" w:eastAsia="方正仿宋_GBK" w:hAnsi="Times New Roman" w:cs="Times New Roman"/>
          <w:sz w:val="32"/>
          <w:szCs w:val="32"/>
        </w:rPr>
      </w:pPr>
    </w:p>
    <w:p w:rsidR="009936BF" w:rsidRPr="00D03127" w:rsidRDefault="009936BF" w:rsidP="00F2352A">
      <w:pPr>
        <w:spacing w:line="560" w:lineRule="exact"/>
        <w:rPr>
          <w:rFonts w:ascii="方正黑体_GBK" w:eastAsia="方正黑体_GBK" w:hAnsi="Times New Roman" w:cs="方正黑体_GBK"/>
          <w:sz w:val="30"/>
          <w:szCs w:val="30"/>
        </w:rPr>
      </w:pPr>
      <w:r w:rsidRPr="00D03127">
        <w:rPr>
          <w:rFonts w:ascii="方正黑体_GBK" w:eastAsia="方正黑体_GBK" w:hAnsi="Times New Roman" w:cs="方正黑体_GBK" w:hint="eastAsia"/>
          <w:sz w:val="30"/>
          <w:szCs w:val="30"/>
        </w:rPr>
        <w:t>附件</w:t>
      </w:r>
      <w:r w:rsidRPr="00D03127">
        <w:rPr>
          <w:rFonts w:ascii="方正黑体_GBK" w:eastAsia="方正黑体_GBK" w:hAnsi="Times New Roman" w:cs="方正黑体_GBK"/>
          <w:sz w:val="30"/>
          <w:szCs w:val="30"/>
        </w:rPr>
        <w:t>1</w:t>
      </w:r>
    </w:p>
    <w:p w:rsidR="009936BF" w:rsidRPr="00D03127" w:rsidRDefault="009936BF" w:rsidP="00F2352A">
      <w:pPr>
        <w:widowControl/>
        <w:shd w:val="clear" w:color="auto" w:fill="FFFFFF"/>
        <w:spacing w:line="580" w:lineRule="exact"/>
        <w:rPr>
          <w:rFonts w:ascii="Times New Roman" w:eastAsia="方正仿宋_GBK" w:hAnsi="Times New Roman" w:cs="Times New Roman"/>
          <w:b/>
          <w:bCs/>
          <w:kern w:val="0"/>
          <w:sz w:val="32"/>
          <w:szCs w:val="32"/>
        </w:rPr>
      </w:pPr>
    </w:p>
    <w:p w:rsidR="009936BF" w:rsidRPr="00BF14FE" w:rsidRDefault="009936BF" w:rsidP="00F2352A">
      <w:pPr>
        <w:widowControl/>
        <w:shd w:val="clear" w:color="auto" w:fill="FFFFFF"/>
        <w:spacing w:line="580" w:lineRule="exact"/>
        <w:jc w:val="center"/>
        <w:rPr>
          <w:rFonts w:ascii="方正小标宋_GBK" w:eastAsia="方正小标宋_GBK" w:hAnsi="Times New Roman" w:cs="Times New Roman"/>
          <w:kern w:val="0"/>
          <w:sz w:val="44"/>
          <w:szCs w:val="44"/>
        </w:rPr>
      </w:pPr>
      <w:r w:rsidRPr="00BF14FE">
        <w:rPr>
          <w:rFonts w:ascii="方正小标宋_GBK" w:eastAsia="方正小标宋_GBK" w:hAnsi="Times New Roman" w:cs="方正小标宋_GBK" w:hint="eastAsia"/>
          <w:kern w:val="0"/>
          <w:sz w:val="44"/>
          <w:szCs w:val="44"/>
        </w:rPr>
        <w:t>“绿色网吧”企业扶持资金兑现申报表</w:t>
      </w:r>
      <w:r w:rsidRPr="00BF14FE">
        <w:rPr>
          <w:rFonts w:ascii="Times New Roman" w:eastAsia="方正小标宋_GBK" w:hAnsi="Times New Roman" w:cs="Times New Roman"/>
          <w:kern w:val="0"/>
          <w:sz w:val="44"/>
          <w:szCs w:val="44"/>
        </w:rPr>
        <w:t> </w:t>
      </w:r>
    </w:p>
    <w:p w:rsidR="009936BF" w:rsidRPr="00D03127" w:rsidRDefault="009936BF" w:rsidP="00F2352A">
      <w:pPr>
        <w:widowControl/>
        <w:shd w:val="clear" w:color="auto" w:fill="FFFFFF"/>
        <w:spacing w:line="580" w:lineRule="exact"/>
        <w:jc w:val="center"/>
        <w:rPr>
          <w:rFonts w:ascii="Times New Roman" w:eastAsia="方正仿宋_GBK" w:hAnsi="Times New Roman" w:cs="Times New Roman"/>
          <w:kern w:val="0"/>
          <w:sz w:val="32"/>
          <w:szCs w:val="32"/>
        </w:rPr>
      </w:pPr>
      <w:r w:rsidRPr="00D03127">
        <w:rPr>
          <w:rFonts w:ascii="Times New Roman" w:eastAsia="方正仿宋_GBK" w:hAnsi="Times New Roman" w:cs="Times New Roman"/>
          <w:kern w:val="0"/>
          <w:sz w:val="32"/>
          <w:szCs w:val="32"/>
        </w:rPr>
        <w:t> </w:t>
      </w:r>
    </w:p>
    <w:p w:rsidR="009936BF" w:rsidRPr="00D03127" w:rsidRDefault="009936BF" w:rsidP="00F2352A">
      <w:pPr>
        <w:widowControl/>
        <w:shd w:val="clear" w:color="auto" w:fill="FFFFFF"/>
        <w:spacing w:line="580" w:lineRule="exact"/>
        <w:jc w:val="center"/>
        <w:rPr>
          <w:rFonts w:ascii="Times New Roman" w:eastAsia="方正仿宋_GBK" w:hAnsi="Times New Roman" w:cs="Times New Roman"/>
          <w:kern w:val="0"/>
          <w:sz w:val="32"/>
          <w:szCs w:val="32"/>
        </w:rPr>
      </w:pPr>
      <w:r w:rsidRPr="00D03127">
        <w:rPr>
          <w:rFonts w:ascii="Times New Roman" w:eastAsia="方正仿宋_GBK" w:hAnsi="Times New Roman" w:cs="Times New Roman"/>
          <w:kern w:val="0"/>
          <w:sz w:val="32"/>
          <w:szCs w:val="32"/>
        </w:rPr>
        <w:t> </w:t>
      </w:r>
    </w:p>
    <w:p w:rsidR="009936BF" w:rsidRPr="00D03127" w:rsidRDefault="009936BF" w:rsidP="00F2352A">
      <w:pPr>
        <w:widowControl/>
        <w:shd w:val="clear" w:color="auto" w:fill="FFFFFF"/>
        <w:spacing w:line="580" w:lineRule="exact"/>
        <w:jc w:val="center"/>
        <w:rPr>
          <w:rFonts w:ascii="Times New Roman" w:eastAsia="方正仿宋_GBK" w:hAnsi="Times New Roman" w:cs="Times New Roman"/>
          <w:kern w:val="0"/>
          <w:sz w:val="32"/>
          <w:szCs w:val="32"/>
        </w:rPr>
      </w:pPr>
      <w:r w:rsidRPr="00D03127">
        <w:rPr>
          <w:rFonts w:ascii="Times New Roman" w:eastAsia="方正仿宋_GBK" w:hAnsi="Times New Roman" w:cs="Times New Roman"/>
          <w:kern w:val="0"/>
          <w:sz w:val="32"/>
          <w:szCs w:val="32"/>
        </w:rPr>
        <w:t> </w:t>
      </w:r>
    </w:p>
    <w:p w:rsidR="009936BF" w:rsidRPr="00D03127" w:rsidRDefault="009936BF" w:rsidP="00F2352A">
      <w:pPr>
        <w:widowControl/>
        <w:shd w:val="clear" w:color="auto" w:fill="FFFFFF"/>
        <w:spacing w:line="580" w:lineRule="exact"/>
        <w:jc w:val="center"/>
        <w:rPr>
          <w:rFonts w:ascii="Times New Roman" w:eastAsia="方正仿宋_GBK" w:hAnsi="Times New Roman" w:cs="Times New Roman"/>
          <w:kern w:val="0"/>
          <w:sz w:val="32"/>
          <w:szCs w:val="32"/>
        </w:rPr>
      </w:pPr>
      <w:r w:rsidRPr="00D03127">
        <w:rPr>
          <w:rFonts w:ascii="Times New Roman" w:eastAsia="方正仿宋_GBK" w:hAnsi="Times New Roman" w:cs="Times New Roman"/>
          <w:kern w:val="0"/>
          <w:sz w:val="32"/>
          <w:szCs w:val="32"/>
        </w:rPr>
        <w:t> </w:t>
      </w:r>
    </w:p>
    <w:p w:rsidR="009936BF" w:rsidRPr="00D03127" w:rsidRDefault="009936BF" w:rsidP="00F2352A">
      <w:pPr>
        <w:widowControl/>
        <w:shd w:val="clear" w:color="auto" w:fill="FFFFFF"/>
        <w:spacing w:line="580" w:lineRule="exact"/>
        <w:jc w:val="center"/>
        <w:rPr>
          <w:rFonts w:ascii="Times New Roman" w:eastAsia="方正仿宋_GBK" w:hAnsi="Times New Roman" w:cs="Times New Roman"/>
          <w:b/>
          <w:bCs/>
          <w:kern w:val="0"/>
          <w:sz w:val="32"/>
          <w:szCs w:val="32"/>
        </w:rPr>
      </w:pPr>
    </w:p>
    <w:p w:rsidR="009936BF" w:rsidRPr="00D03127" w:rsidRDefault="009936BF" w:rsidP="00F2352A">
      <w:pPr>
        <w:widowControl/>
        <w:shd w:val="clear" w:color="auto" w:fill="FFFFFF"/>
        <w:spacing w:line="580" w:lineRule="exact"/>
        <w:ind w:firstLineChars="295" w:firstLine="944"/>
        <w:jc w:val="left"/>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申报单位（公章）：</w:t>
      </w:r>
      <w:r w:rsidRPr="00D03127">
        <w:rPr>
          <w:rFonts w:ascii="Times New Roman" w:eastAsia="方正仿宋_GBK" w:hAnsi="Times New Roman" w:cs="Times New Roman"/>
          <w:kern w:val="0"/>
          <w:sz w:val="32"/>
          <w:szCs w:val="32"/>
        </w:rPr>
        <w:t>____________________</w:t>
      </w:r>
    </w:p>
    <w:p w:rsidR="009936BF" w:rsidRPr="00D03127" w:rsidRDefault="009936BF" w:rsidP="00F2352A">
      <w:pPr>
        <w:widowControl/>
        <w:shd w:val="clear" w:color="auto" w:fill="FFFFFF"/>
        <w:spacing w:line="580" w:lineRule="exact"/>
        <w:jc w:val="center"/>
        <w:rPr>
          <w:rFonts w:ascii="Times New Roman" w:eastAsia="方正仿宋_GBK" w:hAnsi="Times New Roman" w:cs="Times New Roman"/>
          <w:kern w:val="0"/>
          <w:sz w:val="32"/>
          <w:szCs w:val="32"/>
        </w:rPr>
      </w:pPr>
      <w:r w:rsidRPr="00D03127">
        <w:rPr>
          <w:rFonts w:ascii="Times New Roman" w:eastAsia="方正仿宋_GBK" w:hAnsi="Times New Roman" w:cs="Times New Roman"/>
          <w:kern w:val="0"/>
          <w:sz w:val="32"/>
          <w:szCs w:val="32"/>
        </w:rPr>
        <w:t> </w:t>
      </w:r>
    </w:p>
    <w:p w:rsidR="009936BF" w:rsidRPr="00D03127" w:rsidRDefault="009936BF" w:rsidP="00F2352A">
      <w:pPr>
        <w:widowControl/>
        <w:shd w:val="clear" w:color="auto" w:fill="FFFFFF"/>
        <w:spacing w:line="580" w:lineRule="exact"/>
        <w:ind w:firstLineChars="295" w:firstLine="944"/>
        <w:jc w:val="left"/>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单位负责人（签名）：</w:t>
      </w:r>
      <w:r w:rsidRPr="00D03127">
        <w:rPr>
          <w:rFonts w:ascii="Times New Roman" w:eastAsia="方正仿宋_GBK" w:hAnsi="Times New Roman" w:cs="Times New Roman"/>
          <w:kern w:val="0"/>
          <w:sz w:val="32"/>
          <w:szCs w:val="32"/>
        </w:rPr>
        <w:t>__________________</w:t>
      </w:r>
    </w:p>
    <w:p w:rsidR="009936BF" w:rsidRPr="00D03127" w:rsidRDefault="009936BF" w:rsidP="00F2352A">
      <w:pPr>
        <w:widowControl/>
        <w:shd w:val="clear" w:color="auto" w:fill="FFFFFF"/>
        <w:spacing w:line="580" w:lineRule="exact"/>
        <w:jc w:val="center"/>
        <w:rPr>
          <w:rFonts w:ascii="Times New Roman" w:eastAsia="方正仿宋_GBK" w:hAnsi="Times New Roman" w:cs="Times New Roman"/>
          <w:kern w:val="0"/>
          <w:sz w:val="32"/>
          <w:szCs w:val="32"/>
        </w:rPr>
      </w:pPr>
      <w:r w:rsidRPr="00D03127">
        <w:rPr>
          <w:rFonts w:ascii="Times New Roman" w:eastAsia="方正仿宋_GBK" w:hAnsi="Times New Roman" w:cs="Times New Roman"/>
          <w:kern w:val="0"/>
          <w:sz w:val="32"/>
          <w:szCs w:val="32"/>
        </w:rPr>
        <w:t> </w:t>
      </w:r>
    </w:p>
    <w:p w:rsidR="009936BF" w:rsidRPr="00D03127" w:rsidRDefault="009936BF" w:rsidP="00F2352A">
      <w:pPr>
        <w:widowControl/>
        <w:shd w:val="clear" w:color="auto" w:fill="FFFFFF"/>
        <w:spacing w:line="580" w:lineRule="exact"/>
        <w:ind w:firstLineChars="350" w:firstLine="1120"/>
        <w:jc w:val="left"/>
        <w:rPr>
          <w:rFonts w:ascii="Times New Roman" w:eastAsia="方正仿宋_GBK" w:hAnsi="Times New Roman" w:cs="Times New Roman"/>
          <w:kern w:val="0"/>
          <w:sz w:val="32"/>
          <w:szCs w:val="32"/>
        </w:rPr>
      </w:pPr>
    </w:p>
    <w:p w:rsidR="009936BF" w:rsidRPr="00D03127" w:rsidRDefault="009936BF" w:rsidP="00F2352A">
      <w:pPr>
        <w:widowControl/>
        <w:shd w:val="clear" w:color="auto" w:fill="FFFFFF"/>
        <w:spacing w:line="580" w:lineRule="exact"/>
        <w:ind w:firstLineChars="350" w:firstLine="1120"/>
        <w:jc w:val="left"/>
        <w:rPr>
          <w:rFonts w:ascii="Times New Roman" w:eastAsia="方正仿宋_GBK" w:hAnsi="Times New Roman" w:cs="Times New Roman"/>
          <w:kern w:val="0"/>
          <w:sz w:val="32"/>
          <w:szCs w:val="32"/>
        </w:rPr>
      </w:pPr>
    </w:p>
    <w:p w:rsidR="009936BF" w:rsidRPr="00D03127" w:rsidRDefault="009936BF" w:rsidP="00F2352A">
      <w:pPr>
        <w:widowControl/>
        <w:shd w:val="clear" w:color="auto" w:fill="FFFFFF"/>
        <w:spacing w:line="580" w:lineRule="exact"/>
        <w:ind w:firstLineChars="350" w:firstLine="1120"/>
        <w:jc w:val="left"/>
        <w:rPr>
          <w:rFonts w:ascii="Times New Roman" w:eastAsia="方正仿宋_GBK" w:hAnsi="Times New Roman" w:cs="Times New Roman"/>
          <w:kern w:val="0"/>
          <w:sz w:val="32"/>
          <w:szCs w:val="32"/>
        </w:rPr>
      </w:pPr>
    </w:p>
    <w:p w:rsidR="009936BF" w:rsidRPr="00D03127" w:rsidRDefault="009936BF" w:rsidP="00F2352A">
      <w:pPr>
        <w:widowControl/>
        <w:shd w:val="clear" w:color="auto" w:fill="FFFFFF"/>
        <w:spacing w:line="580" w:lineRule="exact"/>
        <w:ind w:firstLineChars="350" w:firstLine="1120"/>
        <w:jc w:val="left"/>
        <w:rPr>
          <w:rFonts w:ascii="Times New Roman" w:eastAsia="方正仿宋_GBK" w:hAnsi="Times New Roman" w:cs="Times New Roman"/>
          <w:kern w:val="0"/>
          <w:sz w:val="32"/>
          <w:szCs w:val="32"/>
        </w:rPr>
      </w:pPr>
    </w:p>
    <w:p w:rsidR="009936BF" w:rsidRPr="00D03127" w:rsidRDefault="009936BF" w:rsidP="00F2352A">
      <w:pPr>
        <w:widowControl/>
        <w:shd w:val="clear" w:color="auto" w:fill="FFFFFF"/>
        <w:spacing w:line="580" w:lineRule="exact"/>
        <w:ind w:firstLineChars="350" w:firstLine="1120"/>
        <w:jc w:val="left"/>
        <w:rPr>
          <w:rFonts w:ascii="Times New Roman" w:eastAsia="方正仿宋_GBK" w:hAnsi="Times New Roman" w:cs="Times New Roman"/>
          <w:kern w:val="0"/>
          <w:sz w:val="32"/>
          <w:szCs w:val="32"/>
        </w:rPr>
      </w:pPr>
    </w:p>
    <w:p w:rsidR="009936BF" w:rsidRPr="00D03127" w:rsidRDefault="009936BF" w:rsidP="00F2352A">
      <w:pPr>
        <w:widowControl/>
        <w:shd w:val="clear" w:color="auto" w:fill="FFFFFF"/>
        <w:spacing w:line="580" w:lineRule="exact"/>
        <w:ind w:firstLineChars="350" w:firstLine="1120"/>
        <w:jc w:val="left"/>
        <w:rPr>
          <w:rFonts w:ascii="Times New Roman" w:eastAsia="方正仿宋_GBK" w:hAnsi="Times New Roman" w:cs="Times New Roman"/>
          <w:kern w:val="0"/>
          <w:sz w:val="32"/>
          <w:szCs w:val="32"/>
        </w:rPr>
      </w:pPr>
    </w:p>
    <w:p w:rsidR="009936BF" w:rsidRPr="00D03127" w:rsidRDefault="009936BF" w:rsidP="00F2352A">
      <w:pPr>
        <w:widowControl/>
        <w:shd w:val="clear" w:color="auto" w:fill="FFFFFF"/>
        <w:spacing w:line="580" w:lineRule="exact"/>
        <w:ind w:firstLineChars="350" w:firstLine="1120"/>
        <w:jc w:val="left"/>
        <w:rPr>
          <w:rFonts w:ascii="Times New Roman" w:eastAsia="方正仿宋_GBK" w:hAnsi="Times New Roman" w:cs="Times New Roman"/>
          <w:kern w:val="0"/>
          <w:sz w:val="32"/>
          <w:szCs w:val="32"/>
        </w:rPr>
      </w:pPr>
    </w:p>
    <w:p w:rsidR="009936BF" w:rsidRPr="00D03127" w:rsidRDefault="009936BF" w:rsidP="00F2352A">
      <w:pPr>
        <w:widowControl/>
        <w:shd w:val="clear" w:color="auto" w:fill="FFFFFF"/>
        <w:spacing w:line="580" w:lineRule="exact"/>
        <w:ind w:firstLineChars="350" w:firstLine="1120"/>
        <w:jc w:val="left"/>
        <w:rPr>
          <w:rFonts w:ascii="Times New Roman" w:eastAsia="方正仿宋_GBK" w:hAnsi="Times New Roman" w:cs="Times New Roman"/>
          <w:kern w:val="0"/>
          <w:sz w:val="32"/>
          <w:szCs w:val="32"/>
        </w:rPr>
      </w:pPr>
    </w:p>
    <w:p w:rsidR="009936BF" w:rsidRPr="00D03127" w:rsidRDefault="009936BF" w:rsidP="00F2352A">
      <w:pPr>
        <w:widowControl/>
        <w:shd w:val="clear" w:color="auto" w:fill="FFFFFF"/>
        <w:spacing w:line="580" w:lineRule="exact"/>
        <w:ind w:firstLineChars="350" w:firstLine="1120"/>
        <w:jc w:val="left"/>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填表日期：</w:t>
      </w:r>
      <w:r>
        <w:rPr>
          <w:rFonts w:ascii="Times New Roman" w:eastAsia="方正仿宋_GBK" w:hAnsi="Times New Roman" w:cs="Times New Roman"/>
          <w:kern w:val="0"/>
          <w:sz w:val="32"/>
          <w:szCs w:val="32"/>
        </w:rPr>
        <w:t xml:space="preserve">   </w:t>
      </w:r>
      <w:r w:rsidRPr="00D03127">
        <w:rPr>
          <w:rFonts w:ascii="Times New Roman" w:eastAsia="方正仿宋_GBK" w:hAnsi="Times New Roman" w:cs="方正仿宋_GBK" w:hint="eastAsia"/>
          <w:kern w:val="0"/>
          <w:sz w:val="32"/>
          <w:szCs w:val="32"/>
        </w:rPr>
        <w:t>年</w:t>
      </w:r>
      <w:r>
        <w:rPr>
          <w:rFonts w:ascii="Times New Roman" w:eastAsia="方正仿宋_GBK" w:hAnsi="Times New Roman" w:cs="Times New Roman"/>
          <w:kern w:val="0"/>
          <w:sz w:val="32"/>
          <w:szCs w:val="32"/>
        </w:rPr>
        <w:t xml:space="preserve">   </w:t>
      </w:r>
      <w:r w:rsidRPr="00D03127">
        <w:rPr>
          <w:rFonts w:ascii="Times New Roman" w:eastAsia="方正仿宋_GBK" w:hAnsi="Times New Roman" w:cs="方正仿宋_GBK" w:hint="eastAsia"/>
          <w:kern w:val="0"/>
          <w:sz w:val="32"/>
          <w:szCs w:val="32"/>
        </w:rPr>
        <w:t>月</w:t>
      </w:r>
      <w:r>
        <w:rPr>
          <w:rFonts w:ascii="Times New Roman" w:eastAsia="方正仿宋_GBK" w:hAnsi="Times New Roman" w:cs="Times New Roman"/>
          <w:kern w:val="0"/>
          <w:sz w:val="32"/>
          <w:szCs w:val="32"/>
        </w:rPr>
        <w:t xml:space="preserve">    </w:t>
      </w:r>
      <w:r w:rsidRPr="00D03127">
        <w:rPr>
          <w:rFonts w:ascii="Times New Roman" w:eastAsia="方正仿宋_GBK" w:hAnsi="Times New Roman" w:cs="方正仿宋_GBK" w:hint="eastAsia"/>
          <w:kern w:val="0"/>
          <w:sz w:val="32"/>
          <w:szCs w:val="32"/>
        </w:rPr>
        <w:t>日</w:t>
      </w:r>
    </w:p>
    <w:p w:rsidR="009936BF" w:rsidRPr="00D03127" w:rsidRDefault="009936BF" w:rsidP="00F2352A">
      <w:pPr>
        <w:widowControl/>
        <w:shd w:val="clear" w:color="auto" w:fill="FFFFFF"/>
        <w:spacing w:line="580" w:lineRule="exact"/>
        <w:rPr>
          <w:rFonts w:ascii="Times New Roman" w:eastAsia="方正仿宋_GBK" w:hAnsi="Times New Roman" w:cs="Times New Roman"/>
          <w:kern w:val="0"/>
          <w:sz w:val="32"/>
          <w:szCs w:val="32"/>
        </w:rPr>
      </w:pPr>
    </w:p>
    <w:p w:rsidR="009936BF" w:rsidRPr="00D03127" w:rsidRDefault="009936BF" w:rsidP="00F2352A">
      <w:pPr>
        <w:widowControl/>
        <w:shd w:val="clear" w:color="auto" w:fill="FFFFFF"/>
        <w:spacing w:line="580" w:lineRule="exact"/>
        <w:rPr>
          <w:rFonts w:ascii="Times New Roman" w:eastAsia="方正仿宋_GBK" w:hAnsi="Times New Roman" w:cs="Times New Roman"/>
          <w:kern w:val="0"/>
          <w:sz w:val="32"/>
          <w:szCs w:val="32"/>
        </w:rPr>
      </w:pPr>
    </w:p>
    <w:tbl>
      <w:tblPr>
        <w:tblpPr w:leftFromText="180" w:rightFromText="180" w:vertAnchor="text" w:horzAnchor="margin" w:tblpXSpec="center" w:tblpY="587"/>
        <w:tblOverlap w:val="never"/>
        <w:tblW w:w="8832" w:type="dxa"/>
        <w:tblBorders>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534"/>
        <w:gridCol w:w="567"/>
        <w:gridCol w:w="992"/>
        <w:gridCol w:w="2268"/>
        <w:gridCol w:w="1701"/>
        <w:gridCol w:w="2770"/>
      </w:tblGrid>
      <w:tr w:rsidR="009936BF" w:rsidRPr="00A95D7E">
        <w:trPr>
          <w:trHeight w:hRule="exact" w:val="873"/>
        </w:trPr>
        <w:tc>
          <w:tcPr>
            <w:tcW w:w="2093" w:type="dxa"/>
            <w:gridSpan w:val="3"/>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9936BF" w:rsidRPr="00D03127" w:rsidRDefault="009936BF" w:rsidP="00257EAB">
            <w:pPr>
              <w:widowControl/>
              <w:spacing w:line="580" w:lineRule="exact"/>
              <w:ind w:left="-105" w:right="-105"/>
              <w:jc w:val="center"/>
              <w:rPr>
                <w:rFonts w:ascii="Times New Roman" w:eastAsia="方正仿宋_GBK" w:hAnsi="Times New Roman" w:cs="Times New Roman"/>
                <w:sz w:val="32"/>
                <w:szCs w:val="32"/>
              </w:rPr>
            </w:pPr>
            <w:r w:rsidRPr="00D03127">
              <w:rPr>
                <w:rFonts w:ascii="Times New Roman" w:eastAsia="方正仿宋_GBK" w:hAnsi="Times New Roman" w:cs="方正仿宋_GBK" w:hint="eastAsia"/>
                <w:kern w:val="0"/>
                <w:sz w:val="32"/>
                <w:szCs w:val="32"/>
              </w:rPr>
              <w:t>申报单位名称</w:t>
            </w:r>
          </w:p>
        </w:tc>
        <w:tc>
          <w:tcPr>
            <w:tcW w:w="6739" w:type="dxa"/>
            <w:gridSpan w:val="3"/>
            <w:tcBorders>
              <w:top w:val="single" w:sz="8" w:space="0" w:color="000000"/>
              <w:left w:val="nil"/>
              <w:bottom w:val="single" w:sz="8" w:space="0" w:color="000000"/>
              <w:right w:val="single" w:sz="8" w:space="0" w:color="000000"/>
            </w:tcBorders>
            <w:tcMar>
              <w:left w:w="108" w:type="dxa"/>
              <w:right w:w="108" w:type="dxa"/>
            </w:tcMar>
            <w:vAlign w:val="center"/>
          </w:tcPr>
          <w:p w:rsidR="009936BF" w:rsidRPr="00D03127" w:rsidRDefault="009936BF" w:rsidP="00257EAB">
            <w:pPr>
              <w:widowControl/>
              <w:spacing w:line="580" w:lineRule="exact"/>
              <w:ind w:left="-105" w:right="-105" w:firstLineChars="100" w:firstLine="320"/>
              <w:jc w:val="left"/>
              <w:rPr>
                <w:rFonts w:ascii="Times New Roman" w:eastAsia="方正仿宋_GBK" w:hAnsi="Times New Roman" w:cs="Times New Roman"/>
                <w:sz w:val="32"/>
                <w:szCs w:val="32"/>
              </w:rPr>
            </w:pPr>
          </w:p>
        </w:tc>
      </w:tr>
      <w:tr w:rsidR="009936BF" w:rsidRPr="00A95D7E">
        <w:trPr>
          <w:trHeight w:hRule="exact" w:val="843"/>
        </w:trPr>
        <w:tc>
          <w:tcPr>
            <w:tcW w:w="2093" w:type="dxa"/>
            <w:gridSpan w:val="3"/>
            <w:tcBorders>
              <w:top w:val="nil"/>
              <w:left w:val="single" w:sz="8" w:space="0" w:color="000000"/>
              <w:bottom w:val="single" w:sz="8" w:space="0" w:color="000000"/>
              <w:right w:val="single" w:sz="8" w:space="0" w:color="000000"/>
            </w:tcBorders>
            <w:tcMar>
              <w:left w:w="108" w:type="dxa"/>
              <w:right w:w="108" w:type="dxa"/>
            </w:tcMar>
            <w:vAlign w:val="center"/>
          </w:tcPr>
          <w:p w:rsidR="009936BF" w:rsidRPr="00D03127" w:rsidRDefault="009936BF" w:rsidP="00257EAB">
            <w:pPr>
              <w:widowControl/>
              <w:spacing w:line="580" w:lineRule="exact"/>
              <w:ind w:left="-105" w:right="-105"/>
              <w:jc w:val="center"/>
              <w:rPr>
                <w:rFonts w:ascii="Times New Roman" w:eastAsia="方正仿宋_GBK" w:hAnsi="Times New Roman" w:cs="Times New Roman"/>
                <w:sz w:val="32"/>
                <w:szCs w:val="32"/>
              </w:rPr>
            </w:pPr>
            <w:r w:rsidRPr="00D03127">
              <w:rPr>
                <w:rFonts w:ascii="Times New Roman" w:eastAsia="方正仿宋_GBK" w:hAnsi="Times New Roman" w:cs="方正仿宋_GBK" w:hint="eastAsia"/>
                <w:kern w:val="0"/>
                <w:sz w:val="32"/>
                <w:szCs w:val="32"/>
              </w:rPr>
              <w:t>场所名称</w:t>
            </w:r>
          </w:p>
        </w:tc>
        <w:tc>
          <w:tcPr>
            <w:tcW w:w="6739" w:type="dxa"/>
            <w:gridSpan w:val="3"/>
            <w:tcBorders>
              <w:top w:val="nil"/>
              <w:left w:val="nil"/>
              <w:bottom w:val="single" w:sz="8" w:space="0" w:color="000000"/>
              <w:right w:val="single" w:sz="8" w:space="0" w:color="000000"/>
            </w:tcBorders>
            <w:tcMar>
              <w:left w:w="108" w:type="dxa"/>
              <w:right w:w="108" w:type="dxa"/>
            </w:tcMar>
          </w:tcPr>
          <w:p w:rsidR="009936BF" w:rsidRPr="00D03127" w:rsidRDefault="009936BF" w:rsidP="00257EAB">
            <w:pPr>
              <w:widowControl/>
              <w:spacing w:line="580" w:lineRule="exact"/>
              <w:ind w:left="980" w:hanging="980"/>
              <w:jc w:val="left"/>
              <w:rPr>
                <w:rFonts w:ascii="Times New Roman" w:eastAsia="方正仿宋_GBK" w:hAnsi="Times New Roman" w:cs="Times New Roman"/>
                <w:sz w:val="32"/>
                <w:szCs w:val="32"/>
              </w:rPr>
            </w:pPr>
            <w:r w:rsidRPr="00D03127">
              <w:rPr>
                <w:rFonts w:ascii="Times New Roman" w:eastAsia="方正仿宋_GBK" w:hAnsi="Times New Roman" w:cs="方正仿宋_GBK" w:hint="eastAsia"/>
                <w:sz w:val="32"/>
                <w:szCs w:val="32"/>
              </w:rPr>
              <w:t>（工商照）</w:t>
            </w:r>
          </w:p>
        </w:tc>
      </w:tr>
      <w:tr w:rsidR="009936BF" w:rsidRPr="00A95D7E">
        <w:trPr>
          <w:trHeight w:hRule="exact" w:val="927"/>
        </w:trPr>
        <w:tc>
          <w:tcPr>
            <w:tcW w:w="2093" w:type="dxa"/>
            <w:gridSpan w:val="3"/>
            <w:tcBorders>
              <w:top w:val="nil"/>
              <w:left w:val="single" w:sz="8" w:space="0" w:color="000000"/>
              <w:bottom w:val="single" w:sz="8" w:space="0" w:color="000000"/>
              <w:right w:val="single" w:sz="8" w:space="0" w:color="000000"/>
            </w:tcBorders>
            <w:tcMar>
              <w:left w:w="108" w:type="dxa"/>
              <w:right w:w="108" w:type="dxa"/>
            </w:tcMar>
            <w:vAlign w:val="center"/>
          </w:tcPr>
          <w:p w:rsidR="009936BF" w:rsidRPr="00D03127" w:rsidRDefault="009936BF" w:rsidP="00257EAB">
            <w:pPr>
              <w:widowControl/>
              <w:spacing w:line="580" w:lineRule="exact"/>
              <w:ind w:left="-105" w:right="-105"/>
              <w:jc w:val="center"/>
              <w:rPr>
                <w:rFonts w:ascii="Times New Roman" w:eastAsia="方正仿宋_GBK" w:hAnsi="Times New Roman" w:cs="Times New Roman"/>
                <w:sz w:val="32"/>
                <w:szCs w:val="32"/>
              </w:rPr>
            </w:pPr>
            <w:r w:rsidRPr="00D03127">
              <w:rPr>
                <w:rFonts w:ascii="Times New Roman" w:eastAsia="方正仿宋_GBK" w:hAnsi="Times New Roman" w:cs="方正仿宋_GBK" w:hint="eastAsia"/>
                <w:kern w:val="0"/>
                <w:sz w:val="32"/>
                <w:szCs w:val="32"/>
              </w:rPr>
              <w:t>经营地址</w:t>
            </w:r>
          </w:p>
        </w:tc>
        <w:tc>
          <w:tcPr>
            <w:tcW w:w="6739" w:type="dxa"/>
            <w:gridSpan w:val="3"/>
            <w:tcBorders>
              <w:top w:val="nil"/>
              <w:left w:val="nil"/>
              <w:bottom w:val="single" w:sz="8" w:space="0" w:color="000000"/>
              <w:right w:val="single" w:sz="8" w:space="0" w:color="000000"/>
            </w:tcBorders>
            <w:tcMar>
              <w:left w:w="108" w:type="dxa"/>
              <w:right w:w="108" w:type="dxa"/>
            </w:tcMar>
            <w:vAlign w:val="center"/>
          </w:tcPr>
          <w:p w:rsidR="009936BF" w:rsidRPr="00D03127" w:rsidRDefault="009936BF" w:rsidP="00257EAB">
            <w:pPr>
              <w:widowControl/>
              <w:spacing w:line="440" w:lineRule="exact"/>
              <w:ind w:firstLineChars="300" w:firstLine="960"/>
              <w:rPr>
                <w:rFonts w:ascii="Times New Roman" w:eastAsia="方正仿宋_GBK" w:hAnsi="Times New Roman" w:cs="Times New Roman"/>
                <w:kern w:val="0"/>
                <w:sz w:val="32"/>
                <w:szCs w:val="32"/>
              </w:rPr>
            </w:pPr>
            <w:r w:rsidRPr="00D03127">
              <w:rPr>
                <w:rFonts w:ascii="Times New Roman" w:eastAsia="方正仿宋_GBK" w:hAnsi="Times New Roman" w:cs="Times New Roman"/>
                <w:kern w:val="0"/>
                <w:sz w:val="32"/>
                <w:szCs w:val="32"/>
              </w:rPr>
              <w:t> </w:t>
            </w:r>
            <w:r w:rsidRPr="00D03127">
              <w:rPr>
                <w:rFonts w:ascii="Times New Roman" w:eastAsia="方正仿宋_GBK" w:hAnsi="Times New Roman" w:cs="方正仿宋_GBK" w:hint="eastAsia"/>
                <w:kern w:val="0"/>
                <w:sz w:val="32"/>
                <w:szCs w:val="32"/>
              </w:rPr>
              <w:t>市</w:t>
            </w:r>
            <w:r w:rsidRPr="00D03127">
              <w:rPr>
                <w:rFonts w:ascii="Times New Roman" w:eastAsia="方正仿宋_GBK" w:hAnsi="Times New Roman" w:cs="Times New Roman"/>
                <w:kern w:val="0"/>
                <w:sz w:val="32"/>
                <w:szCs w:val="32"/>
              </w:rPr>
              <w:t>        </w:t>
            </w:r>
            <w:r w:rsidRPr="00D03127">
              <w:rPr>
                <w:rFonts w:ascii="Times New Roman" w:eastAsia="方正仿宋_GBK" w:hAnsi="Times New Roman" w:cs="方正仿宋_GBK" w:hint="eastAsia"/>
                <w:kern w:val="0"/>
                <w:sz w:val="32"/>
                <w:szCs w:val="32"/>
              </w:rPr>
              <w:t>区（县）</w:t>
            </w:r>
            <w:r w:rsidRPr="00D03127">
              <w:rPr>
                <w:rFonts w:ascii="Times New Roman" w:eastAsia="方正仿宋_GBK" w:hAnsi="Times New Roman" w:cs="Times New Roman"/>
                <w:kern w:val="0"/>
                <w:sz w:val="32"/>
                <w:szCs w:val="32"/>
              </w:rPr>
              <w:t>     </w:t>
            </w:r>
            <w:r w:rsidRPr="00D03127">
              <w:rPr>
                <w:rFonts w:ascii="Times New Roman" w:eastAsia="方正仿宋_GBK" w:hAnsi="Times New Roman" w:cs="方正仿宋_GBK" w:hint="eastAsia"/>
                <w:kern w:val="0"/>
                <w:sz w:val="32"/>
                <w:szCs w:val="32"/>
              </w:rPr>
              <w:t>街道</w:t>
            </w:r>
            <w:r w:rsidRPr="00D03127">
              <w:rPr>
                <w:rFonts w:ascii="Times New Roman" w:eastAsia="方正仿宋_GBK" w:hAnsi="Times New Roman" w:cs="Times New Roman"/>
                <w:kern w:val="0"/>
                <w:sz w:val="32"/>
                <w:szCs w:val="32"/>
              </w:rPr>
              <w:t> </w:t>
            </w:r>
          </w:p>
          <w:p w:rsidR="009936BF" w:rsidRPr="00D03127" w:rsidRDefault="009936BF" w:rsidP="00257EAB">
            <w:pPr>
              <w:widowControl/>
              <w:spacing w:line="440" w:lineRule="exact"/>
              <w:rPr>
                <w:rFonts w:ascii="Times New Roman" w:eastAsia="方正仿宋_GBK" w:hAnsi="Times New Roman" w:cs="Times New Roman"/>
                <w:sz w:val="32"/>
                <w:szCs w:val="32"/>
              </w:rPr>
            </w:pPr>
            <w:r w:rsidRPr="00D03127">
              <w:rPr>
                <w:rFonts w:ascii="Times New Roman" w:eastAsia="方正仿宋_GBK" w:hAnsi="Times New Roman" w:cs="方正仿宋_GBK" w:hint="eastAsia"/>
                <w:kern w:val="0"/>
                <w:sz w:val="32"/>
                <w:szCs w:val="32"/>
              </w:rPr>
              <w:t>门牌号</w:t>
            </w:r>
          </w:p>
        </w:tc>
      </w:tr>
      <w:tr w:rsidR="009936BF" w:rsidRPr="00A95D7E">
        <w:trPr>
          <w:trHeight w:hRule="exact" w:val="680"/>
        </w:trPr>
        <w:tc>
          <w:tcPr>
            <w:tcW w:w="2093" w:type="dxa"/>
            <w:gridSpan w:val="3"/>
            <w:tcBorders>
              <w:top w:val="nil"/>
              <w:left w:val="single" w:sz="8" w:space="0" w:color="000000"/>
              <w:bottom w:val="single" w:sz="8" w:space="0" w:color="000000"/>
              <w:right w:val="single" w:sz="8" w:space="0" w:color="000000"/>
            </w:tcBorders>
            <w:tcMar>
              <w:left w:w="108" w:type="dxa"/>
              <w:right w:w="108" w:type="dxa"/>
            </w:tcMar>
            <w:vAlign w:val="center"/>
          </w:tcPr>
          <w:p w:rsidR="009936BF" w:rsidRPr="00D03127" w:rsidRDefault="009936BF" w:rsidP="00257EAB">
            <w:pPr>
              <w:widowControl/>
              <w:spacing w:line="580" w:lineRule="exact"/>
              <w:ind w:left="-105" w:right="-105"/>
              <w:jc w:val="center"/>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申报扶持类别</w:t>
            </w:r>
          </w:p>
        </w:tc>
        <w:tc>
          <w:tcPr>
            <w:tcW w:w="6739" w:type="dxa"/>
            <w:gridSpan w:val="3"/>
            <w:tcBorders>
              <w:top w:val="nil"/>
              <w:left w:val="nil"/>
              <w:bottom w:val="single" w:sz="8" w:space="0" w:color="000000"/>
              <w:right w:val="single" w:sz="8" w:space="0" w:color="000000"/>
            </w:tcBorders>
            <w:tcMar>
              <w:left w:w="108" w:type="dxa"/>
              <w:right w:w="108" w:type="dxa"/>
            </w:tcMar>
            <w:vAlign w:val="center"/>
          </w:tcPr>
          <w:p w:rsidR="009936BF" w:rsidRPr="00D03127" w:rsidRDefault="009936BF" w:rsidP="00257EAB">
            <w:pPr>
              <w:widowControl/>
              <w:numPr>
                <w:ilvl w:val="0"/>
                <w:numId w:val="4"/>
              </w:numPr>
              <w:spacing w:line="580" w:lineRule="exact"/>
              <w:rPr>
                <w:rFonts w:ascii="Times New Roman" w:eastAsia="方正仿宋_GBK" w:hAnsi="Times New Roman" w:cs="Times New Roman"/>
                <w:kern w:val="0"/>
                <w:sz w:val="32"/>
                <w:szCs w:val="32"/>
              </w:rPr>
            </w:pPr>
            <w:r w:rsidRPr="00D03127">
              <w:rPr>
                <w:rFonts w:ascii="宋体" w:hAnsi="宋体" w:cs="宋体" w:hint="eastAsia"/>
                <w:kern w:val="0"/>
                <w:sz w:val="32"/>
                <w:szCs w:val="32"/>
              </w:rPr>
              <w:t>Ⅰ</w:t>
            </w:r>
            <w:r w:rsidRPr="00D03127">
              <w:rPr>
                <w:rFonts w:ascii="Times New Roman" w:eastAsia="方正仿宋_GBK" w:hAnsi="Times New Roman" w:cs="方正仿宋_GBK" w:hint="eastAsia"/>
                <w:kern w:val="0"/>
                <w:sz w:val="32"/>
                <w:szCs w:val="32"/>
              </w:rPr>
              <w:t>类（</w:t>
            </w:r>
            <w:r w:rsidRPr="00D03127">
              <w:rPr>
                <w:rFonts w:ascii="Times New Roman" w:eastAsia="方正仿宋_GBK" w:hAnsi="Times New Roman" w:cs="Times New Roman"/>
                <w:kern w:val="0"/>
                <w:sz w:val="32"/>
                <w:szCs w:val="32"/>
              </w:rPr>
              <w:t>140</w:t>
            </w:r>
            <w:r w:rsidRPr="00D03127">
              <w:rPr>
                <w:rFonts w:ascii="Times New Roman" w:eastAsia="方正仿宋_GBK" w:hAnsi="Times New Roman" w:cs="方正仿宋_GBK" w:hint="eastAsia"/>
                <w:kern w:val="0"/>
                <w:sz w:val="32"/>
                <w:szCs w:val="32"/>
              </w:rPr>
              <w:t>台以上）</w:t>
            </w:r>
            <w:r w:rsidRPr="00D03127">
              <w:rPr>
                <w:rFonts w:ascii="Times New Roman" w:eastAsia="方正仿宋_GBK" w:hAnsi="Times New Roman" w:cs="Times New Roman"/>
                <w:kern w:val="0"/>
                <w:sz w:val="32"/>
                <w:szCs w:val="32"/>
              </w:rPr>
              <w:t xml:space="preserve">    □ </w:t>
            </w:r>
            <w:r w:rsidRPr="00D03127">
              <w:rPr>
                <w:rFonts w:ascii="宋体" w:hAnsi="宋体" w:cs="宋体" w:hint="eastAsia"/>
                <w:kern w:val="0"/>
                <w:sz w:val="32"/>
                <w:szCs w:val="32"/>
              </w:rPr>
              <w:t>Ⅱ</w:t>
            </w:r>
            <w:r w:rsidRPr="00D03127">
              <w:rPr>
                <w:rFonts w:ascii="Times New Roman" w:eastAsia="方正仿宋_GBK" w:hAnsi="Times New Roman" w:cs="方正仿宋_GBK" w:hint="eastAsia"/>
                <w:kern w:val="0"/>
                <w:sz w:val="32"/>
                <w:szCs w:val="32"/>
              </w:rPr>
              <w:t>类（</w:t>
            </w:r>
            <w:r w:rsidRPr="00D03127">
              <w:rPr>
                <w:rFonts w:ascii="Times New Roman" w:eastAsia="方正仿宋_GBK" w:hAnsi="Times New Roman" w:cs="Times New Roman"/>
                <w:kern w:val="0"/>
                <w:sz w:val="32"/>
                <w:szCs w:val="32"/>
              </w:rPr>
              <w:t>140</w:t>
            </w:r>
            <w:r w:rsidRPr="00D03127">
              <w:rPr>
                <w:rFonts w:ascii="Times New Roman" w:eastAsia="方正仿宋_GBK" w:hAnsi="Times New Roman" w:cs="方正仿宋_GBK" w:hint="eastAsia"/>
                <w:kern w:val="0"/>
                <w:sz w:val="32"/>
                <w:szCs w:val="32"/>
              </w:rPr>
              <w:t>台以下）</w:t>
            </w:r>
          </w:p>
        </w:tc>
      </w:tr>
      <w:tr w:rsidR="009936BF" w:rsidRPr="00A95D7E">
        <w:trPr>
          <w:trHeight w:hRule="exact" w:val="1248"/>
        </w:trPr>
        <w:tc>
          <w:tcPr>
            <w:tcW w:w="2093" w:type="dxa"/>
            <w:gridSpan w:val="3"/>
            <w:tcBorders>
              <w:top w:val="nil"/>
              <w:left w:val="single" w:sz="8" w:space="0" w:color="000000"/>
              <w:bottom w:val="single" w:sz="8" w:space="0" w:color="000000"/>
              <w:right w:val="single" w:sz="8" w:space="0" w:color="auto"/>
            </w:tcBorders>
            <w:tcMar>
              <w:left w:w="108" w:type="dxa"/>
              <w:right w:w="108" w:type="dxa"/>
            </w:tcMar>
            <w:vAlign w:val="center"/>
          </w:tcPr>
          <w:p w:rsidR="009936BF" w:rsidRPr="00D03127" w:rsidRDefault="009936BF" w:rsidP="00257EAB">
            <w:pPr>
              <w:widowControl/>
              <w:spacing w:line="580" w:lineRule="exact"/>
              <w:ind w:left="-105" w:right="-105"/>
              <w:jc w:val="center"/>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许可证编号</w:t>
            </w:r>
          </w:p>
        </w:tc>
        <w:tc>
          <w:tcPr>
            <w:tcW w:w="2268" w:type="dxa"/>
            <w:tcBorders>
              <w:top w:val="nil"/>
              <w:left w:val="nil"/>
              <w:bottom w:val="single" w:sz="8" w:space="0" w:color="000000"/>
              <w:right w:val="single" w:sz="8" w:space="0" w:color="auto"/>
            </w:tcBorders>
            <w:tcMar>
              <w:left w:w="108" w:type="dxa"/>
              <w:right w:w="108" w:type="dxa"/>
            </w:tcMar>
            <w:vAlign w:val="center"/>
          </w:tcPr>
          <w:p w:rsidR="009936BF" w:rsidRPr="00D03127" w:rsidRDefault="009936BF" w:rsidP="00257EAB">
            <w:pPr>
              <w:widowControl/>
              <w:spacing w:line="580" w:lineRule="exact"/>
              <w:rPr>
                <w:rFonts w:ascii="Times New Roman" w:eastAsia="方正仿宋_GBK" w:hAnsi="Times New Roman" w:cs="Times New Roman"/>
                <w:sz w:val="32"/>
                <w:szCs w:val="32"/>
              </w:rPr>
            </w:pPr>
            <w:r w:rsidRPr="00D03127">
              <w:rPr>
                <w:rFonts w:ascii="Times New Roman" w:eastAsia="方正仿宋_GBK" w:hAnsi="Times New Roman" w:cs="方正仿宋_GBK" w:hint="eastAsia"/>
                <w:kern w:val="0"/>
                <w:sz w:val="32"/>
                <w:szCs w:val="32"/>
              </w:rPr>
              <w:t xml:space="preserve">　</w:t>
            </w:r>
          </w:p>
        </w:tc>
        <w:tc>
          <w:tcPr>
            <w:tcW w:w="1701" w:type="dxa"/>
            <w:tcBorders>
              <w:top w:val="nil"/>
              <w:left w:val="nil"/>
              <w:bottom w:val="single" w:sz="8" w:space="0" w:color="000000"/>
              <w:right w:val="single" w:sz="8" w:space="0" w:color="auto"/>
            </w:tcBorders>
            <w:tcMar>
              <w:left w:w="108" w:type="dxa"/>
              <w:right w:w="108" w:type="dxa"/>
            </w:tcMar>
            <w:vAlign w:val="center"/>
          </w:tcPr>
          <w:p w:rsidR="009936BF" w:rsidRPr="00D03127" w:rsidRDefault="009936BF" w:rsidP="00257EAB">
            <w:pPr>
              <w:widowControl/>
              <w:spacing w:line="580" w:lineRule="exact"/>
              <w:ind w:left="-105" w:right="-105"/>
              <w:jc w:val="center"/>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统一社会</w:t>
            </w:r>
          </w:p>
          <w:p w:rsidR="009936BF" w:rsidRPr="00D03127" w:rsidRDefault="009936BF" w:rsidP="00257EAB">
            <w:pPr>
              <w:widowControl/>
              <w:spacing w:line="580" w:lineRule="exact"/>
              <w:ind w:left="-105" w:right="-105"/>
              <w:jc w:val="center"/>
              <w:rPr>
                <w:rFonts w:ascii="Times New Roman" w:eastAsia="方正仿宋_GBK" w:hAnsi="Times New Roman" w:cs="Times New Roman"/>
                <w:sz w:val="32"/>
                <w:szCs w:val="32"/>
              </w:rPr>
            </w:pPr>
            <w:r w:rsidRPr="00D03127">
              <w:rPr>
                <w:rFonts w:ascii="Times New Roman" w:eastAsia="方正仿宋_GBK" w:hAnsi="Times New Roman" w:cs="方正仿宋_GBK" w:hint="eastAsia"/>
                <w:kern w:val="0"/>
                <w:sz w:val="32"/>
                <w:szCs w:val="32"/>
              </w:rPr>
              <w:t>信用代码</w:t>
            </w:r>
          </w:p>
        </w:tc>
        <w:tc>
          <w:tcPr>
            <w:tcW w:w="2770" w:type="dxa"/>
            <w:tcBorders>
              <w:top w:val="nil"/>
              <w:left w:val="nil"/>
              <w:bottom w:val="single" w:sz="8" w:space="0" w:color="000000"/>
              <w:right w:val="single" w:sz="8" w:space="0" w:color="000000"/>
            </w:tcBorders>
            <w:tcMar>
              <w:left w:w="108" w:type="dxa"/>
              <w:right w:w="108" w:type="dxa"/>
            </w:tcMar>
            <w:vAlign w:val="center"/>
          </w:tcPr>
          <w:p w:rsidR="009936BF" w:rsidRPr="00D03127" w:rsidRDefault="009936BF" w:rsidP="00257EAB">
            <w:pPr>
              <w:widowControl/>
              <w:spacing w:line="580" w:lineRule="exact"/>
              <w:rPr>
                <w:rFonts w:ascii="Times New Roman" w:eastAsia="方正仿宋_GBK" w:hAnsi="Times New Roman" w:cs="Times New Roman"/>
                <w:sz w:val="32"/>
                <w:szCs w:val="32"/>
              </w:rPr>
            </w:pPr>
          </w:p>
        </w:tc>
      </w:tr>
      <w:tr w:rsidR="009936BF" w:rsidRPr="00A95D7E">
        <w:trPr>
          <w:trHeight w:hRule="exact" w:val="784"/>
        </w:trPr>
        <w:tc>
          <w:tcPr>
            <w:tcW w:w="2093" w:type="dxa"/>
            <w:gridSpan w:val="3"/>
            <w:tcBorders>
              <w:top w:val="nil"/>
              <w:left w:val="single" w:sz="8" w:space="0" w:color="000000"/>
              <w:bottom w:val="single" w:sz="8" w:space="0" w:color="000000"/>
              <w:right w:val="single" w:sz="8" w:space="0" w:color="auto"/>
            </w:tcBorders>
            <w:tcMar>
              <w:left w:w="108" w:type="dxa"/>
              <w:right w:w="108" w:type="dxa"/>
            </w:tcMar>
            <w:vAlign w:val="center"/>
          </w:tcPr>
          <w:p w:rsidR="009936BF" w:rsidRPr="00D03127" w:rsidRDefault="009936BF" w:rsidP="00257EAB">
            <w:pPr>
              <w:widowControl/>
              <w:spacing w:line="580" w:lineRule="exact"/>
              <w:ind w:left="-105" w:right="-105"/>
              <w:jc w:val="center"/>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法定代表人</w:t>
            </w:r>
          </w:p>
          <w:p w:rsidR="009936BF" w:rsidRPr="00D03127" w:rsidRDefault="009936BF" w:rsidP="00257EAB">
            <w:pPr>
              <w:widowControl/>
              <w:spacing w:line="580" w:lineRule="exact"/>
              <w:ind w:left="-105" w:right="-105"/>
              <w:jc w:val="center"/>
              <w:rPr>
                <w:rFonts w:ascii="Times New Roman" w:eastAsia="方正仿宋_GBK" w:hAnsi="Times New Roman" w:cs="Times New Roman"/>
                <w:sz w:val="32"/>
                <w:szCs w:val="32"/>
              </w:rPr>
            </w:pPr>
            <w:r w:rsidRPr="00D03127">
              <w:rPr>
                <w:rFonts w:ascii="Times New Roman" w:eastAsia="方正仿宋_GBK" w:hAnsi="Times New Roman" w:cs="方正仿宋_GBK" w:hint="eastAsia"/>
                <w:kern w:val="0"/>
                <w:sz w:val="32"/>
                <w:szCs w:val="32"/>
              </w:rPr>
              <w:t>（负责人）</w:t>
            </w:r>
          </w:p>
        </w:tc>
        <w:tc>
          <w:tcPr>
            <w:tcW w:w="2268" w:type="dxa"/>
            <w:tcBorders>
              <w:top w:val="nil"/>
              <w:left w:val="nil"/>
              <w:bottom w:val="single" w:sz="8" w:space="0" w:color="000000"/>
              <w:right w:val="single" w:sz="8" w:space="0" w:color="auto"/>
            </w:tcBorders>
            <w:tcMar>
              <w:left w:w="108" w:type="dxa"/>
              <w:right w:w="108" w:type="dxa"/>
            </w:tcMar>
            <w:vAlign w:val="center"/>
          </w:tcPr>
          <w:p w:rsidR="009936BF" w:rsidRPr="00D03127" w:rsidRDefault="009936BF" w:rsidP="00257EAB">
            <w:pPr>
              <w:widowControl/>
              <w:spacing w:line="580" w:lineRule="exact"/>
              <w:ind w:left="-105" w:right="-105"/>
              <w:rPr>
                <w:rFonts w:ascii="Times New Roman" w:eastAsia="方正仿宋_GBK" w:hAnsi="Times New Roman" w:cs="Times New Roman"/>
                <w:sz w:val="32"/>
                <w:szCs w:val="32"/>
              </w:rPr>
            </w:pPr>
            <w:r w:rsidRPr="00D03127">
              <w:rPr>
                <w:rFonts w:ascii="Times New Roman" w:eastAsia="方正仿宋_GBK" w:hAnsi="Times New Roman" w:cs="Times New Roman"/>
                <w:kern w:val="0"/>
                <w:sz w:val="32"/>
                <w:szCs w:val="32"/>
              </w:rPr>
              <w:t> </w:t>
            </w:r>
          </w:p>
        </w:tc>
        <w:tc>
          <w:tcPr>
            <w:tcW w:w="1701" w:type="dxa"/>
            <w:tcBorders>
              <w:top w:val="nil"/>
              <w:left w:val="nil"/>
              <w:bottom w:val="single" w:sz="8" w:space="0" w:color="000000"/>
              <w:right w:val="single" w:sz="8" w:space="0" w:color="000000"/>
            </w:tcBorders>
            <w:tcMar>
              <w:left w:w="108" w:type="dxa"/>
              <w:right w:w="108" w:type="dxa"/>
            </w:tcMar>
            <w:vAlign w:val="center"/>
          </w:tcPr>
          <w:p w:rsidR="009936BF" w:rsidRPr="00D03127" w:rsidRDefault="009936BF" w:rsidP="00257EAB">
            <w:pPr>
              <w:widowControl/>
              <w:spacing w:line="580" w:lineRule="exact"/>
              <w:ind w:left="-105" w:right="-105"/>
              <w:jc w:val="center"/>
              <w:rPr>
                <w:rFonts w:ascii="Times New Roman" w:eastAsia="方正仿宋_GBK" w:hAnsi="Times New Roman" w:cs="Times New Roman"/>
                <w:sz w:val="32"/>
                <w:szCs w:val="32"/>
              </w:rPr>
            </w:pPr>
            <w:r w:rsidRPr="00D03127">
              <w:rPr>
                <w:rFonts w:ascii="Times New Roman" w:eastAsia="方正仿宋_GBK" w:hAnsi="Times New Roman" w:cs="方正仿宋_GBK" w:hint="eastAsia"/>
                <w:sz w:val="32"/>
                <w:szCs w:val="32"/>
              </w:rPr>
              <w:t>手机</w:t>
            </w:r>
          </w:p>
        </w:tc>
        <w:tc>
          <w:tcPr>
            <w:tcW w:w="2770" w:type="dxa"/>
            <w:tcBorders>
              <w:top w:val="nil"/>
              <w:left w:val="nil"/>
              <w:bottom w:val="single" w:sz="8" w:space="0" w:color="000000"/>
              <w:right w:val="single" w:sz="8" w:space="0" w:color="000000"/>
            </w:tcBorders>
            <w:tcMar>
              <w:left w:w="108" w:type="dxa"/>
              <w:right w:w="108" w:type="dxa"/>
            </w:tcMar>
            <w:vAlign w:val="center"/>
          </w:tcPr>
          <w:p w:rsidR="009936BF" w:rsidRPr="00D03127" w:rsidRDefault="009936BF" w:rsidP="00257EAB">
            <w:pPr>
              <w:widowControl/>
              <w:spacing w:line="580" w:lineRule="exact"/>
              <w:ind w:left="-105" w:right="-105"/>
              <w:rPr>
                <w:rFonts w:ascii="Times New Roman" w:eastAsia="方正仿宋_GBK" w:hAnsi="Times New Roman" w:cs="Times New Roman"/>
                <w:sz w:val="32"/>
                <w:szCs w:val="32"/>
              </w:rPr>
            </w:pPr>
            <w:r w:rsidRPr="00D03127">
              <w:rPr>
                <w:rFonts w:ascii="Times New Roman" w:eastAsia="方正仿宋_GBK" w:hAnsi="Times New Roman" w:cs="Times New Roman"/>
                <w:kern w:val="0"/>
                <w:sz w:val="32"/>
                <w:szCs w:val="32"/>
              </w:rPr>
              <w:t> </w:t>
            </w:r>
          </w:p>
        </w:tc>
      </w:tr>
      <w:tr w:rsidR="009936BF" w:rsidRPr="00A95D7E">
        <w:trPr>
          <w:trHeight w:hRule="exact" w:val="710"/>
        </w:trPr>
        <w:tc>
          <w:tcPr>
            <w:tcW w:w="1101" w:type="dxa"/>
            <w:gridSpan w:val="2"/>
            <w:vMerge w:val="restart"/>
            <w:tcBorders>
              <w:top w:val="single" w:sz="6" w:space="0" w:color="auto"/>
              <w:left w:val="single" w:sz="8" w:space="0" w:color="000000"/>
              <w:right w:val="single" w:sz="4" w:space="0" w:color="auto"/>
            </w:tcBorders>
            <w:tcMar>
              <w:left w:w="108" w:type="dxa"/>
              <w:right w:w="108" w:type="dxa"/>
            </w:tcMar>
            <w:vAlign w:val="center"/>
          </w:tcPr>
          <w:p w:rsidR="009936BF" w:rsidRPr="00D03127" w:rsidRDefault="009936BF" w:rsidP="00257EAB">
            <w:pPr>
              <w:widowControl/>
              <w:spacing w:line="580" w:lineRule="exact"/>
              <w:ind w:left="-105" w:right="-105"/>
              <w:jc w:val="center"/>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单位</w:t>
            </w:r>
          </w:p>
          <w:p w:rsidR="009936BF" w:rsidRPr="00D03127" w:rsidRDefault="009936BF" w:rsidP="00257EAB">
            <w:pPr>
              <w:widowControl/>
              <w:spacing w:line="580" w:lineRule="exact"/>
              <w:ind w:left="-105" w:right="-105"/>
              <w:jc w:val="center"/>
              <w:rPr>
                <w:rFonts w:ascii="Times New Roman" w:eastAsia="方正仿宋_GBK" w:hAnsi="Times New Roman" w:cs="Times New Roman"/>
                <w:sz w:val="32"/>
                <w:szCs w:val="32"/>
              </w:rPr>
            </w:pPr>
            <w:r w:rsidRPr="00D03127">
              <w:rPr>
                <w:rFonts w:ascii="Times New Roman" w:eastAsia="方正仿宋_GBK" w:hAnsi="Times New Roman" w:cs="方正仿宋_GBK" w:hint="eastAsia"/>
                <w:kern w:val="0"/>
                <w:sz w:val="32"/>
                <w:szCs w:val="32"/>
              </w:rPr>
              <w:t>联系人</w:t>
            </w:r>
          </w:p>
        </w:tc>
        <w:tc>
          <w:tcPr>
            <w:tcW w:w="992" w:type="dxa"/>
            <w:tcBorders>
              <w:top w:val="single" w:sz="6" w:space="0" w:color="auto"/>
              <w:left w:val="single" w:sz="4" w:space="0" w:color="auto"/>
              <w:bottom w:val="single" w:sz="8" w:space="0" w:color="000000"/>
              <w:right w:val="single" w:sz="8" w:space="0" w:color="000000"/>
            </w:tcBorders>
            <w:tcMar>
              <w:left w:w="108" w:type="dxa"/>
              <w:right w:w="108" w:type="dxa"/>
            </w:tcMar>
            <w:vAlign w:val="center"/>
          </w:tcPr>
          <w:p w:rsidR="009936BF" w:rsidRPr="00D03127" w:rsidRDefault="009936BF" w:rsidP="00257EAB">
            <w:pPr>
              <w:widowControl/>
              <w:spacing w:line="580" w:lineRule="exact"/>
              <w:ind w:left="-105" w:right="-105"/>
              <w:jc w:val="center"/>
              <w:rPr>
                <w:rFonts w:ascii="Times New Roman" w:eastAsia="方正仿宋_GBK" w:hAnsi="Times New Roman" w:cs="Times New Roman"/>
                <w:sz w:val="32"/>
                <w:szCs w:val="32"/>
              </w:rPr>
            </w:pPr>
            <w:r w:rsidRPr="00D03127">
              <w:rPr>
                <w:rFonts w:ascii="Times New Roman" w:eastAsia="方正仿宋_GBK" w:hAnsi="Times New Roman" w:cs="方正仿宋_GBK" w:hint="eastAsia"/>
                <w:sz w:val="32"/>
                <w:szCs w:val="32"/>
              </w:rPr>
              <w:t>姓名</w:t>
            </w:r>
          </w:p>
        </w:tc>
        <w:tc>
          <w:tcPr>
            <w:tcW w:w="2268" w:type="dxa"/>
            <w:tcBorders>
              <w:top w:val="nil"/>
              <w:left w:val="nil"/>
              <w:bottom w:val="single" w:sz="8" w:space="0" w:color="000000"/>
              <w:right w:val="single" w:sz="8" w:space="0" w:color="auto"/>
            </w:tcBorders>
            <w:tcMar>
              <w:left w:w="108" w:type="dxa"/>
              <w:right w:w="108" w:type="dxa"/>
            </w:tcMar>
            <w:vAlign w:val="center"/>
          </w:tcPr>
          <w:p w:rsidR="009936BF" w:rsidRPr="00D03127" w:rsidRDefault="009936BF" w:rsidP="00257EAB">
            <w:pPr>
              <w:widowControl/>
              <w:spacing w:line="580" w:lineRule="exact"/>
              <w:rPr>
                <w:rFonts w:ascii="Times New Roman" w:eastAsia="方正仿宋_GBK" w:hAnsi="Times New Roman" w:cs="Times New Roman"/>
                <w:sz w:val="32"/>
                <w:szCs w:val="32"/>
              </w:rPr>
            </w:pPr>
            <w:r w:rsidRPr="00D03127">
              <w:rPr>
                <w:rFonts w:ascii="Times New Roman" w:eastAsia="方正仿宋_GBK" w:hAnsi="Times New Roman" w:cs="Times New Roman"/>
                <w:kern w:val="0"/>
                <w:sz w:val="32"/>
                <w:szCs w:val="32"/>
              </w:rPr>
              <w:t> </w:t>
            </w:r>
          </w:p>
        </w:tc>
        <w:tc>
          <w:tcPr>
            <w:tcW w:w="1701" w:type="dxa"/>
            <w:tcBorders>
              <w:top w:val="nil"/>
              <w:left w:val="nil"/>
              <w:bottom w:val="single" w:sz="8" w:space="0" w:color="000000"/>
              <w:right w:val="single" w:sz="8" w:space="0" w:color="000000"/>
            </w:tcBorders>
            <w:tcMar>
              <w:left w:w="108" w:type="dxa"/>
              <w:right w:w="108" w:type="dxa"/>
            </w:tcMar>
            <w:vAlign w:val="center"/>
          </w:tcPr>
          <w:p w:rsidR="009936BF" w:rsidRPr="00D03127" w:rsidRDefault="009936BF" w:rsidP="00257EAB">
            <w:pPr>
              <w:widowControl/>
              <w:spacing w:line="580" w:lineRule="exact"/>
              <w:jc w:val="center"/>
              <w:rPr>
                <w:rFonts w:ascii="Times New Roman" w:eastAsia="方正仿宋_GBK" w:hAnsi="Times New Roman" w:cs="Times New Roman"/>
                <w:sz w:val="32"/>
                <w:szCs w:val="32"/>
              </w:rPr>
            </w:pPr>
            <w:r w:rsidRPr="00D03127">
              <w:rPr>
                <w:rFonts w:ascii="Times New Roman" w:eastAsia="方正仿宋_GBK" w:hAnsi="Times New Roman" w:cs="方正仿宋_GBK" w:hint="eastAsia"/>
                <w:kern w:val="0"/>
                <w:sz w:val="32"/>
                <w:szCs w:val="32"/>
              </w:rPr>
              <w:t>职务</w:t>
            </w:r>
          </w:p>
        </w:tc>
        <w:tc>
          <w:tcPr>
            <w:tcW w:w="2770" w:type="dxa"/>
            <w:tcBorders>
              <w:top w:val="nil"/>
              <w:left w:val="nil"/>
              <w:bottom w:val="single" w:sz="8" w:space="0" w:color="000000"/>
              <w:right w:val="single" w:sz="8" w:space="0" w:color="000000"/>
            </w:tcBorders>
            <w:tcMar>
              <w:left w:w="108" w:type="dxa"/>
              <w:right w:w="108" w:type="dxa"/>
            </w:tcMar>
            <w:vAlign w:val="center"/>
          </w:tcPr>
          <w:p w:rsidR="009936BF" w:rsidRPr="00D03127" w:rsidRDefault="009936BF" w:rsidP="00257EAB">
            <w:pPr>
              <w:widowControl/>
              <w:spacing w:line="580" w:lineRule="exact"/>
              <w:rPr>
                <w:rFonts w:ascii="Times New Roman" w:eastAsia="方正仿宋_GBK" w:hAnsi="Times New Roman" w:cs="Times New Roman"/>
                <w:sz w:val="32"/>
                <w:szCs w:val="32"/>
              </w:rPr>
            </w:pPr>
          </w:p>
        </w:tc>
      </w:tr>
      <w:tr w:rsidR="009936BF" w:rsidRPr="00A95D7E">
        <w:trPr>
          <w:trHeight w:hRule="exact" w:val="706"/>
        </w:trPr>
        <w:tc>
          <w:tcPr>
            <w:tcW w:w="1101" w:type="dxa"/>
            <w:gridSpan w:val="2"/>
            <w:vMerge/>
            <w:tcBorders>
              <w:left w:val="single" w:sz="8" w:space="0" w:color="000000"/>
              <w:bottom w:val="single" w:sz="8" w:space="0" w:color="000000"/>
              <w:right w:val="single" w:sz="4" w:space="0" w:color="auto"/>
            </w:tcBorders>
            <w:tcMar>
              <w:left w:w="108" w:type="dxa"/>
              <w:right w:w="108" w:type="dxa"/>
            </w:tcMar>
            <w:vAlign w:val="center"/>
          </w:tcPr>
          <w:p w:rsidR="009936BF" w:rsidRPr="00D03127" w:rsidRDefault="009936BF" w:rsidP="00257EAB">
            <w:pPr>
              <w:widowControl/>
              <w:spacing w:line="580" w:lineRule="exact"/>
              <w:ind w:left="-105" w:right="-105"/>
              <w:jc w:val="center"/>
              <w:rPr>
                <w:rFonts w:ascii="Times New Roman" w:eastAsia="方正仿宋_GBK" w:hAnsi="Times New Roman" w:cs="Times New Roman"/>
                <w:sz w:val="32"/>
                <w:szCs w:val="32"/>
              </w:rPr>
            </w:pPr>
          </w:p>
        </w:tc>
        <w:tc>
          <w:tcPr>
            <w:tcW w:w="992" w:type="dxa"/>
            <w:tcBorders>
              <w:top w:val="single" w:sz="6" w:space="0" w:color="auto"/>
              <w:left w:val="single" w:sz="4" w:space="0" w:color="auto"/>
              <w:bottom w:val="single" w:sz="8" w:space="0" w:color="000000"/>
              <w:right w:val="single" w:sz="8" w:space="0" w:color="000000"/>
            </w:tcBorders>
            <w:tcMar>
              <w:left w:w="108" w:type="dxa"/>
              <w:right w:w="108" w:type="dxa"/>
            </w:tcMar>
            <w:vAlign w:val="center"/>
          </w:tcPr>
          <w:p w:rsidR="009936BF" w:rsidRPr="00D03127" w:rsidRDefault="009936BF" w:rsidP="00257EAB">
            <w:pPr>
              <w:widowControl/>
              <w:spacing w:line="580" w:lineRule="exact"/>
              <w:ind w:left="-105" w:right="-105"/>
              <w:jc w:val="center"/>
              <w:rPr>
                <w:rFonts w:ascii="Times New Roman" w:eastAsia="方正仿宋_GBK" w:hAnsi="Times New Roman" w:cs="Times New Roman"/>
                <w:sz w:val="32"/>
                <w:szCs w:val="32"/>
              </w:rPr>
            </w:pPr>
            <w:r w:rsidRPr="00D03127">
              <w:rPr>
                <w:rFonts w:ascii="Times New Roman" w:eastAsia="方正仿宋_GBK" w:hAnsi="Times New Roman" w:cs="方正仿宋_GBK" w:hint="eastAsia"/>
                <w:sz w:val="32"/>
                <w:szCs w:val="32"/>
              </w:rPr>
              <w:t>手机</w:t>
            </w:r>
          </w:p>
        </w:tc>
        <w:tc>
          <w:tcPr>
            <w:tcW w:w="2268" w:type="dxa"/>
            <w:tcBorders>
              <w:top w:val="nil"/>
              <w:left w:val="nil"/>
              <w:bottom w:val="single" w:sz="8" w:space="0" w:color="000000"/>
              <w:right w:val="single" w:sz="8" w:space="0" w:color="auto"/>
            </w:tcBorders>
            <w:tcMar>
              <w:left w:w="108" w:type="dxa"/>
              <w:right w:w="108" w:type="dxa"/>
            </w:tcMar>
            <w:vAlign w:val="center"/>
          </w:tcPr>
          <w:p w:rsidR="009936BF" w:rsidRPr="00D03127" w:rsidRDefault="009936BF" w:rsidP="00257EAB">
            <w:pPr>
              <w:widowControl/>
              <w:spacing w:line="580" w:lineRule="exact"/>
              <w:rPr>
                <w:rFonts w:ascii="Times New Roman" w:eastAsia="方正仿宋_GBK" w:hAnsi="Times New Roman" w:cs="Times New Roman"/>
                <w:sz w:val="32"/>
                <w:szCs w:val="32"/>
              </w:rPr>
            </w:pPr>
            <w:r w:rsidRPr="00D03127">
              <w:rPr>
                <w:rFonts w:ascii="Times New Roman" w:eastAsia="方正仿宋_GBK" w:hAnsi="Times New Roman" w:cs="Times New Roman"/>
                <w:kern w:val="0"/>
                <w:sz w:val="32"/>
                <w:szCs w:val="32"/>
              </w:rPr>
              <w:t> </w:t>
            </w:r>
          </w:p>
        </w:tc>
        <w:tc>
          <w:tcPr>
            <w:tcW w:w="1701" w:type="dxa"/>
            <w:tcBorders>
              <w:top w:val="nil"/>
              <w:left w:val="nil"/>
              <w:bottom w:val="single" w:sz="8" w:space="0" w:color="000000"/>
              <w:right w:val="single" w:sz="8" w:space="0" w:color="000000"/>
            </w:tcBorders>
            <w:tcMar>
              <w:left w:w="108" w:type="dxa"/>
              <w:right w:w="108" w:type="dxa"/>
            </w:tcMar>
            <w:vAlign w:val="center"/>
          </w:tcPr>
          <w:p w:rsidR="009936BF" w:rsidRPr="00D03127" w:rsidRDefault="009936BF" w:rsidP="00257EAB">
            <w:pPr>
              <w:widowControl/>
              <w:spacing w:line="580" w:lineRule="exact"/>
              <w:jc w:val="center"/>
              <w:rPr>
                <w:rFonts w:ascii="Times New Roman" w:eastAsia="方正仿宋_GBK" w:hAnsi="Times New Roman" w:cs="Times New Roman"/>
                <w:sz w:val="32"/>
                <w:szCs w:val="32"/>
              </w:rPr>
            </w:pPr>
            <w:r w:rsidRPr="00D03127">
              <w:rPr>
                <w:rFonts w:ascii="Times New Roman" w:eastAsia="方正仿宋_GBK" w:hAnsi="Times New Roman" w:cs="方正仿宋_GBK" w:hint="eastAsia"/>
                <w:kern w:val="0"/>
                <w:sz w:val="32"/>
                <w:szCs w:val="32"/>
              </w:rPr>
              <w:t>邮箱</w:t>
            </w:r>
          </w:p>
        </w:tc>
        <w:tc>
          <w:tcPr>
            <w:tcW w:w="2770" w:type="dxa"/>
            <w:tcBorders>
              <w:top w:val="nil"/>
              <w:left w:val="nil"/>
              <w:bottom w:val="single" w:sz="8" w:space="0" w:color="000000"/>
              <w:right w:val="single" w:sz="8" w:space="0" w:color="000000"/>
            </w:tcBorders>
            <w:tcMar>
              <w:left w:w="108" w:type="dxa"/>
              <w:right w:w="108" w:type="dxa"/>
            </w:tcMar>
            <w:vAlign w:val="center"/>
          </w:tcPr>
          <w:p w:rsidR="009936BF" w:rsidRPr="00D03127" w:rsidRDefault="009936BF" w:rsidP="00257EAB">
            <w:pPr>
              <w:widowControl/>
              <w:spacing w:line="580" w:lineRule="exact"/>
              <w:rPr>
                <w:rFonts w:ascii="Times New Roman" w:eastAsia="方正仿宋_GBK" w:hAnsi="Times New Roman" w:cs="Times New Roman"/>
                <w:sz w:val="32"/>
                <w:szCs w:val="32"/>
              </w:rPr>
            </w:pPr>
          </w:p>
        </w:tc>
      </w:tr>
      <w:tr w:rsidR="009936BF" w:rsidRPr="00A95D7E">
        <w:trPr>
          <w:trHeight w:hRule="exact" w:val="922"/>
        </w:trPr>
        <w:tc>
          <w:tcPr>
            <w:tcW w:w="2093" w:type="dxa"/>
            <w:gridSpan w:val="3"/>
            <w:tcBorders>
              <w:top w:val="nil"/>
              <w:left w:val="single" w:sz="8" w:space="0" w:color="000000"/>
              <w:bottom w:val="single" w:sz="8" w:space="0" w:color="000000"/>
              <w:right w:val="single" w:sz="8" w:space="0" w:color="000000"/>
            </w:tcBorders>
            <w:tcMar>
              <w:left w:w="108" w:type="dxa"/>
              <w:right w:w="108" w:type="dxa"/>
            </w:tcMar>
            <w:vAlign w:val="center"/>
          </w:tcPr>
          <w:p w:rsidR="009936BF" w:rsidRPr="00D03127" w:rsidRDefault="009936BF" w:rsidP="00257EAB">
            <w:pPr>
              <w:widowControl/>
              <w:spacing w:line="580" w:lineRule="exact"/>
              <w:ind w:left="-105" w:right="-105"/>
              <w:jc w:val="center"/>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现有营业面积</w:t>
            </w:r>
          </w:p>
        </w:tc>
        <w:tc>
          <w:tcPr>
            <w:tcW w:w="2268" w:type="dxa"/>
            <w:tcBorders>
              <w:top w:val="nil"/>
              <w:left w:val="nil"/>
              <w:bottom w:val="single" w:sz="8" w:space="0" w:color="000000"/>
              <w:right w:val="single" w:sz="8" w:space="0" w:color="auto"/>
            </w:tcBorders>
            <w:tcMar>
              <w:left w:w="108" w:type="dxa"/>
              <w:right w:w="108" w:type="dxa"/>
            </w:tcMar>
            <w:vAlign w:val="center"/>
          </w:tcPr>
          <w:p w:rsidR="009936BF" w:rsidRPr="00D03127" w:rsidRDefault="009936BF" w:rsidP="00257EAB">
            <w:pPr>
              <w:widowControl/>
              <w:spacing w:line="580" w:lineRule="exact"/>
              <w:rPr>
                <w:rFonts w:ascii="Times New Roman" w:eastAsia="方正仿宋_GBK" w:hAnsi="Times New Roman" w:cs="Times New Roman"/>
                <w:kern w:val="0"/>
                <w:sz w:val="32"/>
                <w:szCs w:val="32"/>
              </w:rPr>
            </w:pPr>
          </w:p>
        </w:tc>
        <w:tc>
          <w:tcPr>
            <w:tcW w:w="1701" w:type="dxa"/>
            <w:tcBorders>
              <w:top w:val="nil"/>
              <w:left w:val="nil"/>
              <w:bottom w:val="single" w:sz="8" w:space="0" w:color="000000"/>
              <w:right w:val="single" w:sz="8" w:space="0" w:color="000000"/>
            </w:tcBorders>
            <w:tcMar>
              <w:left w:w="108" w:type="dxa"/>
              <w:right w:w="108" w:type="dxa"/>
            </w:tcMar>
            <w:vAlign w:val="center"/>
          </w:tcPr>
          <w:p w:rsidR="009936BF" w:rsidRPr="00D03127" w:rsidRDefault="009936BF" w:rsidP="00257EAB">
            <w:pPr>
              <w:widowControl/>
              <w:spacing w:line="400" w:lineRule="exact"/>
              <w:ind w:leftChars="-50" w:left="-105" w:rightChars="-50" w:right="-105"/>
              <w:jc w:val="center"/>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现有上网</w:t>
            </w:r>
          </w:p>
          <w:p w:rsidR="009936BF" w:rsidRPr="00D03127" w:rsidRDefault="009936BF" w:rsidP="00257EAB">
            <w:pPr>
              <w:widowControl/>
              <w:spacing w:line="400" w:lineRule="exact"/>
              <w:ind w:leftChars="-50" w:left="-105" w:rightChars="-50" w:right="-105"/>
              <w:jc w:val="center"/>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终端数</w:t>
            </w:r>
          </w:p>
        </w:tc>
        <w:tc>
          <w:tcPr>
            <w:tcW w:w="2770" w:type="dxa"/>
            <w:tcBorders>
              <w:top w:val="nil"/>
              <w:left w:val="nil"/>
              <w:bottom w:val="single" w:sz="8" w:space="0" w:color="000000"/>
              <w:right w:val="single" w:sz="8" w:space="0" w:color="000000"/>
            </w:tcBorders>
            <w:tcMar>
              <w:left w:w="108" w:type="dxa"/>
              <w:right w:w="108" w:type="dxa"/>
            </w:tcMar>
            <w:vAlign w:val="center"/>
          </w:tcPr>
          <w:p w:rsidR="009936BF" w:rsidRPr="00D03127" w:rsidRDefault="009936BF" w:rsidP="00257EAB">
            <w:pPr>
              <w:widowControl/>
              <w:spacing w:line="580" w:lineRule="exact"/>
              <w:rPr>
                <w:rFonts w:ascii="Times New Roman" w:eastAsia="方正仿宋_GBK" w:hAnsi="Times New Roman" w:cs="Times New Roman"/>
                <w:sz w:val="32"/>
                <w:szCs w:val="32"/>
              </w:rPr>
            </w:pPr>
          </w:p>
        </w:tc>
      </w:tr>
      <w:tr w:rsidR="009936BF" w:rsidRPr="00A95D7E">
        <w:trPr>
          <w:trHeight w:hRule="exact" w:val="1271"/>
        </w:trPr>
        <w:tc>
          <w:tcPr>
            <w:tcW w:w="2093" w:type="dxa"/>
            <w:gridSpan w:val="3"/>
            <w:tcBorders>
              <w:top w:val="nil"/>
              <w:left w:val="single" w:sz="8" w:space="0" w:color="000000"/>
              <w:bottom w:val="single" w:sz="8" w:space="0" w:color="000000"/>
              <w:right w:val="single" w:sz="8" w:space="0" w:color="000000"/>
            </w:tcBorders>
            <w:tcMar>
              <w:left w:w="108" w:type="dxa"/>
              <w:right w:w="108" w:type="dxa"/>
            </w:tcMar>
            <w:vAlign w:val="center"/>
          </w:tcPr>
          <w:p w:rsidR="009936BF" w:rsidRPr="00D03127" w:rsidRDefault="009936BF" w:rsidP="00257EAB">
            <w:pPr>
              <w:widowControl/>
              <w:spacing w:line="580" w:lineRule="exact"/>
              <w:ind w:left="-105" w:right="-105"/>
              <w:jc w:val="center"/>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经营范围</w:t>
            </w:r>
          </w:p>
        </w:tc>
        <w:tc>
          <w:tcPr>
            <w:tcW w:w="6739" w:type="dxa"/>
            <w:gridSpan w:val="3"/>
            <w:tcBorders>
              <w:top w:val="nil"/>
              <w:left w:val="nil"/>
              <w:bottom w:val="single" w:sz="8" w:space="0" w:color="000000"/>
              <w:right w:val="single" w:sz="8" w:space="0" w:color="000000"/>
            </w:tcBorders>
            <w:tcMar>
              <w:left w:w="108" w:type="dxa"/>
              <w:right w:w="108" w:type="dxa"/>
            </w:tcMar>
            <w:vAlign w:val="center"/>
          </w:tcPr>
          <w:p w:rsidR="009936BF" w:rsidRPr="00D03127" w:rsidRDefault="009936BF" w:rsidP="00257EAB">
            <w:pPr>
              <w:widowControl/>
              <w:spacing w:line="580" w:lineRule="exact"/>
              <w:rPr>
                <w:rFonts w:ascii="Times New Roman" w:eastAsia="方正仿宋_GBK" w:hAnsi="Times New Roman" w:cs="Times New Roman"/>
                <w:sz w:val="32"/>
                <w:szCs w:val="32"/>
              </w:rPr>
            </w:pPr>
          </w:p>
        </w:tc>
      </w:tr>
      <w:tr w:rsidR="009936BF" w:rsidRPr="00A95D7E">
        <w:trPr>
          <w:trHeight w:hRule="exact" w:val="997"/>
        </w:trPr>
        <w:tc>
          <w:tcPr>
            <w:tcW w:w="2093" w:type="dxa"/>
            <w:gridSpan w:val="3"/>
            <w:tcBorders>
              <w:top w:val="nil"/>
              <w:left w:val="single" w:sz="8" w:space="0" w:color="000000"/>
              <w:bottom w:val="single" w:sz="4" w:space="0" w:color="auto"/>
              <w:right w:val="single" w:sz="8" w:space="0" w:color="000000"/>
            </w:tcBorders>
            <w:tcMar>
              <w:left w:w="108" w:type="dxa"/>
              <w:right w:w="108" w:type="dxa"/>
            </w:tcMar>
            <w:vAlign w:val="center"/>
          </w:tcPr>
          <w:p w:rsidR="009936BF" w:rsidRPr="00D03127" w:rsidRDefault="009936BF" w:rsidP="00257EAB">
            <w:pPr>
              <w:widowControl/>
              <w:spacing w:line="400" w:lineRule="exact"/>
              <w:ind w:leftChars="-50" w:left="-105" w:rightChars="-50" w:right="-105"/>
              <w:jc w:val="center"/>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被评为</w:t>
            </w:r>
            <w:r w:rsidRPr="00D03127">
              <w:rPr>
                <w:rFonts w:ascii="Times New Roman" w:eastAsia="方正仿宋_GBK" w:hAnsi="Times New Roman" w:cs="Times New Roman"/>
                <w:kern w:val="0"/>
                <w:sz w:val="32"/>
                <w:szCs w:val="32"/>
              </w:rPr>
              <w:t>“</w:t>
            </w:r>
            <w:r w:rsidRPr="00D03127">
              <w:rPr>
                <w:rFonts w:ascii="Times New Roman" w:eastAsia="方正仿宋_GBK" w:hAnsi="Times New Roman" w:cs="方正仿宋_GBK" w:hint="eastAsia"/>
                <w:kern w:val="0"/>
                <w:sz w:val="32"/>
                <w:szCs w:val="32"/>
              </w:rPr>
              <w:t>绿色网吧</w:t>
            </w:r>
            <w:r w:rsidRPr="00D03127">
              <w:rPr>
                <w:rFonts w:ascii="Times New Roman" w:eastAsia="方正仿宋_GBK" w:hAnsi="Times New Roman" w:cs="Times New Roman"/>
                <w:kern w:val="0"/>
                <w:sz w:val="32"/>
                <w:szCs w:val="32"/>
              </w:rPr>
              <w:t>”</w:t>
            </w:r>
            <w:r w:rsidRPr="00D03127">
              <w:rPr>
                <w:rFonts w:ascii="Times New Roman" w:eastAsia="方正仿宋_GBK" w:hAnsi="Times New Roman" w:cs="方正仿宋_GBK" w:hint="eastAsia"/>
                <w:kern w:val="0"/>
                <w:sz w:val="32"/>
                <w:szCs w:val="32"/>
              </w:rPr>
              <w:t>的时间</w:t>
            </w:r>
          </w:p>
        </w:tc>
        <w:tc>
          <w:tcPr>
            <w:tcW w:w="6739" w:type="dxa"/>
            <w:gridSpan w:val="3"/>
            <w:tcBorders>
              <w:top w:val="nil"/>
              <w:left w:val="nil"/>
              <w:bottom w:val="single" w:sz="4" w:space="0" w:color="auto"/>
              <w:right w:val="single" w:sz="8" w:space="0" w:color="000000"/>
            </w:tcBorders>
            <w:tcMar>
              <w:left w:w="108" w:type="dxa"/>
              <w:right w:w="108" w:type="dxa"/>
            </w:tcMar>
            <w:vAlign w:val="center"/>
          </w:tcPr>
          <w:p w:rsidR="009936BF" w:rsidRPr="00D03127" w:rsidRDefault="009936BF" w:rsidP="00257EAB">
            <w:pPr>
              <w:widowControl/>
              <w:spacing w:line="580" w:lineRule="exact"/>
              <w:rPr>
                <w:rFonts w:ascii="Times New Roman" w:eastAsia="方正仿宋_GBK" w:hAnsi="Times New Roman" w:cs="Times New Roman"/>
                <w:sz w:val="32"/>
                <w:szCs w:val="32"/>
              </w:rPr>
            </w:pPr>
          </w:p>
        </w:tc>
      </w:tr>
      <w:tr w:rsidR="009936BF" w:rsidRPr="00A95D7E">
        <w:trPr>
          <w:trHeight w:hRule="exact" w:val="860"/>
        </w:trPr>
        <w:tc>
          <w:tcPr>
            <w:tcW w:w="534"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936BF" w:rsidRPr="00D03127" w:rsidRDefault="009936BF" w:rsidP="00257EAB">
            <w:pPr>
              <w:widowControl/>
              <w:spacing w:line="580" w:lineRule="exact"/>
              <w:ind w:left="-105" w:right="-105"/>
              <w:jc w:val="center"/>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单</w:t>
            </w:r>
          </w:p>
          <w:p w:rsidR="009936BF" w:rsidRPr="00D03127" w:rsidRDefault="009936BF" w:rsidP="00257EAB">
            <w:pPr>
              <w:widowControl/>
              <w:spacing w:line="580" w:lineRule="exact"/>
              <w:ind w:left="-105" w:right="-105"/>
              <w:jc w:val="center"/>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位</w:t>
            </w:r>
          </w:p>
          <w:p w:rsidR="009936BF" w:rsidRPr="00D03127" w:rsidRDefault="009936BF" w:rsidP="00257EAB">
            <w:pPr>
              <w:widowControl/>
              <w:spacing w:line="580" w:lineRule="exact"/>
              <w:ind w:left="-105" w:right="-105"/>
              <w:jc w:val="center"/>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账</w:t>
            </w:r>
          </w:p>
          <w:p w:rsidR="009936BF" w:rsidRPr="00D03127" w:rsidRDefault="009936BF" w:rsidP="00257EAB">
            <w:pPr>
              <w:widowControl/>
              <w:spacing w:line="580" w:lineRule="exact"/>
              <w:ind w:left="-105" w:right="-105"/>
              <w:jc w:val="center"/>
              <w:rPr>
                <w:rFonts w:ascii="Times New Roman" w:eastAsia="方正仿宋_GBK" w:hAnsi="Times New Roman" w:cs="Times New Roman"/>
                <w:b/>
                <w:bCs/>
                <w:kern w:val="0"/>
                <w:sz w:val="32"/>
                <w:szCs w:val="32"/>
              </w:rPr>
            </w:pPr>
            <w:r w:rsidRPr="00D03127">
              <w:rPr>
                <w:rFonts w:ascii="Times New Roman" w:eastAsia="方正仿宋_GBK" w:hAnsi="Times New Roman" w:cs="方正仿宋_GBK" w:hint="eastAsia"/>
                <w:kern w:val="0"/>
                <w:sz w:val="32"/>
                <w:szCs w:val="32"/>
              </w:rPr>
              <w:t>户</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936BF" w:rsidRPr="00D03127" w:rsidRDefault="009936BF" w:rsidP="00257EAB">
            <w:pPr>
              <w:widowControl/>
              <w:spacing w:line="580" w:lineRule="exact"/>
              <w:ind w:left="-105" w:right="-105"/>
              <w:jc w:val="center"/>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开户名称</w:t>
            </w:r>
          </w:p>
        </w:tc>
        <w:tc>
          <w:tcPr>
            <w:tcW w:w="6739"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936BF" w:rsidRPr="00D03127" w:rsidRDefault="009936BF" w:rsidP="00257EAB">
            <w:pPr>
              <w:widowControl/>
              <w:spacing w:line="580" w:lineRule="exact"/>
              <w:ind w:left="-105" w:right="-105"/>
              <w:jc w:val="right"/>
              <w:rPr>
                <w:rFonts w:ascii="Times New Roman" w:eastAsia="方正仿宋_GBK" w:hAnsi="Times New Roman" w:cs="Times New Roman"/>
                <w:sz w:val="32"/>
                <w:szCs w:val="32"/>
              </w:rPr>
            </w:pPr>
          </w:p>
        </w:tc>
      </w:tr>
      <w:tr w:rsidR="009936BF" w:rsidRPr="00A95D7E">
        <w:trPr>
          <w:trHeight w:hRule="exact" w:val="844"/>
        </w:trPr>
        <w:tc>
          <w:tcPr>
            <w:tcW w:w="534"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936BF" w:rsidRPr="00D03127" w:rsidRDefault="009936BF" w:rsidP="00257EAB">
            <w:pPr>
              <w:widowControl/>
              <w:spacing w:line="580" w:lineRule="exact"/>
              <w:ind w:left="-105" w:right="-105"/>
              <w:jc w:val="center"/>
              <w:rPr>
                <w:rFonts w:ascii="Times New Roman" w:eastAsia="方正仿宋_GBK" w:hAnsi="Times New Roman" w:cs="Times New Roman"/>
                <w:kern w:val="0"/>
                <w:sz w:val="32"/>
                <w:szCs w:val="3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936BF" w:rsidRPr="00D03127" w:rsidRDefault="009936BF" w:rsidP="00257EAB">
            <w:pPr>
              <w:widowControl/>
              <w:spacing w:line="580" w:lineRule="exact"/>
              <w:ind w:left="-105" w:right="-105"/>
              <w:jc w:val="center"/>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开户银行</w:t>
            </w:r>
          </w:p>
        </w:tc>
        <w:tc>
          <w:tcPr>
            <w:tcW w:w="6739"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936BF" w:rsidRPr="00D03127" w:rsidRDefault="009936BF" w:rsidP="00257EAB">
            <w:pPr>
              <w:widowControl/>
              <w:spacing w:line="580" w:lineRule="exact"/>
              <w:rPr>
                <w:rFonts w:ascii="Times New Roman" w:eastAsia="方正仿宋_GBK" w:hAnsi="Times New Roman" w:cs="Times New Roman"/>
                <w:sz w:val="32"/>
                <w:szCs w:val="32"/>
              </w:rPr>
            </w:pPr>
          </w:p>
        </w:tc>
      </w:tr>
      <w:tr w:rsidR="009936BF" w:rsidRPr="00A95D7E">
        <w:trPr>
          <w:trHeight w:hRule="exact" w:val="710"/>
        </w:trPr>
        <w:tc>
          <w:tcPr>
            <w:tcW w:w="534"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936BF" w:rsidRPr="00D03127" w:rsidRDefault="009936BF" w:rsidP="00257EAB">
            <w:pPr>
              <w:widowControl/>
              <w:spacing w:line="580" w:lineRule="exact"/>
              <w:ind w:left="-105" w:right="-105"/>
              <w:jc w:val="center"/>
              <w:rPr>
                <w:rFonts w:ascii="Times New Roman" w:eastAsia="方正仿宋_GBK" w:hAnsi="Times New Roman" w:cs="Times New Roman"/>
                <w:kern w:val="0"/>
                <w:sz w:val="32"/>
                <w:szCs w:val="3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936BF" w:rsidRPr="00D03127" w:rsidRDefault="009936BF" w:rsidP="00257EAB">
            <w:pPr>
              <w:widowControl/>
              <w:spacing w:line="580" w:lineRule="exact"/>
              <w:ind w:left="-105" w:right="-105"/>
              <w:jc w:val="center"/>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银行账号</w:t>
            </w:r>
          </w:p>
        </w:tc>
        <w:tc>
          <w:tcPr>
            <w:tcW w:w="6739"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936BF" w:rsidRPr="00D03127" w:rsidRDefault="009936BF" w:rsidP="00257EAB">
            <w:pPr>
              <w:widowControl/>
              <w:spacing w:line="580" w:lineRule="exact"/>
              <w:rPr>
                <w:rFonts w:ascii="Times New Roman" w:eastAsia="方正仿宋_GBK" w:hAnsi="Times New Roman" w:cs="Times New Roman"/>
                <w:sz w:val="32"/>
                <w:szCs w:val="32"/>
              </w:rPr>
            </w:pPr>
          </w:p>
        </w:tc>
      </w:tr>
    </w:tbl>
    <w:p w:rsidR="009936BF" w:rsidRPr="00D03127" w:rsidRDefault="009936BF" w:rsidP="00F2352A">
      <w:pPr>
        <w:spacing w:line="560" w:lineRule="exact"/>
        <w:rPr>
          <w:rFonts w:ascii="Times New Roman" w:eastAsia="方正仿宋_GBK" w:hAnsi="Times New Roman" w:cs="Times New Roman"/>
          <w:sz w:val="32"/>
          <w:szCs w:val="32"/>
        </w:rPr>
      </w:pPr>
    </w:p>
    <w:p w:rsidR="009936BF" w:rsidRPr="00D03127" w:rsidRDefault="009936BF" w:rsidP="00F2352A">
      <w:pPr>
        <w:spacing w:line="560" w:lineRule="exact"/>
        <w:ind w:firstLineChars="200" w:firstLine="640"/>
        <w:rPr>
          <w:rFonts w:ascii="Times New Roman" w:eastAsia="方正仿宋_GBK" w:hAnsi="Times New Roman" w:cs="Times New Roman"/>
          <w:sz w:val="32"/>
          <w:szCs w:val="32"/>
        </w:rPr>
      </w:pPr>
    </w:p>
    <w:tbl>
      <w:tblPr>
        <w:tblpPr w:leftFromText="180" w:rightFromText="180" w:vertAnchor="text" w:horzAnchor="margin" w:tblpXSpec="center" w:tblpY="587"/>
        <w:tblOverlap w:val="never"/>
        <w:tblW w:w="8832" w:type="dxa"/>
        <w:tblBorders>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668"/>
        <w:gridCol w:w="7164"/>
      </w:tblGrid>
      <w:tr w:rsidR="009936BF" w:rsidRPr="00A95D7E">
        <w:trPr>
          <w:trHeight w:val="3954"/>
        </w:trPr>
        <w:tc>
          <w:tcPr>
            <w:tcW w:w="1668" w:type="dxa"/>
            <w:tcBorders>
              <w:top w:val="single" w:sz="4" w:space="0" w:color="auto"/>
              <w:left w:val="single" w:sz="8" w:space="0" w:color="000000"/>
              <w:right w:val="single" w:sz="8" w:space="0" w:color="000000"/>
            </w:tcBorders>
            <w:tcMar>
              <w:left w:w="108" w:type="dxa"/>
              <w:right w:w="108" w:type="dxa"/>
            </w:tcMar>
            <w:vAlign w:val="center"/>
          </w:tcPr>
          <w:p w:rsidR="009936BF" w:rsidRPr="00D03127" w:rsidRDefault="009936BF" w:rsidP="00257EAB">
            <w:pPr>
              <w:widowControl/>
              <w:spacing w:line="580" w:lineRule="exact"/>
              <w:ind w:left="-108" w:right="-108"/>
              <w:jc w:val="center"/>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申报单位</w:t>
            </w:r>
          </w:p>
          <w:p w:rsidR="009936BF" w:rsidRPr="00D03127" w:rsidRDefault="009936BF" w:rsidP="00257EAB">
            <w:pPr>
              <w:widowControl/>
              <w:spacing w:line="580" w:lineRule="exact"/>
              <w:ind w:left="-108" w:right="-108"/>
              <w:jc w:val="center"/>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基本情况</w:t>
            </w:r>
          </w:p>
        </w:tc>
        <w:tc>
          <w:tcPr>
            <w:tcW w:w="7164" w:type="dxa"/>
            <w:tcBorders>
              <w:top w:val="single" w:sz="4" w:space="0" w:color="auto"/>
              <w:left w:val="single" w:sz="8" w:space="0" w:color="000000"/>
              <w:right w:val="single" w:sz="8" w:space="0" w:color="000000"/>
            </w:tcBorders>
            <w:tcMar>
              <w:left w:w="108" w:type="dxa"/>
              <w:right w:w="108" w:type="dxa"/>
            </w:tcMar>
          </w:tcPr>
          <w:p w:rsidR="009936BF" w:rsidRPr="00D03127" w:rsidRDefault="009936BF" w:rsidP="00105E95">
            <w:pPr>
              <w:widowControl/>
              <w:spacing w:beforeLines="50" w:before="156" w:line="580" w:lineRule="exact"/>
              <w:jc w:val="left"/>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（企业发展概况、转型升级情况、履行社会责任情况等，简介）</w:t>
            </w:r>
          </w:p>
        </w:tc>
      </w:tr>
      <w:tr w:rsidR="009936BF" w:rsidRPr="00A95D7E">
        <w:trPr>
          <w:trHeight w:hRule="exact" w:val="3130"/>
        </w:trPr>
        <w:tc>
          <w:tcPr>
            <w:tcW w:w="1668" w:type="dxa"/>
            <w:tcBorders>
              <w:top w:val="nil"/>
              <w:left w:val="single" w:sz="8" w:space="0" w:color="000000"/>
              <w:bottom w:val="single" w:sz="4" w:space="0" w:color="auto"/>
              <w:right w:val="single" w:sz="8" w:space="0" w:color="000000"/>
            </w:tcBorders>
            <w:tcMar>
              <w:left w:w="108" w:type="dxa"/>
              <w:right w:w="108" w:type="dxa"/>
            </w:tcMar>
            <w:vAlign w:val="center"/>
          </w:tcPr>
          <w:p w:rsidR="009936BF" w:rsidRPr="00D03127" w:rsidRDefault="009936BF" w:rsidP="00257EAB">
            <w:pPr>
              <w:widowControl/>
              <w:spacing w:line="580" w:lineRule="exact"/>
              <w:ind w:left="-108" w:right="-108"/>
              <w:jc w:val="center"/>
              <w:rPr>
                <w:rFonts w:ascii="Times New Roman" w:eastAsia="方正仿宋_GBK" w:hAnsi="Times New Roman" w:cs="Times New Roman"/>
                <w:sz w:val="32"/>
                <w:szCs w:val="32"/>
              </w:rPr>
            </w:pPr>
            <w:r w:rsidRPr="00D03127">
              <w:rPr>
                <w:rFonts w:ascii="Times New Roman" w:eastAsia="方正仿宋_GBK" w:hAnsi="Times New Roman" w:cs="方正仿宋_GBK" w:hint="eastAsia"/>
                <w:kern w:val="0"/>
                <w:sz w:val="32"/>
                <w:szCs w:val="32"/>
              </w:rPr>
              <w:t>区级文化和旅游行政部门意见</w:t>
            </w:r>
          </w:p>
        </w:tc>
        <w:tc>
          <w:tcPr>
            <w:tcW w:w="7164" w:type="dxa"/>
            <w:tcBorders>
              <w:top w:val="nil"/>
              <w:left w:val="nil"/>
              <w:bottom w:val="single" w:sz="4" w:space="0" w:color="auto"/>
              <w:right w:val="single" w:sz="8" w:space="0" w:color="000000"/>
            </w:tcBorders>
            <w:tcMar>
              <w:left w:w="108" w:type="dxa"/>
              <w:right w:w="108" w:type="dxa"/>
            </w:tcMar>
          </w:tcPr>
          <w:p w:rsidR="009936BF" w:rsidRPr="00D03127" w:rsidRDefault="009936BF" w:rsidP="00257EAB">
            <w:pPr>
              <w:widowControl/>
              <w:spacing w:line="580" w:lineRule="exact"/>
              <w:ind w:firstLineChars="1450" w:firstLine="4640"/>
              <w:rPr>
                <w:rFonts w:ascii="Times New Roman" w:eastAsia="方正仿宋_GBK" w:hAnsi="Times New Roman" w:cs="Times New Roman"/>
                <w:kern w:val="0"/>
                <w:sz w:val="32"/>
                <w:szCs w:val="32"/>
              </w:rPr>
            </w:pPr>
          </w:p>
          <w:p w:rsidR="009936BF" w:rsidRPr="00D03127" w:rsidRDefault="009936BF" w:rsidP="00257EAB">
            <w:pPr>
              <w:widowControl/>
              <w:spacing w:line="580" w:lineRule="exact"/>
              <w:ind w:firstLineChars="1450" w:firstLine="4640"/>
              <w:rPr>
                <w:rFonts w:ascii="Times New Roman" w:eastAsia="方正仿宋_GBK" w:hAnsi="Times New Roman" w:cs="Times New Roman"/>
                <w:kern w:val="0"/>
                <w:sz w:val="32"/>
                <w:szCs w:val="32"/>
              </w:rPr>
            </w:pPr>
          </w:p>
          <w:p w:rsidR="009936BF" w:rsidRPr="00D03127" w:rsidRDefault="009936BF" w:rsidP="00257EAB">
            <w:pPr>
              <w:widowControl/>
              <w:spacing w:line="580" w:lineRule="exact"/>
              <w:ind w:firstLineChars="1450" w:firstLine="4640"/>
              <w:rPr>
                <w:rFonts w:ascii="Times New Roman" w:eastAsia="方正仿宋_GBK" w:hAnsi="Times New Roman" w:cs="Times New Roman"/>
                <w:kern w:val="0"/>
                <w:sz w:val="32"/>
                <w:szCs w:val="32"/>
              </w:rPr>
            </w:pPr>
          </w:p>
          <w:p w:rsidR="009936BF" w:rsidRPr="00D03127" w:rsidRDefault="009936BF" w:rsidP="00257EAB">
            <w:pPr>
              <w:widowControl/>
              <w:spacing w:line="580" w:lineRule="exact"/>
              <w:ind w:firstLineChars="1450" w:firstLine="4640"/>
              <w:rPr>
                <w:rFonts w:ascii="Times New Roman" w:eastAsia="方正仿宋_GBK" w:hAnsi="Times New Roman" w:cs="Times New Roman"/>
                <w:sz w:val="32"/>
                <w:szCs w:val="32"/>
              </w:rPr>
            </w:pPr>
            <w:r w:rsidRPr="00D03127">
              <w:rPr>
                <w:rFonts w:ascii="Times New Roman" w:eastAsia="方正仿宋_GBK" w:hAnsi="Times New Roman" w:cs="方正仿宋_GBK" w:hint="eastAsia"/>
                <w:kern w:val="0"/>
                <w:sz w:val="32"/>
                <w:szCs w:val="32"/>
              </w:rPr>
              <w:t>（盖</w:t>
            </w:r>
            <w:r w:rsidRPr="00D03127">
              <w:rPr>
                <w:rFonts w:ascii="Times New Roman" w:eastAsia="方正仿宋_GBK" w:hAnsi="Times New Roman" w:cs="Times New Roman"/>
                <w:kern w:val="0"/>
                <w:sz w:val="32"/>
                <w:szCs w:val="32"/>
              </w:rPr>
              <w:t xml:space="preserve">   </w:t>
            </w:r>
            <w:r w:rsidRPr="00D03127">
              <w:rPr>
                <w:rFonts w:ascii="Times New Roman" w:eastAsia="方正仿宋_GBK" w:hAnsi="Times New Roman" w:cs="方正仿宋_GBK" w:hint="eastAsia"/>
                <w:kern w:val="0"/>
                <w:sz w:val="32"/>
                <w:szCs w:val="32"/>
              </w:rPr>
              <w:t>章）</w:t>
            </w:r>
          </w:p>
          <w:p w:rsidR="009936BF" w:rsidRPr="00D03127" w:rsidRDefault="009936BF" w:rsidP="00257EAB">
            <w:pPr>
              <w:widowControl/>
              <w:spacing w:line="580" w:lineRule="exact"/>
              <w:ind w:right="560" w:firstLineChars="500" w:firstLine="1600"/>
              <w:jc w:val="center"/>
              <w:rPr>
                <w:rFonts w:ascii="Times New Roman" w:eastAsia="方正仿宋_GBK" w:hAnsi="Times New Roman" w:cs="Times New Roman"/>
                <w:sz w:val="32"/>
                <w:szCs w:val="32"/>
              </w:rPr>
            </w:pPr>
            <w:r w:rsidRPr="00D03127">
              <w:rPr>
                <w:rFonts w:ascii="Times New Roman" w:eastAsia="方正仿宋_GBK" w:hAnsi="Times New Roman" w:cs="方正仿宋_GBK" w:hint="eastAsia"/>
                <w:kern w:val="0"/>
                <w:sz w:val="32"/>
                <w:szCs w:val="32"/>
              </w:rPr>
              <w:t>年月日</w:t>
            </w:r>
          </w:p>
        </w:tc>
      </w:tr>
      <w:tr w:rsidR="009936BF" w:rsidRPr="00A95D7E">
        <w:trPr>
          <w:trHeight w:hRule="exact" w:val="3822"/>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936BF" w:rsidRPr="00D03127" w:rsidRDefault="009936BF" w:rsidP="00257EAB">
            <w:pPr>
              <w:widowControl/>
              <w:spacing w:line="580" w:lineRule="exact"/>
              <w:ind w:left="-108" w:right="-108"/>
              <w:jc w:val="center"/>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市文化和旅游行政部门审核意见</w:t>
            </w:r>
          </w:p>
        </w:tc>
        <w:tc>
          <w:tcPr>
            <w:tcW w:w="7164" w:type="dxa"/>
            <w:tcBorders>
              <w:top w:val="single" w:sz="4" w:space="0" w:color="auto"/>
              <w:left w:val="single" w:sz="4" w:space="0" w:color="auto"/>
              <w:bottom w:val="single" w:sz="4" w:space="0" w:color="auto"/>
              <w:right w:val="single" w:sz="4" w:space="0" w:color="auto"/>
            </w:tcBorders>
            <w:tcMar>
              <w:left w:w="108" w:type="dxa"/>
              <w:right w:w="108" w:type="dxa"/>
            </w:tcMar>
          </w:tcPr>
          <w:p w:rsidR="009936BF" w:rsidRPr="00D03127" w:rsidRDefault="009936BF" w:rsidP="00257EAB">
            <w:pPr>
              <w:widowControl/>
              <w:spacing w:line="580" w:lineRule="exact"/>
              <w:ind w:firstLineChars="1450" w:firstLine="4640"/>
              <w:rPr>
                <w:rFonts w:ascii="Times New Roman" w:eastAsia="方正仿宋_GBK" w:hAnsi="Times New Roman" w:cs="Times New Roman"/>
                <w:kern w:val="0"/>
                <w:sz w:val="32"/>
                <w:szCs w:val="32"/>
              </w:rPr>
            </w:pPr>
          </w:p>
          <w:p w:rsidR="009936BF" w:rsidRPr="00D03127" w:rsidRDefault="009936BF" w:rsidP="00257EAB">
            <w:pPr>
              <w:widowControl/>
              <w:spacing w:line="580" w:lineRule="exact"/>
              <w:ind w:firstLineChars="1450" w:firstLine="4640"/>
              <w:rPr>
                <w:rFonts w:ascii="Times New Roman" w:eastAsia="方正仿宋_GBK" w:hAnsi="Times New Roman" w:cs="Times New Roman"/>
                <w:kern w:val="0"/>
                <w:sz w:val="32"/>
                <w:szCs w:val="32"/>
              </w:rPr>
            </w:pPr>
          </w:p>
          <w:p w:rsidR="009936BF" w:rsidRPr="00D03127" w:rsidRDefault="009936BF" w:rsidP="00257EAB">
            <w:pPr>
              <w:widowControl/>
              <w:spacing w:line="580" w:lineRule="exact"/>
              <w:ind w:firstLineChars="1450" w:firstLine="4640"/>
              <w:rPr>
                <w:rFonts w:ascii="Times New Roman" w:eastAsia="方正仿宋_GBK" w:hAnsi="Times New Roman" w:cs="Times New Roman"/>
                <w:kern w:val="0"/>
                <w:sz w:val="32"/>
                <w:szCs w:val="32"/>
              </w:rPr>
            </w:pPr>
          </w:p>
          <w:p w:rsidR="009936BF" w:rsidRPr="00D03127" w:rsidRDefault="009936BF" w:rsidP="00257EAB">
            <w:pPr>
              <w:widowControl/>
              <w:spacing w:line="580" w:lineRule="exact"/>
              <w:ind w:firstLineChars="1450" w:firstLine="4640"/>
              <w:rPr>
                <w:rFonts w:ascii="Times New Roman" w:eastAsia="方正仿宋_GBK" w:hAnsi="Times New Roman" w:cs="Times New Roman"/>
                <w:kern w:val="0"/>
                <w:sz w:val="32"/>
                <w:szCs w:val="32"/>
              </w:rPr>
            </w:pPr>
          </w:p>
          <w:p w:rsidR="009936BF" w:rsidRPr="00D03127" w:rsidRDefault="009936BF" w:rsidP="00257EAB">
            <w:pPr>
              <w:widowControl/>
              <w:spacing w:line="580" w:lineRule="exact"/>
              <w:ind w:firstLineChars="1450" w:firstLine="4640"/>
              <w:rPr>
                <w:rFonts w:ascii="Times New Roman" w:eastAsia="方正仿宋_GBK" w:hAnsi="Times New Roman" w:cs="Times New Roman"/>
                <w:sz w:val="32"/>
                <w:szCs w:val="32"/>
              </w:rPr>
            </w:pPr>
            <w:r w:rsidRPr="00D03127">
              <w:rPr>
                <w:rFonts w:ascii="Times New Roman" w:eastAsia="方正仿宋_GBK" w:hAnsi="Times New Roman" w:cs="方正仿宋_GBK" w:hint="eastAsia"/>
                <w:kern w:val="0"/>
                <w:sz w:val="32"/>
                <w:szCs w:val="32"/>
              </w:rPr>
              <w:t>（盖</w:t>
            </w:r>
            <w:r w:rsidRPr="00D03127">
              <w:rPr>
                <w:rFonts w:ascii="Times New Roman" w:eastAsia="方正仿宋_GBK" w:hAnsi="Times New Roman" w:cs="Times New Roman"/>
                <w:kern w:val="0"/>
                <w:sz w:val="32"/>
                <w:szCs w:val="32"/>
              </w:rPr>
              <w:t xml:space="preserve">   </w:t>
            </w:r>
            <w:r w:rsidRPr="00D03127">
              <w:rPr>
                <w:rFonts w:ascii="Times New Roman" w:eastAsia="方正仿宋_GBK" w:hAnsi="Times New Roman" w:cs="方正仿宋_GBK" w:hint="eastAsia"/>
                <w:kern w:val="0"/>
                <w:sz w:val="32"/>
                <w:szCs w:val="32"/>
              </w:rPr>
              <w:t>章）</w:t>
            </w:r>
          </w:p>
          <w:p w:rsidR="009936BF" w:rsidRPr="00D03127" w:rsidRDefault="009936BF" w:rsidP="00257EAB">
            <w:pPr>
              <w:spacing w:line="580" w:lineRule="exact"/>
              <w:ind w:firstLineChars="1500" w:firstLine="4800"/>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年月日</w:t>
            </w:r>
          </w:p>
        </w:tc>
      </w:tr>
    </w:tbl>
    <w:p w:rsidR="009936BF" w:rsidRPr="00D03127" w:rsidRDefault="009936BF" w:rsidP="00F2352A">
      <w:pPr>
        <w:rPr>
          <w:rFonts w:ascii="Times New Roman" w:eastAsia="方正仿宋_GBK" w:hAnsi="Times New Roman" w:cs="Times New Roman"/>
          <w:sz w:val="32"/>
          <w:szCs w:val="32"/>
        </w:rPr>
      </w:pPr>
    </w:p>
    <w:p w:rsidR="009936BF" w:rsidRPr="00D03127" w:rsidRDefault="009936BF" w:rsidP="00F2352A">
      <w:pPr>
        <w:widowControl/>
        <w:shd w:val="clear" w:color="auto" w:fill="FFFFFF"/>
        <w:spacing w:line="580" w:lineRule="exact"/>
        <w:jc w:val="left"/>
        <w:rPr>
          <w:rFonts w:ascii="Times New Roman" w:eastAsia="方正仿宋_GBK" w:hAnsi="Times New Roman" w:cs="Times New Roman"/>
          <w:kern w:val="0"/>
          <w:sz w:val="32"/>
          <w:szCs w:val="32"/>
        </w:rPr>
      </w:pPr>
      <w:r w:rsidRPr="00D03127">
        <w:rPr>
          <w:rFonts w:ascii="Times New Roman" w:eastAsia="方正仿宋_GBK" w:hAnsi="Times New Roman" w:cs="方正仿宋_GBK" w:hint="eastAsia"/>
          <w:kern w:val="0"/>
          <w:sz w:val="32"/>
          <w:szCs w:val="32"/>
        </w:rPr>
        <w:t>（本申报表一式</w:t>
      </w:r>
      <w:r w:rsidRPr="00D03127">
        <w:rPr>
          <w:rFonts w:ascii="Times New Roman" w:eastAsia="方正仿宋_GBK" w:hAnsi="Times New Roman" w:cs="Times New Roman"/>
          <w:kern w:val="0"/>
          <w:sz w:val="32"/>
          <w:szCs w:val="32"/>
        </w:rPr>
        <w:t>3</w:t>
      </w:r>
      <w:r w:rsidRPr="00D03127">
        <w:rPr>
          <w:rFonts w:ascii="Times New Roman" w:eastAsia="方正仿宋_GBK" w:hAnsi="Times New Roman" w:cs="方正仿宋_GBK" w:hint="eastAsia"/>
          <w:kern w:val="0"/>
          <w:sz w:val="32"/>
          <w:szCs w:val="32"/>
        </w:rPr>
        <w:t>份）</w:t>
      </w:r>
    </w:p>
    <w:p w:rsidR="009936BF" w:rsidRPr="00D03127" w:rsidRDefault="009936BF" w:rsidP="00F2352A">
      <w:pPr>
        <w:rPr>
          <w:rFonts w:ascii="Times New Roman" w:eastAsia="方正仿宋_GBK" w:hAnsi="Times New Roman" w:cs="Times New Roman"/>
          <w:sz w:val="32"/>
          <w:szCs w:val="32"/>
        </w:rPr>
      </w:pPr>
    </w:p>
    <w:p w:rsidR="009936BF" w:rsidRPr="00D03127" w:rsidRDefault="009936BF" w:rsidP="00F2352A">
      <w:pPr>
        <w:rPr>
          <w:rFonts w:ascii="Times New Roman" w:eastAsia="方正仿宋_GBK" w:hAnsi="Times New Roman" w:cs="Times New Roman"/>
          <w:sz w:val="32"/>
          <w:szCs w:val="32"/>
        </w:rPr>
      </w:pPr>
    </w:p>
    <w:p w:rsidR="009936BF" w:rsidRPr="00D03127" w:rsidRDefault="009936BF" w:rsidP="00F2352A">
      <w:pPr>
        <w:rPr>
          <w:rFonts w:ascii="方正黑体_GBK" w:eastAsia="方正黑体_GBK" w:hAnsi="Times New Roman" w:cs="方正黑体_GBK"/>
          <w:sz w:val="30"/>
          <w:szCs w:val="30"/>
        </w:rPr>
      </w:pPr>
      <w:r w:rsidRPr="00D03127">
        <w:rPr>
          <w:rFonts w:ascii="方正黑体_GBK" w:eastAsia="方正黑体_GBK" w:hAnsi="Times New Roman" w:cs="方正黑体_GBK" w:hint="eastAsia"/>
          <w:sz w:val="30"/>
          <w:szCs w:val="30"/>
        </w:rPr>
        <w:t>附件</w:t>
      </w:r>
      <w:r w:rsidRPr="00D03127">
        <w:rPr>
          <w:rFonts w:ascii="方正黑体_GBK" w:eastAsia="方正黑体_GBK" w:hAnsi="Times New Roman" w:cs="方正黑体_GBK"/>
          <w:sz w:val="30"/>
          <w:szCs w:val="30"/>
        </w:rPr>
        <w:t>2</w:t>
      </w:r>
    </w:p>
    <w:p w:rsidR="009936BF" w:rsidRPr="00D03127" w:rsidRDefault="009936BF" w:rsidP="00F2352A">
      <w:pPr>
        <w:widowControl/>
        <w:shd w:val="clear" w:color="auto" w:fill="FFFFFF"/>
        <w:spacing w:line="580" w:lineRule="exact"/>
        <w:jc w:val="center"/>
        <w:rPr>
          <w:rFonts w:ascii="方正小标宋_GBK" w:eastAsia="方正小标宋_GBK" w:hAnsi="Times New Roman" w:cs="Times New Roman"/>
          <w:kern w:val="0"/>
          <w:sz w:val="36"/>
          <w:szCs w:val="36"/>
        </w:rPr>
      </w:pPr>
      <w:r w:rsidRPr="00D03127">
        <w:rPr>
          <w:rFonts w:ascii="方正小标宋_GBK" w:eastAsia="方正小标宋_GBK" w:hAnsi="Times New Roman" w:cs="方正小标宋_GBK" w:hint="eastAsia"/>
          <w:kern w:val="0"/>
          <w:sz w:val="36"/>
          <w:szCs w:val="36"/>
        </w:rPr>
        <w:t>“绿色网吧”企业扶持资金兑现申报信用承诺书</w:t>
      </w:r>
    </w:p>
    <w:p w:rsidR="009936BF" w:rsidRPr="00D03127" w:rsidRDefault="009936BF" w:rsidP="00F2352A">
      <w:pPr>
        <w:widowControl/>
        <w:shd w:val="clear" w:color="auto" w:fill="FFFFFF"/>
        <w:spacing w:line="580" w:lineRule="exact"/>
        <w:jc w:val="center"/>
        <w:rPr>
          <w:rFonts w:ascii="方正小标宋_GBK" w:eastAsia="方正小标宋_GBK" w:hAnsi="Times New Roman" w:cs="Times New Roman"/>
          <w:kern w:val="0"/>
          <w:sz w:val="36"/>
          <w:szCs w:val="36"/>
        </w:rPr>
      </w:pPr>
    </w:p>
    <w:tbl>
      <w:tblPr>
        <w:tblW w:w="484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0"/>
        <w:gridCol w:w="2025"/>
        <w:gridCol w:w="1792"/>
        <w:gridCol w:w="2470"/>
        <w:gridCol w:w="13"/>
      </w:tblGrid>
      <w:tr w:rsidR="009936BF" w:rsidRPr="00A95D7E">
        <w:trPr>
          <w:gridAfter w:val="1"/>
          <w:wAfter w:w="7" w:type="pct"/>
          <w:trHeight w:val="808"/>
        </w:trPr>
        <w:tc>
          <w:tcPr>
            <w:tcW w:w="1186" w:type="pct"/>
            <w:vAlign w:val="center"/>
          </w:tcPr>
          <w:p w:rsidR="009936BF" w:rsidRPr="00D03127" w:rsidRDefault="009936BF" w:rsidP="00257EAB">
            <w:pPr>
              <w:widowControl/>
              <w:adjustRightInd w:val="0"/>
              <w:snapToGrid w:val="0"/>
              <w:spacing w:line="240" w:lineRule="atLeast"/>
              <w:ind w:rightChars="-25" w:right="-53"/>
              <w:rPr>
                <w:rFonts w:ascii="Times New Roman" w:eastAsia="方正仿宋_GBK" w:hAnsi="Times New Roman" w:cs="Times New Roman"/>
                <w:color w:val="000000"/>
                <w:kern w:val="0"/>
                <w:sz w:val="32"/>
                <w:szCs w:val="32"/>
              </w:rPr>
            </w:pPr>
            <w:r w:rsidRPr="00D03127">
              <w:rPr>
                <w:rFonts w:ascii="Times New Roman" w:eastAsia="方正仿宋_GBK" w:hAnsi="Times New Roman" w:cs="方正仿宋_GBK" w:hint="eastAsia"/>
                <w:color w:val="000000"/>
                <w:kern w:val="0"/>
                <w:sz w:val="32"/>
                <w:szCs w:val="32"/>
              </w:rPr>
              <w:t>申报单位</w:t>
            </w:r>
          </w:p>
        </w:tc>
        <w:tc>
          <w:tcPr>
            <w:tcW w:w="1226" w:type="pct"/>
            <w:vAlign w:val="center"/>
          </w:tcPr>
          <w:p w:rsidR="009936BF" w:rsidRPr="00D03127" w:rsidRDefault="009936BF" w:rsidP="00257EAB">
            <w:pPr>
              <w:widowControl/>
              <w:adjustRightInd w:val="0"/>
              <w:snapToGrid w:val="0"/>
              <w:spacing w:line="240" w:lineRule="atLeast"/>
              <w:ind w:firstLine="560"/>
              <w:rPr>
                <w:rFonts w:ascii="Times New Roman" w:eastAsia="方正仿宋_GBK" w:hAnsi="Times New Roman" w:cs="Times New Roman"/>
                <w:color w:val="000000"/>
                <w:kern w:val="0"/>
                <w:sz w:val="32"/>
                <w:szCs w:val="32"/>
              </w:rPr>
            </w:pPr>
            <w:r w:rsidRPr="00D03127">
              <w:rPr>
                <w:rFonts w:ascii="Times New Roman" w:eastAsia="方正仿宋_GBK" w:hAnsi="Times New Roman" w:cs="方正仿宋_GBK" w:hint="eastAsia"/>
                <w:color w:val="000000"/>
                <w:kern w:val="0"/>
                <w:sz w:val="32"/>
                <w:szCs w:val="32"/>
              </w:rPr>
              <w:t xml:space="preserve">　</w:t>
            </w:r>
          </w:p>
        </w:tc>
        <w:tc>
          <w:tcPr>
            <w:tcW w:w="1085" w:type="pct"/>
            <w:vAlign w:val="center"/>
          </w:tcPr>
          <w:p w:rsidR="009936BF" w:rsidRPr="00D03127" w:rsidRDefault="009936BF" w:rsidP="00257EAB">
            <w:pPr>
              <w:widowControl/>
              <w:adjustRightInd w:val="0"/>
              <w:snapToGrid w:val="0"/>
              <w:spacing w:line="240" w:lineRule="atLeast"/>
              <w:jc w:val="center"/>
              <w:rPr>
                <w:rFonts w:ascii="Times New Roman" w:eastAsia="方正仿宋_GBK" w:hAnsi="Times New Roman" w:cs="Times New Roman"/>
                <w:color w:val="000000"/>
                <w:kern w:val="0"/>
                <w:sz w:val="32"/>
                <w:szCs w:val="32"/>
              </w:rPr>
            </w:pPr>
            <w:r w:rsidRPr="00D03127">
              <w:rPr>
                <w:rFonts w:ascii="Times New Roman" w:eastAsia="方正仿宋_GBK" w:hAnsi="Times New Roman" w:cs="方正仿宋_GBK" w:hint="eastAsia"/>
                <w:color w:val="000000"/>
                <w:kern w:val="0"/>
                <w:sz w:val="32"/>
                <w:szCs w:val="32"/>
              </w:rPr>
              <w:t>统一社会信用代码</w:t>
            </w:r>
          </w:p>
        </w:tc>
        <w:tc>
          <w:tcPr>
            <w:tcW w:w="1495" w:type="pct"/>
          </w:tcPr>
          <w:p w:rsidR="009936BF" w:rsidRPr="00D03127" w:rsidRDefault="009936BF" w:rsidP="00257EAB">
            <w:pPr>
              <w:ind w:firstLine="560"/>
              <w:rPr>
                <w:rFonts w:ascii="Times New Roman" w:eastAsia="方正仿宋_GBK" w:hAnsi="Times New Roman" w:cs="Times New Roman"/>
                <w:sz w:val="32"/>
                <w:szCs w:val="32"/>
              </w:rPr>
            </w:pPr>
          </w:p>
        </w:tc>
      </w:tr>
      <w:tr w:rsidR="009936BF" w:rsidRPr="00A95D7E">
        <w:trPr>
          <w:gridAfter w:val="1"/>
          <w:wAfter w:w="7" w:type="pct"/>
          <w:trHeight w:val="726"/>
        </w:trPr>
        <w:tc>
          <w:tcPr>
            <w:tcW w:w="1186" w:type="pct"/>
            <w:vAlign w:val="center"/>
          </w:tcPr>
          <w:p w:rsidR="009936BF" w:rsidRPr="00D03127" w:rsidRDefault="009936BF" w:rsidP="00257EAB">
            <w:pPr>
              <w:rPr>
                <w:rFonts w:ascii="Times New Roman" w:eastAsia="方正仿宋_GBK" w:hAnsi="Times New Roman" w:cs="Times New Roman"/>
                <w:sz w:val="32"/>
                <w:szCs w:val="32"/>
              </w:rPr>
            </w:pPr>
            <w:r w:rsidRPr="00D03127">
              <w:rPr>
                <w:rFonts w:ascii="Times New Roman" w:eastAsia="方正仿宋_GBK" w:hAnsi="Times New Roman" w:cs="方正仿宋_GBK" w:hint="eastAsia"/>
                <w:sz w:val="32"/>
                <w:szCs w:val="32"/>
              </w:rPr>
              <w:t>项目名称</w:t>
            </w:r>
          </w:p>
        </w:tc>
        <w:tc>
          <w:tcPr>
            <w:tcW w:w="3806" w:type="pct"/>
            <w:gridSpan w:val="3"/>
            <w:vAlign w:val="center"/>
          </w:tcPr>
          <w:p w:rsidR="009936BF" w:rsidRPr="00D03127" w:rsidRDefault="009936BF" w:rsidP="00257EAB">
            <w:pPr>
              <w:ind w:firstLine="600"/>
              <w:rPr>
                <w:rFonts w:ascii="Times New Roman" w:eastAsia="方正仿宋_GBK" w:hAnsi="Times New Roman" w:cs="Times New Roman"/>
                <w:sz w:val="32"/>
                <w:szCs w:val="32"/>
              </w:rPr>
            </w:pPr>
            <w:r w:rsidRPr="00D03127">
              <w:rPr>
                <w:rFonts w:ascii="Times New Roman" w:eastAsia="方正仿宋_GBK" w:hAnsi="Times New Roman" w:cs="Times New Roman"/>
                <w:sz w:val="32"/>
                <w:szCs w:val="32"/>
              </w:rPr>
              <w:t>“</w:t>
            </w:r>
            <w:r w:rsidRPr="00D03127">
              <w:rPr>
                <w:rFonts w:ascii="Times New Roman" w:eastAsia="方正仿宋_GBK" w:hAnsi="Times New Roman" w:cs="方正仿宋_GBK" w:hint="eastAsia"/>
                <w:sz w:val="32"/>
                <w:szCs w:val="32"/>
              </w:rPr>
              <w:t>绿色网吧</w:t>
            </w:r>
            <w:r w:rsidRPr="00D03127">
              <w:rPr>
                <w:rFonts w:ascii="Times New Roman" w:eastAsia="方正仿宋_GBK" w:hAnsi="Times New Roman" w:cs="Times New Roman"/>
                <w:sz w:val="32"/>
                <w:szCs w:val="32"/>
              </w:rPr>
              <w:t>”</w:t>
            </w:r>
            <w:r w:rsidRPr="00D03127">
              <w:rPr>
                <w:rFonts w:ascii="Times New Roman" w:eastAsia="方正仿宋_GBK" w:hAnsi="Times New Roman" w:cs="方正仿宋_GBK" w:hint="eastAsia"/>
                <w:sz w:val="32"/>
                <w:szCs w:val="32"/>
              </w:rPr>
              <w:t>企业扶持资金</w:t>
            </w:r>
          </w:p>
        </w:tc>
      </w:tr>
      <w:tr w:rsidR="009936BF" w:rsidRPr="00A95D7E">
        <w:trPr>
          <w:gridAfter w:val="1"/>
          <w:wAfter w:w="7" w:type="pct"/>
          <w:trHeight w:val="726"/>
        </w:trPr>
        <w:tc>
          <w:tcPr>
            <w:tcW w:w="1186" w:type="pct"/>
            <w:vAlign w:val="center"/>
          </w:tcPr>
          <w:p w:rsidR="009936BF" w:rsidRPr="00D03127" w:rsidRDefault="009936BF" w:rsidP="00257EAB">
            <w:pPr>
              <w:widowControl/>
              <w:adjustRightInd w:val="0"/>
              <w:snapToGrid w:val="0"/>
              <w:spacing w:line="240" w:lineRule="atLeast"/>
              <w:ind w:rightChars="-25" w:right="-53"/>
              <w:rPr>
                <w:rFonts w:ascii="Times New Roman" w:eastAsia="方正仿宋_GBK" w:hAnsi="Times New Roman" w:cs="Times New Roman"/>
                <w:color w:val="000000"/>
                <w:kern w:val="0"/>
                <w:sz w:val="32"/>
                <w:szCs w:val="32"/>
              </w:rPr>
            </w:pPr>
            <w:r w:rsidRPr="00D03127">
              <w:rPr>
                <w:rFonts w:ascii="Times New Roman" w:eastAsia="方正仿宋_GBK" w:hAnsi="Times New Roman" w:cs="方正仿宋_GBK" w:hint="eastAsia"/>
                <w:color w:val="000000"/>
                <w:kern w:val="0"/>
                <w:sz w:val="32"/>
                <w:szCs w:val="32"/>
              </w:rPr>
              <w:t>单位负责人</w:t>
            </w:r>
          </w:p>
        </w:tc>
        <w:tc>
          <w:tcPr>
            <w:tcW w:w="1226" w:type="pct"/>
            <w:vAlign w:val="center"/>
          </w:tcPr>
          <w:p w:rsidR="009936BF" w:rsidRPr="00D03127" w:rsidRDefault="009936BF" w:rsidP="00257EAB">
            <w:pPr>
              <w:widowControl/>
              <w:adjustRightInd w:val="0"/>
              <w:snapToGrid w:val="0"/>
              <w:spacing w:line="240" w:lineRule="atLeast"/>
              <w:ind w:firstLine="560"/>
              <w:rPr>
                <w:rFonts w:ascii="Times New Roman" w:eastAsia="方正仿宋_GBK" w:hAnsi="Times New Roman" w:cs="Times New Roman"/>
                <w:color w:val="000000"/>
                <w:kern w:val="0"/>
                <w:sz w:val="32"/>
                <w:szCs w:val="32"/>
              </w:rPr>
            </w:pPr>
          </w:p>
        </w:tc>
        <w:tc>
          <w:tcPr>
            <w:tcW w:w="1085" w:type="pct"/>
            <w:vAlign w:val="center"/>
          </w:tcPr>
          <w:p w:rsidR="009936BF" w:rsidRPr="00D03127" w:rsidRDefault="009936BF" w:rsidP="00257EAB">
            <w:pPr>
              <w:widowControl/>
              <w:adjustRightInd w:val="0"/>
              <w:snapToGrid w:val="0"/>
              <w:spacing w:line="240" w:lineRule="atLeast"/>
              <w:rPr>
                <w:rFonts w:ascii="Times New Roman" w:eastAsia="方正仿宋_GBK" w:hAnsi="Times New Roman" w:cs="Times New Roman"/>
                <w:color w:val="000000"/>
                <w:kern w:val="0"/>
                <w:sz w:val="32"/>
                <w:szCs w:val="32"/>
              </w:rPr>
            </w:pPr>
            <w:r w:rsidRPr="00D03127">
              <w:rPr>
                <w:rFonts w:ascii="Times New Roman" w:eastAsia="方正仿宋_GBK" w:hAnsi="Times New Roman" w:cs="方正仿宋_GBK" w:hint="eastAsia"/>
                <w:color w:val="000000"/>
                <w:kern w:val="0"/>
                <w:sz w:val="32"/>
                <w:szCs w:val="32"/>
              </w:rPr>
              <w:t>联系电话</w:t>
            </w:r>
          </w:p>
        </w:tc>
        <w:tc>
          <w:tcPr>
            <w:tcW w:w="1495" w:type="pct"/>
          </w:tcPr>
          <w:p w:rsidR="009936BF" w:rsidRPr="00D03127" w:rsidRDefault="009936BF" w:rsidP="00257EAB">
            <w:pPr>
              <w:ind w:firstLine="560"/>
              <w:rPr>
                <w:rFonts w:ascii="Times New Roman" w:eastAsia="方正仿宋_GBK" w:hAnsi="Times New Roman" w:cs="Times New Roman"/>
                <w:sz w:val="32"/>
                <w:szCs w:val="32"/>
              </w:rPr>
            </w:pPr>
          </w:p>
        </w:tc>
      </w:tr>
      <w:tr w:rsidR="009936BF" w:rsidRPr="00A95D7E">
        <w:trPr>
          <w:trHeight w:val="6283"/>
        </w:trPr>
        <w:tc>
          <w:tcPr>
            <w:tcW w:w="5000" w:type="pct"/>
            <w:gridSpan w:val="5"/>
          </w:tcPr>
          <w:p w:rsidR="009936BF" w:rsidRPr="00D03127" w:rsidRDefault="009936BF" w:rsidP="00105E95">
            <w:pPr>
              <w:spacing w:beforeLines="50" w:before="156" w:afterLines="50" w:after="156"/>
              <w:ind w:firstLine="560"/>
              <w:rPr>
                <w:rFonts w:ascii="Times New Roman" w:eastAsia="方正仿宋_GBK" w:hAnsi="Times New Roman" w:cs="Times New Roman"/>
                <w:sz w:val="32"/>
                <w:szCs w:val="32"/>
              </w:rPr>
            </w:pPr>
            <w:r w:rsidRPr="00D03127">
              <w:rPr>
                <w:rFonts w:ascii="Times New Roman" w:eastAsia="方正仿宋_GBK" w:hAnsi="Times New Roman" w:cs="方正仿宋_GBK" w:hint="eastAsia"/>
                <w:sz w:val="32"/>
                <w:szCs w:val="32"/>
              </w:rPr>
              <w:t>扶持资金兑现申报单位承诺：</w:t>
            </w:r>
          </w:p>
          <w:p w:rsidR="009936BF" w:rsidRPr="00D03127" w:rsidRDefault="009936BF" w:rsidP="00257EAB">
            <w:pPr>
              <w:rPr>
                <w:rFonts w:ascii="Times New Roman" w:eastAsia="方正仿宋_GBK" w:hAnsi="Times New Roman" w:cs="Times New Roman"/>
                <w:kern w:val="0"/>
                <w:sz w:val="32"/>
                <w:szCs w:val="32"/>
              </w:rPr>
            </w:pPr>
            <w:r w:rsidRPr="00D03127">
              <w:rPr>
                <w:rFonts w:ascii="Times New Roman" w:eastAsia="方正仿宋_GBK" w:hAnsi="Times New Roman" w:cs="Times New Roman"/>
                <w:kern w:val="0"/>
                <w:sz w:val="32"/>
                <w:szCs w:val="32"/>
              </w:rPr>
              <w:t xml:space="preserve">    1.</w:t>
            </w:r>
            <w:r w:rsidRPr="00D03127">
              <w:rPr>
                <w:rFonts w:ascii="Times New Roman" w:eastAsia="方正仿宋_GBK" w:hAnsi="Times New Roman" w:cs="方正仿宋_GBK" w:hint="eastAsia"/>
                <w:kern w:val="0"/>
                <w:sz w:val="32"/>
                <w:szCs w:val="32"/>
              </w:rPr>
              <w:t>本单位已认真阅读《</w:t>
            </w:r>
            <w:r w:rsidRPr="00D03127">
              <w:rPr>
                <w:rFonts w:ascii="Times New Roman" w:eastAsia="方正仿宋_GBK" w:hAnsi="Times New Roman" w:cs="Times New Roman"/>
                <w:kern w:val="0"/>
                <w:sz w:val="32"/>
                <w:szCs w:val="32"/>
              </w:rPr>
              <w:t>“</w:t>
            </w:r>
            <w:r w:rsidRPr="00D03127">
              <w:rPr>
                <w:rFonts w:ascii="Times New Roman" w:eastAsia="方正仿宋_GBK" w:hAnsi="Times New Roman" w:cs="方正仿宋_GBK" w:hint="eastAsia"/>
                <w:kern w:val="0"/>
                <w:sz w:val="32"/>
                <w:szCs w:val="32"/>
              </w:rPr>
              <w:t>绿色网吧</w:t>
            </w:r>
            <w:r w:rsidRPr="00D03127">
              <w:rPr>
                <w:rFonts w:ascii="Times New Roman" w:eastAsia="方正仿宋_GBK" w:hAnsi="Times New Roman" w:cs="Times New Roman"/>
                <w:kern w:val="0"/>
                <w:sz w:val="32"/>
                <w:szCs w:val="32"/>
              </w:rPr>
              <w:t>”</w:t>
            </w:r>
            <w:r w:rsidRPr="00D03127">
              <w:rPr>
                <w:rFonts w:ascii="Times New Roman" w:eastAsia="方正仿宋_GBK" w:hAnsi="Times New Roman" w:cs="方正仿宋_GBK" w:hint="eastAsia"/>
                <w:kern w:val="0"/>
                <w:sz w:val="32"/>
                <w:szCs w:val="32"/>
              </w:rPr>
              <w:t>企业扶持资金项目申报指南》，接受并保证按相关要求填报资料。</w:t>
            </w:r>
          </w:p>
          <w:p w:rsidR="009936BF" w:rsidRPr="00D03127" w:rsidRDefault="009936BF" w:rsidP="00257EAB">
            <w:pPr>
              <w:jc w:val="left"/>
              <w:rPr>
                <w:rFonts w:ascii="Times New Roman" w:eastAsia="方正仿宋_GBK" w:hAnsi="Times New Roman" w:cs="Times New Roman"/>
                <w:sz w:val="32"/>
                <w:szCs w:val="32"/>
              </w:rPr>
            </w:pPr>
            <w:r w:rsidRPr="00D03127">
              <w:rPr>
                <w:rFonts w:ascii="Times New Roman" w:eastAsia="方正仿宋_GBK" w:hAnsi="Times New Roman" w:cs="Times New Roman"/>
                <w:kern w:val="0"/>
                <w:sz w:val="32"/>
                <w:szCs w:val="32"/>
              </w:rPr>
              <w:t xml:space="preserve">    2.</w:t>
            </w:r>
            <w:r w:rsidRPr="00D03127">
              <w:rPr>
                <w:rFonts w:ascii="Times New Roman" w:eastAsia="方正仿宋_GBK" w:hAnsi="Times New Roman" w:cs="方正仿宋_GBK" w:hint="eastAsia"/>
                <w:kern w:val="0"/>
                <w:sz w:val="32"/>
                <w:szCs w:val="32"/>
              </w:rPr>
              <w:t>本单位</w:t>
            </w:r>
            <w:r w:rsidRPr="00D03127">
              <w:rPr>
                <w:rFonts w:ascii="Times New Roman" w:eastAsia="方正仿宋_GBK" w:hAnsi="Times New Roman" w:cs="方正仿宋_GBK" w:hint="eastAsia"/>
                <w:sz w:val="32"/>
                <w:szCs w:val="32"/>
              </w:rPr>
              <w:t>无重大安全、意识形态责任事故，无责任投诉事件，企业及其法人没有违法犯罪及严重失信行为。</w:t>
            </w:r>
          </w:p>
          <w:p w:rsidR="009936BF" w:rsidRPr="00D03127" w:rsidRDefault="009936BF" w:rsidP="00257EAB">
            <w:pPr>
              <w:rPr>
                <w:rFonts w:ascii="Times New Roman" w:eastAsia="方正仿宋_GBK" w:hAnsi="Times New Roman" w:cs="Times New Roman"/>
                <w:kern w:val="0"/>
                <w:sz w:val="32"/>
                <w:szCs w:val="32"/>
              </w:rPr>
            </w:pPr>
            <w:r w:rsidRPr="00D03127">
              <w:rPr>
                <w:rFonts w:ascii="Times New Roman" w:eastAsia="方正仿宋_GBK" w:hAnsi="Times New Roman" w:cs="Times New Roman"/>
                <w:kern w:val="0"/>
                <w:sz w:val="32"/>
                <w:szCs w:val="32"/>
              </w:rPr>
              <w:t xml:space="preserve">    3.</w:t>
            </w:r>
            <w:r w:rsidRPr="00D03127">
              <w:rPr>
                <w:rFonts w:ascii="Times New Roman" w:eastAsia="方正仿宋_GBK" w:hAnsi="Times New Roman" w:cs="方正仿宋_GBK" w:hint="eastAsia"/>
                <w:kern w:val="0"/>
                <w:sz w:val="32"/>
                <w:szCs w:val="32"/>
              </w:rPr>
              <w:t>本单位填写的各项内容和所提交的材料真实、准确，如有虚假，退回扶持资金，接受相关部门处罚。</w:t>
            </w:r>
          </w:p>
          <w:p w:rsidR="009936BF" w:rsidRPr="00D03127" w:rsidRDefault="009936BF" w:rsidP="00257EAB">
            <w:pPr>
              <w:ind w:firstLineChars="201" w:firstLine="643"/>
              <w:rPr>
                <w:rFonts w:ascii="Times New Roman" w:eastAsia="方正仿宋_GBK" w:hAnsi="Times New Roman" w:cs="Times New Roman"/>
                <w:sz w:val="32"/>
                <w:szCs w:val="32"/>
              </w:rPr>
            </w:pPr>
            <w:r w:rsidRPr="00D03127">
              <w:rPr>
                <w:rFonts w:ascii="Times New Roman" w:eastAsia="方正仿宋_GBK" w:hAnsi="Times New Roman" w:cs="方正仿宋_GBK" w:hint="eastAsia"/>
                <w:sz w:val="32"/>
                <w:szCs w:val="32"/>
              </w:rPr>
              <w:t>扶持资金资金申报责任人（签名）：</w:t>
            </w:r>
          </w:p>
          <w:p w:rsidR="009936BF" w:rsidRPr="00D03127" w:rsidRDefault="009936BF" w:rsidP="00257EAB">
            <w:pPr>
              <w:ind w:firstLineChars="201" w:firstLine="643"/>
              <w:rPr>
                <w:rFonts w:ascii="Times New Roman" w:eastAsia="方正仿宋_GBK" w:hAnsi="Times New Roman" w:cs="Times New Roman"/>
                <w:sz w:val="32"/>
                <w:szCs w:val="32"/>
              </w:rPr>
            </w:pPr>
          </w:p>
          <w:p w:rsidR="009936BF" w:rsidRPr="00D03127" w:rsidRDefault="009936BF" w:rsidP="00257EAB">
            <w:pPr>
              <w:ind w:firstLineChars="201" w:firstLine="643"/>
              <w:rPr>
                <w:rFonts w:ascii="Times New Roman" w:eastAsia="方正仿宋_GBK" w:hAnsi="Times New Roman" w:cs="Times New Roman"/>
                <w:sz w:val="32"/>
                <w:szCs w:val="32"/>
              </w:rPr>
            </w:pPr>
            <w:r w:rsidRPr="00D03127">
              <w:rPr>
                <w:rFonts w:ascii="Times New Roman" w:eastAsia="方正仿宋_GBK" w:hAnsi="Times New Roman" w:cs="方正仿宋_GBK" w:hint="eastAsia"/>
                <w:sz w:val="32"/>
                <w:szCs w:val="32"/>
              </w:rPr>
              <w:t>单位负责人（签名）（公章）</w:t>
            </w:r>
          </w:p>
          <w:p w:rsidR="009936BF" w:rsidRPr="00D03127" w:rsidRDefault="009936BF" w:rsidP="00257EAB">
            <w:pPr>
              <w:ind w:firstLine="560"/>
              <w:rPr>
                <w:rFonts w:ascii="Times New Roman" w:eastAsia="方正仿宋_GBK" w:hAnsi="Times New Roman" w:cs="Times New Roman"/>
                <w:sz w:val="32"/>
                <w:szCs w:val="32"/>
              </w:rPr>
            </w:pPr>
          </w:p>
          <w:p w:rsidR="009936BF" w:rsidRPr="00D03127" w:rsidRDefault="009936BF" w:rsidP="00257EAB">
            <w:pPr>
              <w:ind w:firstLineChars="1900" w:firstLine="6080"/>
              <w:rPr>
                <w:rFonts w:ascii="Times New Roman" w:eastAsia="方正仿宋_GBK" w:hAnsi="Times New Roman" w:cs="Times New Roman"/>
                <w:sz w:val="32"/>
                <w:szCs w:val="32"/>
              </w:rPr>
            </w:pPr>
            <w:r w:rsidRPr="00D03127">
              <w:rPr>
                <w:rFonts w:ascii="Times New Roman" w:eastAsia="方正仿宋_GBK" w:hAnsi="Times New Roman" w:cs="方正仿宋_GBK" w:hint="eastAsia"/>
                <w:sz w:val="32"/>
                <w:szCs w:val="32"/>
              </w:rPr>
              <w:t>年月日</w:t>
            </w:r>
            <w:r w:rsidRPr="00D03127">
              <w:rPr>
                <w:rFonts w:ascii="Times New Roman" w:eastAsia="方正仿宋_GBK" w:hAnsi="Times New Roman" w:cs="Times New Roman"/>
                <w:sz w:val="32"/>
                <w:szCs w:val="32"/>
              </w:rPr>
              <w:tab/>
            </w:r>
            <w:r w:rsidRPr="00D03127">
              <w:rPr>
                <w:rFonts w:ascii="Times New Roman" w:eastAsia="方正仿宋_GBK" w:hAnsi="Times New Roman" w:cs="方正仿宋_GBK" w:hint="eastAsia"/>
                <w:sz w:val="32"/>
                <w:szCs w:val="32"/>
              </w:rPr>
              <w:t xml:space="preserve">　</w:t>
            </w:r>
          </w:p>
        </w:tc>
      </w:tr>
    </w:tbl>
    <w:p w:rsidR="009936BF" w:rsidRPr="00DC1B72" w:rsidRDefault="009936BF" w:rsidP="00F2352A">
      <w:pPr>
        <w:ind w:left="846" w:hangingChars="302" w:hanging="846"/>
        <w:rPr>
          <w:rFonts w:ascii="Times New Roman" w:eastAsia="方正仿宋_GBK" w:hAnsi="Times New Roman" w:cs="Times New Roman"/>
          <w:sz w:val="28"/>
          <w:szCs w:val="28"/>
        </w:rPr>
      </w:pPr>
      <w:r w:rsidRPr="00D03127">
        <w:rPr>
          <w:rFonts w:ascii="Times New Roman" w:eastAsia="方正仿宋_GBK" w:hAnsi="Times New Roman" w:cs="方正仿宋_GBK" w:hint="eastAsia"/>
          <w:sz w:val="28"/>
          <w:szCs w:val="28"/>
        </w:rPr>
        <w:t>备注：已实行</w:t>
      </w:r>
      <w:r w:rsidRPr="00D03127">
        <w:rPr>
          <w:rFonts w:ascii="Times New Roman" w:eastAsia="方正仿宋_GBK" w:hAnsi="Times New Roman" w:cs="Times New Roman"/>
          <w:sz w:val="28"/>
          <w:szCs w:val="28"/>
        </w:rPr>
        <w:t>“</w:t>
      </w:r>
      <w:r w:rsidRPr="00D03127">
        <w:rPr>
          <w:rFonts w:ascii="Times New Roman" w:eastAsia="方正仿宋_GBK" w:hAnsi="Times New Roman" w:cs="方正仿宋_GBK" w:hint="eastAsia"/>
          <w:sz w:val="28"/>
          <w:szCs w:val="28"/>
        </w:rPr>
        <w:t>三证合一</w:t>
      </w:r>
      <w:r w:rsidRPr="00D03127">
        <w:rPr>
          <w:rFonts w:ascii="Times New Roman" w:eastAsia="方正仿宋_GBK" w:hAnsi="Times New Roman" w:cs="Times New Roman"/>
          <w:sz w:val="28"/>
          <w:szCs w:val="28"/>
        </w:rPr>
        <w:t>”</w:t>
      </w:r>
      <w:r w:rsidRPr="00D03127">
        <w:rPr>
          <w:rFonts w:ascii="Times New Roman" w:eastAsia="方正仿宋_GBK" w:hAnsi="Times New Roman" w:cs="方正仿宋_GBK" w:hint="eastAsia"/>
          <w:sz w:val="28"/>
          <w:szCs w:val="28"/>
        </w:rPr>
        <w:t>的填写统一社会信用代码，暂未实行</w:t>
      </w:r>
      <w:r w:rsidRPr="00D03127">
        <w:rPr>
          <w:rFonts w:ascii="Times New Roman" w:eastAsia="方正仿宋_GBK" w:hAnsi="Times New Roman" w:cs="Times New Roman"/>
          <w:sz w:val="28"/>
          <w:szCs w:val="28"/>
        </w:rPr>
        <w:t>“</w:t>
      </w:r>
      <w:r w:rsidRPr="00D03127">
        <w:rPr>
          <w:rFonts w:ascii="Times New Roman" w:eastAsia="方正仿宋_GBK" w:hAnsi="Times New Roman" w:cs="方正仿宋_GBK" w:hint="eastAsia"/>
          <w:sz w:val="28"/>
          <w:szCs w:val="28"/>
        </w:rPr>
        <w:t>三证合一</w:t>
      </w:r>
      <w:r w:rsidRPr="00D03127">
        <w:rPr>
          <w:rFonts w:ascii="Times New Roman" w:eastAsia="方正仿宋_GBK" w:hAnsi="Times New Roman" w:cs="Times New Roman"/>
          <w:sz w:val="28"/>
          <w:szCs w:val="28"/>
        </w:rPr>
        <w:t>”</w:t>
      </w:r>
      <w:r w:rsidRPr="00D03127">
        <w:rPr>
          <w:rFonts w:ascii="Times New Roman" w:eastAsia="方正仿宋_GBK" w:hAnsi="Times New Roman" w:cs="方正仿宋_GBK" w:hint="eastAsia"/>
          <w:sz w:val="28"/>
          <w:szCs w:val="28"/>
        </w:rPr>
        <w:t>的填写组织机构代码。</w:t>
      </w:r>
    </w:p>
    <w:p w:rsidR="009936BF" w:rsidRPr="00F2352A" w:rsidRDefault="009936BF" w:rsidP="00BF2C1E">
      <w:pPr>
        <w:adjustRightInd w:val="0"/>
        <w:snapToGrid w:val="0"/>
        <w:spacing w:line="312" w:lineRule="auto"/>
        <w:ind w:firstLineChars="200" w:firstLine="640"/>
        <w:rPr>
          <w:rFonts w:ascii="方正仿宋_GBK" w:eastAsia="方正仿宋_GBK" w:hAnsi="仿宋" w:cs="Times New Roman"/>
          <w:sz w:val="32"/>
          <w:szCs w:val="32"/>
        </w:rPr>
      </w:pPr>
    </w:p>
    <w:sectPr w:rsidR="009936BF" w:rsidRPr="00F2352A" w:rsidSect="00DB7EFB">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E7D" w:rsidRDefault="00762E7D" w:rsidP="00B76BDC">
      <w:pPr>
        <w:rPr>
          <w:rFonts w:cs="Times New Roman"/>
        </w:rPr>
      </w:pPr>
      <w:r>
        <w:rPr>
          <w:rFonts w:cs="Times New Roman"/>
        </w:rPr>
        <w:separator/>
      </w:r>
    </w:p>
  </w:endnote>
  <w:endnote w:type="continuationSeparator" w:id="0">
    <w:p w:rsidR="00762E7D" w:rsidRDefault="00762E7D" w:rsidP="00B76BD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方正超大字符集"/>
    <w:panose1 w:val="03000509000000000000"/>
    <w:charset w:val="86"/>
    <w:family w:val="script"/>
    <w:pitch w:val="fixed"/>
    <w:sig w:usb0="00000001" w:usb1="080E0000" w:usb2="00000010" w:usb3="00000000" w:csb0="00040000" w:csb1="00000000"/>
  </w:font>
  <w:font w:name="方正仿宋_GBK">
    <w:altName w:val="宋体-方正超大字符集"/>
    <w:panose1 w:val="03000509000000000000"/>
    <w:charset w:val="86"/>
    <w:family w:val="script"/>
    <w:pitch w:val="fixed"/>
    <w:sig w:usb0="00000001" w:usb1="080E0000" w:usb2="00000010" w:usb3="00000000" w:csb0="00040000" w:csb1="00000000"/>
  </w:font>
  <w:font w:name="方正黑体_GBK">
    <w:altName w:val="宋体-方正超大字符集"/>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方正超大字符集"/>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DA9" w:rsidRDefault="00E61DA9">
    <w:pPr>
      <w:pStyle w:val="a4"/>
    </w:pPr>
    <w:r w:rsidRPr="00F73910">
      <w:rPr>
        <w:rFonts w:ascii="Times New Roman" w:hAnsi="Times New Roman"/>
        <w:sz w:val="28"/>
        <w:szCs w:val="28"/>
      </w:rPr>
      <w:t>—</w:t>
    </w:r>
    <w:r w:rsidRPr="00F73910">
      <w:rPr>
        <w:rFonts w:ascii="Times New Roman" w:hAnsi="Times New Roman"/>
        <w:sz w:val="28"/>
        <w:szCs w:val="28"/>
      </w:rPr>
      <w:fldChar w:fldCharType="begin"/>
    </w:r>
    <w:r w:rsidRPr="00F73910">
      <w:rPr>
        <w:rFonts w:ascii="Times New Roman" w:hAnsi="Times New Roman"/>
        <w:sz w:val="28"/>
        <w:szCs w:val="28"/>
      </w:rPr>
      <w:instrText xml:space="preserve"> PAGE   \* MERGEFORMAT </w:instrText>
    </w:r>
    <w:r w:rsidRPr="00F73910">
      <w:rPr>
        <w:rFonts w:ascii="Times New Roman" w:hAnsi="Times New Roman"/>
        <w:sz w:val="28"/>
        <w:szCs w:val="28"/>
      </w:rPr>
      <w:fldChar w:fldCharType="separate"/>
    </w:r>
    <w:r w:rsidRPr="00B414C7">
      <w:rPr>
        <w:rFonts w:ascii="Times New Roman" w:hAnsi="Times New Roman"/>
        <w:noProof/>
        <w:sz w:val="28"/>
        <w:szCs w:val="28"/>
        <w:lang w:val="zh-CN"/>
      </w:rPr>
      <w:t>6</w:t>
    </w:r>
    <w:r w:rsidRPr="00F73910">
      <w:rPr>
        <w:rFonts w:ascii="Times New Roman" w:hAnsi="Times New Roman"/>
        <w:sz w:val="28"/>
        <w:szCs w:val="28"/>
      </w:rPr>
      <w:fldChar w:fldCharType="end"/>
    </w:r>
    <w:r w:rsidRPr="00F73910">
      <w:rPr>
        <w:rFonts w:ascii="Times New Roman" w:hAnsi="Times New Roman"/>
        <w:sz w:val="28"/>
        <w:szCs w:val="28"/>
      </w:rPr>
      <w:t>—</w:t>
    </w:r>
  </w:p>
  <w:p w:rsidR="00E61DA9" w:rsidRDefault="00E61DA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DA9" w:rsidRDefault="00E61DA9">
    <w:pPr>
      <w:pStyle w:val="a4"/>
      <w:jc w:val="right"/>
    </w:pPr>
    <w:r w:rsidRPr="00F73910">
      <w:rPr>
        <w:rFonts w:ascii="Times New Roman" w:hAnsi="Times New Roman"/>
        <w:sz w:val="28"/>
        <w:szCs w:val="28"/>
      </w:rPr>
      <w:t>—</w:t>
    </w:r>
    <w:r w:rsidRPr="00F73910">
      <w:rPr>
        <w:rFonts w:ascii="Times New Roman" w:hAnsi="Times New Roman"/>
        <w:sz w:val="28"/>
        <w:szCs w:val="28"/>
      </w:rPr>
      <w:fldChar w:fldCharType="begin"/>
    </w:r>
    <w:r w:rsidRPr="00F73910">
      <w:rPr>
        <w:rFonts w:ascii="Times New Roman" w:hAnsi="Times New Roman"/>
        <w:sz w:val="28"/>
        <w:szCs w:val="28"/>
      </w:rPr>
      <w:instrText xml:space="preserve"> PAGE   \* MERGEFORMAT </w:instrText>
    </w:r>
    <w:r w:rsidRPr="00F73910">
      <w:rPr>
        <w:rFonts w:ascii="Times New Roman" w:hAnsi="Times New Roman"/>
        <w:sz w:val="28"/>
        <w:szCs w:val="28"/>
      </w:rPr>
      <w:fldChar w:fldCharType="separate"/>
    </w:r>
    <w:r w:rsidR="00105E95" w:rsidRPr="00105E95">
      <w:rPr>
        <w:rFonts w:ascii="Times New Roman" w:hAnsi="Times New Roman"/>
        <w:noProof/>
        <w:sz w:val="28"/>
        <w:szCs w:val="28"/>
        <w:lang w:val="zh-CN"/>
      </w:rPr>
      <w:t>1</w:t>
    </w:r>
    <w:r w:rsidRPr="00F73910">
      <w:rPr>
        <w:rFonts w:ascii="Times New Roman" w:hAnsi="Times New Roman"/>
        <w:sz w:val="28"/>
        <w:szCs w:val="28"/>
      </w:rPr>
      <w:fldChar w:fldCharType="end"/>
    </w:r>
    <w:r w:rsidRPr="00F73910">
      <w:rPr>
        <w:rFonts w:ascii="Times New Roman" w:hAnsi="Times New Roman"/>
        <w:sz w:val="28"/>
        <w:szCs w:val="28"/>
      </w:rPr>
      <w:t>—</w:t>
    </w:r>
  </w:p>
  <w:p w:rsidR="00E61DA9" w:rsidRDefault="00E61DA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6BF" w:rsidRDefault="009936BF">
    <w:pPr>
      <w:pStyle w:val="a4"/>
      <w:jc w:val="right"/>
      <w:rPr>
        <w:rFonts w:cs="Times New Roman"/>
      </w:rPr>
    </w:pPr>
    <w:r w:rsidRPr="00F73910">
      <w:rPr>
        <w:rFonts w:ascii="Times New Roman" w:hAnsi="Times New Roman" w:cs="Times New Roman"/>
        <w:sz w:val="28"/>
        <w:szCs w:val="28"/>
      </w:rPr>
      <w:t>—</w:t>
    </w:r>
    <w:r w:rsidR="0021254D" w:rsidRPr="00F73910">
      <w:rPr>
        <w:rFonts w:ascii="Times New Roman" w:hAnsi="Times New Roman" w:cs="Times New Roman"/>
        <w:sz w:val="28"/>
        <w:szCs w:val="28"/>
      </w:rPr>
      <w:fldChar w:fldCharType="begin"/>
    </w:r>
    <w:r w:rsidRPr="00F73910">
      <w:rPr>
        <w:rFonts w:ascii="Times New Roman" w:hAnsi="Times New Roman" w:cs="Times New Roman"/>
        <w:sz w:val="28"/>
        <w:szCs w:val="28"/>
      </w:rPr>
      <w:instrText xml:space="preserve"> PAGE   \* MERGEFORMAT </w:instrText>
    </w:r>
    <w:r w:rsidR="0021254D" w:rsidRPr="00F73910">
      <w:rPr>
        <w:rFonts w:ascii="Times New Roman" w:hAnsi="Times New Roman" w:cs="Times New Roman"/>
        <w:sz w:val="28"/>
        <w:szCs w:val="28"/>
      </w:rPr>
      <w:fldChar w:fldCharType="separate"/>
    </w:r>
    <w:r w:rsidR="00105E95" w:rsidRPr="00105E95">
      <w:rPr>
        <w:rFonts w:ascii="Times New Roman" w:hAnsi="Times New Roman" w:cs="Times New Roman"/>
        <w:noProof/>
        <w:sz w:val="28"/>
        <w:szCs w:val="28"/>
        <w:lang w:val="zh-CN"/>
      </w:rPr>
      <w:t>8</w:t>
    </w:r>
    <w:r w:rsidR="0021254D" w:rsidRPr="00F73910">
      <w:rPr>
        <w:rFonts w:ascii="Times New Roman" w:hAnsi="Times New Roman" w:cs="Times New Roman"/>
        <w:sz w:val="28"/>
        <w:szCs w:val="28"/>
      </w:rPr>
      <w:fldChar w:fldCharType="end"/>
    </w:r>
    <w:r w:rsidRPr="00F73910">
      <w:rPr>
        <w:rFonts w:ascii="Times New Roman" w:hAnsi="Times New Roman" w:cs="Times New Roman"/>
        <w:sz w:val="28"/>
        <w:szCs w:val="28"/>
      </w:rPr>
      <w:t>—</w:t>
    </w:r>
  </w:p>
  <w:p w:rsidR="009936BF" w:rsidRDefault="009936BF">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E7D" w:rsidRDefault="00762E7D" w:rsidP="00B76BDC">
      <w:pPr>
        <w:rPr>
          <w:rFonts w:cs="Times New Roman"/>
        </w:rPr>
      </w:pPr>
      <w:r>
        <w:rPr>
          <w:rFonts w:cs="Times New Roman"/>
        </w:rPr>
        <w:separator/>
      </w:r>
    </w:p>
  </w:footnote>
  <w:footnote w:type="continuationSeparator" w:id="0">
    <w:p w:rsidR="00762E7D" w:rsidRDefault="00762E7D" w:rsidP="00B76BD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6BF" w:rsidRDefault="009936BF" w:rsidP="00230A0C">
    <w:pPr>
      <w:pStyle w:val="a3"/>
      <w:pBdr>
        <w:bottom w:val="none" w:sz="0" w:space="0" w:color="auto"/>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946B5"/>
    <w:multiLevelType w:val="singleLevel"/>
    <w:tmpl w:val="A20946B5"/>
    <w:lvl w:ilvl="0">
      <w:start w:val="2"/>
      <w:numFmt w:val="decimal"/>
      <w:suff w:val="nothing"/>
      <w:lvlText w:val="%1、"/>
      <w:lvlJc w:val="left"/>
    </w:lvl>
  </w:abstractNum>
  <w:abstractNum w:abstractNumId="1">
    <w:nsid w:val="A71AB4E4"/>
    <w:multiLevelType w:val="singleLevel"/>
    <w:tmpl w:val="A71AB4E4"/>
    <w:lvl w:ilvl="0">
      <w:start w:val="1"/>
      <w:numFmt w:val="decimal"/>
      <w:suff w:val="nothing"/>
      <w:lvlText w:val="%1、"/>
      <w:lvlJc w:val="left"/>
    </w:lvl>
  </w:abstractNum>
  <w:abstractNum w:abstractNumId="2">
    <w:nsid w:val="0EDA0BE5"/>
    <w:multiLevelType w:val="singleLevel"/>
    <w:tmpl w:val="0EDA0BE5"/>
    <w:lvl w:ilvl="0">
      <w:start w:val="1"/>
      <w:numFmt w:val="chineseCounting"/>
      <w:suff w:val="nothing"/>
      <w:lvlText w:val="%1、"/>
      <w:lvlJc w:val="left"/>
      <w:rPr>
        <w:rFonts w:hint="eastAsia"/>
      </w:rPr>
    </w:lvl>
  </w:abstractNum>
  <w:abstractNum w:abstractNumId="3">
    <w:nsid w:val="1A17185C"/>
    <w:multiLevelType w:val="multilevel"/>
    <w:tmpl w:val="1A17185C"/>
    <w:lvl w:ilvl="0">
      <w:numFmt w:val="bullet"/>
      <w:lvlText w:val="□"/>
      <w:lvlJc w:val="left"/>
      <w:pPr>
        <w:ind w:left="252" w:hanging="360"/>
      </w:pPr>
      <w:rPr>
        <w:rFonts w:ascii="仿宋" w:eastAsia="仿宋" w:hAnsi="仿宋" w:hint="eastAsia"/>
      </w:rPr>
    </w:lvl>
    <w:lvl w:ilvl="1">
      <w:start w:val="1"/>
      <w:numFmt w:val="bullet"/>
      <w:lvlText w:val=""/>
      <w:lvlJc w:val="left"/>
      <w:pPr>
        <w:ind w:left="732" w:hanging="420"/>
      </w:pPr>
      <w:rPr>
        <w:rFonts w:ascii="Wingdings" w:hAnsi="Wingdings" w:hint="default"/>
      </w:rPr>
    </w:lvl>
    <w:lvl w:ilvl="2">
      <w:start w:val="1"/>
      <w:numFmt w:val="bullet"/>
      <w:lvlText w:val=""/>
      <w:lvlJc w:val="left"/>
      <w:pPr>
        <w:ind w:left="1152" w:hanging="420"/>
      </w:pPr>
      <w:rPr>
        <w:rFonts w:ascii="Wingdings" w:hAnsi="Wingdings" w:cs="Wingdings" w:hint="default"/>
      </w:rPr>
    </w:lvl>
    <w:lvl w:ilvl="3">
      <w:start w:val="1"/>
      <w:numFmt w:val="bullet"/>
      <w:lvlText w:val=""/>
      <w:lvlJc w:val="left"/>
      <w:pPr>
        <w:ind w:left="1572" w:hanging="420"/>
      </w:pPr>
      <w:rPr>
        <w:rFonts w:ascii="Wingdings" w:hAnsi="Wingdings" w:cs="Wingdings" w:hint="default"/>
      </w:rPr>
    </w:lvl>
    <w:lvl w:ilvl="4">
      <w:start w:val="1"/>
      <w:numFmt w:val="bullet"/>
      <w:lvlText w:val=""/>
      <w:lvlJc w:val="left"/>
      <w:pPr>
        <w:ind w:left="1992" w:hanging="420"/>
      </w:pPr>
      <w:rPr>
        <w:rFonts w:ascii="Wingdings" w:hAnsi="Wingdings" w:cs="Wingdings" w:hint="default"/>
      </w:rPr>
    </w:lvl>
    <w:lvl w:ilvl="5">
      <w:start w:val="1"/>
      <w:numFmt w:val="bullet"/>
      <w:lvlText w:val=""/>
      <w:lvlJc w:val="left"/>
      <w:pPr>
        <w:ind w:left="2412" w:hanging="420"/>
      </w:pPr>
      <w:rPr>
        <w:rFonts w:ascii="Wingdings" w:hAnsi="Wingdings" w:cs="Wingdings" w:hint="default"/>
      </w:rPr>
    </w:lvl>
    <w:lvl w:ilvl="6">
      <w:start w:val="1"/>
      <w:numFmt w:val="bullet"/>
      <w:lvlText w:val=""/>
      <w:lvlJc w:val="left"/>
      <w:pPr>
        <w:ind w:left="2832" w:hanging="420"/>
      </w:pPr>
      <w:rPr>
        <w:rFonts w:ascii="Wingdings" w:hAnsi="Wingdings" w:cs="Wingdings" w:hint="default"/>
      </w:rPr>
    </w:lvl>
    <w:lvl w:ilvl="7">
      <w:start w:val="1"/>
      <w:numFmt w:val="bullet"/>
      <w:lvlText w:val=""/>
      <w:lvlJc w:val="left"/>
      <w:pPr>
        <w:ind w:left="3252" w:hanging="420"/>
      </w:pPr>
      <w:rPr>
        <w:rFonts w:ascii="Wingdings" w:hAnsi="Wingdings" w:cs="Wingdings" w:hint="default"/>
      </w:rPr>
    </w:lvl>
    <w:lvl w:ilvl="8">
      <w:start w:val="1"/>
      <w:numFmt w:val="bullet"/>
      <w:lvlText w:val=""/>
      <w:lvlJc w:val="left"/>
      <w:pPr>
        <w:ind w:left="3672" w:hanging="420"/>
      </w:pPr>
      <w:rPr>
        <w:rFonts w:ascii="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BDC"/>
    <w:rsid w:val="000274D7"/>
    <w:rsid w:val="00073AFB"/>
    <w:rsid w:val="00087C28"/>
    <w:rsid w:val="000B342A"/>
    <w:rsid w:val="000D3EEA"/>
    <w:rsid w:val="0010071F"/>
    <w:rsid w:val="00101FA1"/>
    <w:rsid w:val="00105E95"/>
    <w:rsid w:val="001845C8"/>
    <w:rsid w:val="001E30EC"/>
    <w:rsid w:val="001F367E"/>
    <w:rsid w:val="0021254D"/>
    <w:rsid w:val="00230A0C"/>
    <w:rsid w:val="0023194E"/>
    <w:rsid w:val="00250B22"/>
    <w:rsid w:val="00257EAB"/>
    <w:rsid w:val="002724C3"/>
    <w:rsid w:val="00275031"/>
    <w:rsid w:val="002975D2"/>
    <w:rsid w:val="002C64BD"/>
    <w:rsid w:val="002F372C"/>
    <w:rsid w:val="00306B50"/>
    <w:rsid w:val="00331E4A"/>
    <w:rsid w:val="003407C6"/>
    <w:rsid w:val="00372229"/>
    <w:rsid w:val="003C0C2F"/>
    <w:rsid w:val="003C5B98"/>
    <w:rsid w:val="003C6743"/>
    <w:rsid w:val="003C7EE0"/>
    <w:rsid w:val="003E33AC"/>
    <w:rsid w:val="004015FF"/>
    <w:rsid w:val="004122C9"/>
    <w:rsid w:val="00430BA6"/>
    <w:rsid w:val="00464E80"/>
    <w:rsid w:val="00465CA6"/>
    <w:rsid w:val="00465CF5"/>
    <w:rsid w:val="004808E8"/>
    <w:rsid w:val="00491484"/>
    <w:rsid w:val="004E42A9"/>
    <w:rsid w:val="00501308"/>
    <w:rsid w:val="0051494F"/>
    <w:rsid w:val="00531ED5"/>
    <w:rsid w:val="00540EEE"/>
    <w:rsid w:val="00543EA5"/>
    <w:rsid w:val="005527CC"/>
    <w:rsid w:val="00566B23"/>
    <w:rsid w:val="00595D20"/>
    <w:rsid w:val="005A0C04"/>
    <w:rsid w:val="005E451B"/>
    <w:rsid w:val="005E7B3A"/>
    <w:rsid w:val="005F0A89"/>
    <w:rsid w:val="006128B4"/>
    <w:rsid w:val="00642316"/>
    <w:rsid w:val="00645708"/>
    <w:rsid w:val="00653878"/>
    <w:rsid w:val="006718B5"/>
    <w:rsid w:val="006758B4"/>
    <w:rsid w:val="00680BFA"/>
    <w:rsid w:val="00694957"/>
    <w:rsid w:val="006B0EBC"/>
    <w:rsid w:val="006B1BDF"/>
    <w:rsid w:val="006C0926"/>
    <w:rsid w:val="006C71BE"/>
    <w:rsid w:val="006D7BEF"/>
    <w:rsid w:val="00701AAA"/>
    <w:rsid w:val="007157E4"/>
    <w:rsid w:val="00762E7D"/>
    <w:rsid w:val="007714A6"/>
    <w:rsid w:val="007879E8"/>
    <w:rsid w:val="00792845"/>
    <w:rsid w:val="007A72AF"/>
    <w:rsid w:val="007F00EA"/>
    <w:rsid w:val="00803D7F"/>
    <w:rsid w:val="00835CD8"/>
    <w:rsid w:val="00844FC6"/>
    <w:rsid w:val="008876EE"/>
    <w:rsid w:val="00892277"/>
    <w:rsid w:val="008D4F8E"/>
    <w:rsid w:val="008E13E2"/>
    <w:rsid w:val="009247F4"/>
    <w:rsid w:val="00930B49"/>
    <w:rsid w:val="009526B5"/>
    <w:rsid w:val="009535F7"/>
    <w:rsid w:val="00964F2C"/>
    <w:rsid w:val="009936BF"/>
    <w:rsid w:val="009A4631"/>
    <w:rsid w:val="009B4C6C"/>
    <w:rsid w:val="009C0D6B"/>
    <w:rsid w:val="00A10D4B"/>
    <w:rsid w:val="00A13BF2"/>
    <w:rsid w:val="00A313ED"/>
    <w:rsid w:val="00A32F8B"/>
    <w:rsid w:val="00A3694A"/>
    <w:rsid w:val="00A4347F"/>
    <w:rsid w:val="00A47399"/>
    <w:rsid w:val="00A70AC1"/>
    <w:rsid w:val="00A72C92"/>
    <w:rsid w:val="00A81060"/>
    <w:rsid w:val="00A81547"/>
    <w:rsid w:val="00A87E13"/>
    <w:rsid w:val="00A95D7E"/>
    <w:rsid w:val="00AA2AD5"/>
    <w:rsid w:val="00AD25E5"/>
    <w:rsid w:val="00AF0288"/>
    <w:rsid w:val="00B02DBE"/>
    <w:rsid w:val="00B26D82"/>
    <w:rsid w:val="00B414C7"/>
    <w:rsid w:val="00B52904"/>
    <w:rsid w:val="00B54BD6"/>
    <w:rsid w:val="00B54E32"/>
    <w:rsid w:val="00B76BDC"/>
    <w:rsid w:val="00B77161"/>
    <w:rsid w:val="00B85F07"/>
    <w:rsid w:val="00BB68C6"/>
    <w:rsid w:val="00BD1B10"/>
    <w:rsid w:val="00BE0495"/>
    <w:rsid w:val="00BE169A"/>
    <w:rsid w:val="00BF14FE"/>
    <w:rsid w:val="00BF1E24"/>
    <w:rsid w:val="00BF2C1E"/>
    <w:rsid w:val="00C03972"/>
    <w:rsid w:val="00C0650E"/>
    <w:rsid w:val="00C25C1A"/>
    <w:rsid w:val="00C416AB"/>
    <w:rsid w:val="00C56069"/>
    <w:rsid w:val="00C561A0"/>
    <w:rsid w:val="00C56E26"/>
    <w:rsid w:val="00C67908"/>
    <w:rsid w:val="00C71DF8"/>
    <w:rsid w:val="00C73F6B"/>
    <w:rsid w:val="00C7441D"/>
    <w:rsid w:val="00C77A23"/>
    <w:rsid w:val="00C93B13"/>
    <w:rsid w:val="00CB1E34"/>
    <w:rsid w:val="00CC0834"/>
    <w:rsid w:val="00D03127"/>
    <w:rsid w:val="00D0481F"/>
    <w:rsid w:val="00D278FD"/>
    <w:rsid w:val="00D73B52"/>
    <w:rsid w:val="00DB7EFB"/>
    <w:rsid w:val="00DC1B72"/>
    <w:rsid w:val="00DF2F3B"/>
    <w:rsid w:val="00E2191C"/>
    <w:rsid w:val="00E23556"/>
    <w:rsid w:val="00E31C0B"/>
    <w:rsid w:val="00E412E0"/>
    <w:rsid w:val="00E61DA9"/>
    <w:rsid w:val="00E64AFC"/>
    <w:rsid w:val="00EA3542"/>
    <w:rsid w:val="00EA40EC"/>
    <w:rsid w:val="00EC52AA"/>
    <w:rsid w:val="00EE0840"/>
    <w:rsid w:val="00EF6393"/>
    <w:rsid w:val="00EF7B5A"/>
    <w:rsid w:val="00F121A5"/>
    <w:rsid w:val="00F2352A"/>
    <w:rsid w:val="00F255C6"/>
    <w:rsid w:val="00F267C4"/>
    <w:rsid w:val="00F539B1"/>
    <w:rsid w:val="00F578A9"/>
    <w:rsid w:val="00F73910"/>
    <w:rsid w:val="00F87159"/>
    <w:rsid w:val="00FB6356"/>
    <w:rsid w:val="00FD0D06"/>
    <w:rsid w:val="00FD2CD4"/>
    <w:rsid w:val="00FE6F9C"/>
    <w:rsid w:val="00FF7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0E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76BD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B76BDC"/>
    <w:rPr>
      <w:sz w:val="18"/>
      <w:szCs w:val="18"/>
    </w:rPr>
  </w:style>
  <w:style w:type="paragraph" w:styleId="a4">
    <w:name w:val="footer"/>
    <w:basedOn w:val="a"/>
    <w:link w:val="Char0"/>
    <w:uiPriority w:val="99"/>
    <w:rsid w:val="00B76BDC"/>
    <w:pPr>
      <w:tabs>
        <w:tab w:val="center" w:pos="4153"/>
        <w:tab w:val="right" w:pos="8306"/>
      </w:tabs>
      <w:snapToGrid w:val="0"/>
      <w:jc w:val="left"/>
    </w:pPr>
    <w:rPr>
      <w:sz w:val="18"/>
      <w:szCs w:val="18"/>
    </w:rPr>
  </w:style>
  <w:style w:type="character" w:customStyle="1" w:styleId="Char0">
    <w:name w:val="页脚 Char"/>
    <w:link w:val="a4"/>
    <w:uiPriority w:val="99"/>
    <w:locked/>
    <w:rsid w:val="00B76BDC"/>
    <w:rPr>
      <w:sz w:val="18"/>
      <w:szCs w:val="18"/>
    </w:rPr>
  </w:style>
  <w:style w:type="character" w:customStyle="1" w:styleId="NormalCharacter">
    <w:name w:val="NormalCharacter"/>
    <w:uiPriority w:val="99"/>
    <w:rsid w:val="00A70AC1"/>
  </w:style>
  <w:style w:type="paragraph" w:customStyle="1" w:styleId="1">
    <w:name w:val="标题1"/>
    <w:basedOn w:val="a"/>
    <w:next w:val="a"/>
    <w:uiPriority w:val="99"/>
    <w:rsid w:val="008D4F8E"/>
    <w:pPr>
      <w:tabs>
        <w:tab w:val="left" w:pos="9193"/>
        <w:tab w:val="left" w:pos="9827"/>
      </w:tabs>
      <w:autoSpaceDE w:val="0"/>
      <w:autoSpaceDN w:val="0"/>
      <w:snapToGrid w:val="0"/>
      <w:spacing w:line="700" w:lineRule="atLeast"/>
      <w:ind w:firstLineChars="200" w:firstLine="640"/>
      <w:jc w:val="center"/>
    </w:pPr>
    <w:rPr>
      <w:rFonts w:ascii="Times New Roman" w:eastAsia="方正小标宋_GBK" w:hAnsi="Times New Roman" w:cs="Times New Roman"/>
      <w:kern w:val="0"/>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40</Pages>
  <Words>1749</Words>
  <Characters>9971</Characters>
  <Application>Microsoft Office Word</Application>
  <DocSecurity>0</DocSecurity>
  <Lines>83</Lines>
  <Paragraphs>23</Paragraphs>
  <ScaleCrop>false</ScaleCrop>
  <Company>Microsoft</Company>
  <LinksUpToDate>false</LinksUpToDate>
  <CharactersWithSpaces>11697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赵云开</dc:creator>
  <cp:keywords/>
  <dc:description/>
  <cp:lastModifiedBy>胡家林</cp:lastModifiedBy>
  <cp:revision>26</cp:revision>
  <cp:lastPrinted>2021-10-12T07:18:00Z</cp:lastPrinted>
  <dcterms:created xsi:type="dcterms:W3CDTF">2021-09-14T01:21:00Z</dcterms:created>
  <dcterms:modified xsi:type="dcterms:W3CDTF">2021-10-13T03:16:00Z</dcterms:modified>
</cp:coreProperties>
</file>