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7" w:rsidRDefault="00E925C7">
      <w:pPr>
        <w:spacing w:line="560" w:lineRule="exac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bookmarkEnd w:id="0"/>
    </w:p>
    <w:p w:rsidR="00E925C7" w:rsidRDefault="00AA455A">
      <w:pPr>
        <w:spacing w:line="560" w:lineRule="exac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附件1</w:t>
      </w:r>
    </w:p>
    <w:p w:rsidR="00E925C7" w:rsidRDefault="00AA455A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征求意见单位名单</w:t>
      </w:r>
    </w:p>
    <w:p w:rsidR="00E925C7" w:rsidRDefault="00E925C7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E925C7" w:rsidRDefault="00E925C7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30"/>
          <w:szCs w:val="30"/>
        </w:rPr>
      </w:pP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生态环境部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农业农村部渔业渔政管理局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各设区市生态环境局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江苏省水利厅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江苏省农业农村厅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生态环境部南京环境科学研究所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江苏省质量和标准化研究院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江苏省水产技术推广总站</w:t>
      </w:r>
    </w:p>
    <w:p w:rsidR="0034377D" w:rsidRDefault="0034377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江苏省海洋水产研究所</w:t>
      </w:r>
    </w:p>
    <w:p w:rsidR="00A66589" w:rsidRDefault="00A66589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中国水产科学研究院淡水渔业研究中心</w:t>
      </w:r>
    </w:p>
    <w:p w:rsidR="00A66589" w:rsidRPr="00A66589" w:rsidRDefault="00A66589" w:rsidP="00A66589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天津市水产研究所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江苏省环保集团</w:t>
      </w:r>
      <w:r w:rsidR="00A66589">
        <w:rPr>
          <w:rFonts w:ascii="Times New Roman" w:eastAsia="方正仿宋_GBK" w:hAnsi="Times New Roman" w:cs="Times New Roman" w:hint="eastAsia"/>
          <w:sz w:val="30"/>
          <w:szCs w:val="30"/>
        </w:rPr>
        <w:t>有限公司</w:t>
      </w:r>
    </w:p>
    <w:p w:rsidR="00A66589" w:rsidRDefault="00A66589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省农垦集团</w:t>
      </w:r>
    </w:p>
    <w:p w:rsidR="00A66589" w:rsidRDefault="00A66589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省沿海集团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南京大学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江苏海洋大学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江苏农林职业技术学院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镇江华夏检测技术有限公司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南京市</w:t>
      </w:r>
      <w:proofErr w:type="gramStart"/>
      <w:r>
        <w:rPr>
          <w:rFonts w:ascii="Times New Roman" w:eastAsia="方正仿宋_GBK" w:hAnsi="Times New Roman" w:cs="Times New Roman" w:hint="eastAsia"/>
          <w:sz w:val="30"/>
          <w:szCs w:val="30"/>
        </w:rPr>
        <w:t>六合区西门</w:t>
      </w:r>
      <w:proofErr w:type="gramEnd"/>
      <w:r>
        <w:rPr>
          <w:rFonts w:ascii="Times New Roman" w:eastAsia="方正仿宋_GBK" w:hAnsi="Times New Roman" w:cs="Times New Roman" w:hint="eastAsia"/>
          <w:sz w:val="30"/>
          <w:szCs w:val="30"/>
        </w:rPr>
        <w:t>农场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lastRenderedPageBreak/>
        <w:t>高淳区青松水产专业合作社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无锡甘露青鱼水产专业合作社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江阴市徐霞客水产研究所有限公司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徐州市</w:t>
      </w:r>
      <w:proofErr w:type="gramStart"/>
      <w:r>
        <w:rPr>
          <w:rFonts w:ascii="Times New Roman" w:eastAsia="方正仿宋_GBK" w:hAnsi="Times New Roman" w:cs="Times New Roman" w:hint="eastAsia"/>
          <w:sz w:val="30"/>
          <w:szCs w:val="30"/>
        </w:rPr>
        <w:t>铜山区</w:t>
      </w:r>
      <w:proofErr w:type="gramEnd"/>
      <w:r>
        <w:rPr>
          <w:rFonts w:ascii="Times New Roman" w:eastAsia="方正仿宋_GBK" w:hAnsi="Times New Roman" w:cs="Times New Roman" w:hint="eastAsia"/>
          <w:sz w:val="30"/>
          <w:szCs w:val="30"/>
        </w:rPr>
        <w:t>万丰渔业专业合作社</w:t>
      </w:r>
    </w:p>
    <w:p w:rsidR="006E3042" w:rsidRDefault="006E304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江苏省新沂现代渔业产业园区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常州市金坛区皓立农业科技有限公司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常州市武进水产养殖场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苏州市相城区国家现代农业示范园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苏州市阳澄湖生态高效渔业发展有限公司</w:t>
      </w:r>
    </w:p>
    <w:p w:rsidR="006E3042" w:rsidRDefault="006E304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苏州市水产研究所有限公司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张家港市鸿</w:t>
      </w:r>
      <w:proofErr w:type="gramStart"/>
      <w:r>
        <w:rPr>
          <w:rFonts w:ascii="Times New Roman" w:eastAsia="方正仿宋_GBK" w:hAnsi="Times New Roman" w:cs="Times New Roman" w:hint="eastAsia"/>
          <w:sz w:val="30"/>
          <w:szCs w:val="30"/>
        </w:rPr>
        <w:t>屹</w:t>
      </w:r>
      <w:proofErr w:type="gramEnd"/>
      <w:r>
        <w:rPr>
          <w:rFonts w:ascii="Times New Roman" w:eastAsia="方正仿宋_GBK" w:hAnsi="Times New Roman" w:cs="Times New Roman" w:hint="eastAsia"/>
          <w:sz w:val="30"/>
          <w:szCs w:val="30"/>
        </w:rPr>
        <w:t>水产养殖有限公司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南通市通州区水产养殖场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海门市长江芦荡养殖场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江苏省如东现代渔业产业园区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启东市黄海滩涂有限公司</w:t>
      </w:r>
    </w:p>
    <w:p w:rsidR="0034377D" w:rsidRDefault="0034377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 w:rsidRPr="0034377D">
        <w:rPr>
          <w:rFonts w:ascii="Times New Roman" w:eastAsia="方正仿宋_GBK" w:hAnsi="Times New Roman" w:cs="Times New Roman" w:hint="eastAsia"/>
          <w:sz w:val="30"/>
          <w:szCs w:val="30"/>
        </w:rPr>
        <w:t>连云港市海洋与渔业发展促进中心</w:t>
      </w:r>
    </w:p>
    <w:p w:rsidR="0034377D" w:rsidRPr="0034377D" w:rsidRDefault="0034377D" w:rsidP="0034377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江苏省连云港市连云区东辛农场水产公司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淮安市科苑渔业发展有限公司</w:t>
      </w:r>
    </w:p>
    <w:p w:rsidR="0034377D" w:rsidRDefault="0034377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中科院水生所淮安研究中心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盐城正荣生态渔业有限公司</w:t>
      </w:r>
    </w:p>
    <w:p w:rsidR="0034377D" w:rsidRDefault="0034377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建湖九龙口大闸蟹有限公司</w:t>
      </w:r>
    </w:p>
    <w:p w:rsidR="0034377D" w:rsidRDefault="0034377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盐城市盐都区水产养殖场</w:t>
      </w:r>
    </w:p>
    <w:p w:rsidR="0034377D" w:rsidRDefault="0034377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滨海县水产养殖场</w:t>
      </w:r>
    </w:p>
    <w:p w:rsidR="00097FB8" w:rsidRDefault="00097FB8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 w:rsidRPr="00097FB8">
        <w:rPr>
          <w:rFonts w:ascii="Times New Roman" w:eastAsia="方正仿宋_GBK" w:hAnsi="Times New Roman" w:cs="Times New Roman" w:hint="eastAsia"/>
          <w:sz w:val="30"/>
          <w:szCs w:val="30"/>
        </w:rPr>
        <w:t>响水县腾越水产养殖有限公司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lastRenderedPageBreak/>
        <w:t>扬州市江都区</w:t>
      </w:r>
      <w:proofErr w:type="gramStart"/>
      <w:r>
        <w:rPr>
          <w:rFonts w:ascii="Times New Roman" w:eastAsia="方正仿宋_GBK" w:hAnsi="Times New Roman" w:cs="Times New Roman" w:hint="eastAsia"/>
          <w:sz w:val="30"/>
          <w:szCs w:val="30"/>
        </w:rPr>
        <w:t>渌</w:t>
      </w:r>
      <w:proofErr w:type="gramEnd"/>
      <w:r>
        <w:rPr>
          <w:rFonts w:ascii="Times New Roman" w:eastAsia="方正仿宋_GBK" w:hAnsi="Times New Roman" w:cs="Times New Roman" w:hint="eastAsia"/>
          <w:sz w:val="30"/>
          <w:szCs w:val="30"/>
        </w:rPr>
        <w:t>洋湖水产养殖场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扬州江之源生态农业有限公司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镇江大成渔业发展有限公司</w:t>
      </w:r>
    </w:p>
    <w:p w:rsidR="006E3042" w:rsidRDefault="006E304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镇江</w:t>
      </w:r>
      <w:proofErr w:type="gramStart"/>
      <w:r>
        <w:rPr>
          <w:rFonts w:ascii="Times New Roman" w:eastAsia="方正仿宋_GBK" w:hAnsi="Times New Roman" w:cs="Times New Roman" w:hint="eastAsia"/>
          <w:sz w:val="30"/>
          <w:szCs w:val="30"/>
        </w:rPr>
        <w:t>江</w:t>
      </w:r>
      <w:proofErr w:type="gramEnd"/>
      <w:r>
        <w:rPr>
          <w:rFonts w:ascii="Times New Roman" w:eastAsia="方正仿宋_GBK" w:hAnsi="Times New Roman" w:cs="Times New Roman" w:hint="eastAsia"/>
          <w:sz w:val="30"/>
          <w:szCs w:val="30"/>
        </w:rPr>
        <w:t>之源渔业科技有限公司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泰兴市江源农牧有限公司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泰州市高港区</w:t>
      </w:r>
      <w:proofErr w:type="gramStart"/>
      <w:r>
        <w:rPr>
          <w:rFonts w:ascii="Times New Roman" w:eastAsia="方正仿宋_GBK" w:hAnsi="Times New Roman" w:cs="Times New Roman" w:hint="eastAsia"/>
          <w:sz w:val="30"/>
          <w:szCs w:val="30"/>
        </w:rPr>
        <w:t>江鲜州河蟹</w:t>
      </w:r>
      <w:proofErr w:type="gramEnd"/>
      <w:r>
        <w:rPr>
          <w:rFonts w:ascii="Times New Roman" w:eastAsia="方正仿宋_GBK" w:hAnsi="Times New Roman" w:cs="Times New Roman" w:hint="eastAsia"/>
          <w:sz w:val="30"/>
          <w:szCs w:val="30"/>
        </w:rPr>
        <w:t>生态养殖中心</w:t>
      </w:r>
    </w:p>
    <w:p w:rsidR="006E3042" w:rsidRDefault="006E3042" w:rsidP="006E304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江苏红膏大闸蟹有限公司</w:t>
      </w:r>
    </w:p>
    <w:p w:rsidR="006E3042" w:rsidRDefault="006E3042" w:rsidP="006E304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兴化市板桥故里水产品养殖有限公司</w:t>
      </w:r>
    </w:p>
    <w:p w:rsidR="006E3042" w:rsidRDefault="006E3042" w:rsidP="006E304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泰州市高港区</w:t>
      </w:r>
      <w:proofErr w:type="gramStart"/>
      <w:r>
        <w:rPr>
          <w:rFonts w:ascii="Times New Roman" w:eastAsia="方正仿宋_GBK" w:hAnsi="Times New Roman" w:cs="Times New Roman" w:hint="eastAsia"/>
          <w:sz w:val="30"/>
          <w:szCs w:val="30"/>
        </w:rPr>
        <w:t>江鲜州河蟹</w:t>
      </w:r>
      <w:proofErr w:type="gramEnd"/>
      <w:r>
        <w:rPr>
          <w:rFonts w:ascii="Times New Roman" w:eastAsia="方正仿宋_GBK" w:hAnsi="Times New Roman" w:cs="Times New Roman" w:hint="eastAsia"/>
          <w:sz w:val="30"/>
          <w:szCs w:val="30"/>
        </w:rPr>
        <w:t>生态养殖中心</w:t>
      </w:r>
    </w:p>
    <w:p w:rsidR="00E925C7" w:rsidRDefault="00AA455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宿迁</w:t>
      </w:r>
      <w:proofErr w:type="gramStart"/>
      <w:r>
        <w:rPr>
          <w:rFonts w:ascii="Times New Roman" w:eastAsia="方正仿宋_GBK" w:hAnsi="Times New Roman" w:cs="Times New Roman" w:hint="eastAsia"/>
          <w:sz w:val="30"/>
          <w:szCs w:val="30"/>
        </w:rPr>
        <w:t>市苏渔水产</w:t>
      </w:r>
      <w:proofErr w:type="gramEnd"/>
      <w:r>
        <w:rPr>
          <w:rFonts w:ascii="Times New Roman" w:eastAsia="方正仿宋_GBK" w:hAnsi="Times New Roman" w:cs="Times New Roman" w:hint="eastAsia"/>
          <w:sz w:val="30"/>
          <w:szCs w:val="30"/>
        </w:rPr>
        <w:t>科技有限公司</w:t>
      </w:r>
    </w:p>
    <w:p w:rsidR="006E3042" w:rsidRDefault="006E304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宿迁市湖滨新区骆马湖水产养殖场</w:t>
      </w:r>
    </w:p>
    <w:p w:rsidR="00E925C7" w:rsidRDefault="00E925C7"/>
    <w:sectPr w:rsidR="00E925C7" w:rsidSect="00E925C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F6" w:rsidRDefault="007B54F6" w:rsidP="004B4D4F">
      <w:r>
        <w:separator/>
      </w:r>
    </w:p>
  </w:endnote>
  <w:endnote w:type="continuationSeparator" w:id="0">
    <w:p w:rsidR="007B54F6" w:rsidRDefault="007B54F6" w:rsidP="004B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汉鼎简大宋">
    <w:altName w:val="新宋体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E264FC63-0429-4BEA-92D7-BA3CC6AF7946}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  <w:embedRegular r:id="rId2" w:subsetted="1" w:fontKey="{F6C60781-7F12-451C-B5D9-56B87D80DB87}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F6" w:rsidRDefault="007B54F6" w:rsidP="004B4D4F">
      <w:r>
        <w:separator/>
      </w:r>
    </w:p>
  </w:footnote>
  <w:footnote w:type="continuationSeparator" w:id="0">
    <w:p w:rsidR="007B54F6" w:rsidRDefault="007B54F6" w:rsidP="004B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13"/>
    <w:multiLevelType w:val="multilevel"/>
    <w:tmpl w:val="06E243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2E4D"/>
    <w:rsid w:val="00036C2D"/>
    <w:rsid w:val="00097FB8"/>
    <w:rsid w:val="00262165"/>
    <w:rsid w:val="00296E88"/>
    <w:rsid w:val="002B54AA"/>
    <w:rsid w:val="0034377D"/>
    <w:rsid w:val="00394820"/>
    <w:rsid w:val="004B4D4F"/>
    <w:rsid w:val="006E3042"/>
    <w:rsid w:val="007B54F6"/>
    <w:rsid w:val="008E117B"/>
    <w:rsid w:val="009402AB"/>
    <w:rsid w:val="00A66589"/>
    <w:rsid w:val="00A73DCA"/>
    <w:rsid w:val="00AA455A"/>
    <w:rsid w:val="00CF3584"/>
    <w:rsid w:val="00DB0F9F"/>
    <w:rsid w:val="00DE2E4D"/>
    <w:rsid w:val="00E925C7"/>
    <w:rsid w:val="00EA032C"/>
    <w:rsid w:val="00F87337"/>
    <w:rsid w:val="17332D3E"/>
    <w:rsid w:val="36747742"/>
    <w:rsid w:val="38A42514"/>
    <w:rsid w:val="4E572844"/>
    <w:rsid w:val="51D94F25"/>
    <w:rsid w:val="52552837"/>
    <w:rsid w:val="532F08B2"/>
    <w:rsid w:val="63B65E5F"/>
    <w:rsid w:val="6D2C259C"/>
    <w:rsid w:val="721312B7"/>
    <w:rsid w:val="76B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C7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E925C7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C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paragraph" w:customStyle="1" w:styleId="a4">
    <w:name w:val="文头"/>
    <w:basedOn w:val="a"/>
    <w:rsid w:val="00E925C7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5">
    <w:name w:val="红线"/>
    <w:basedOn w:val="1"/>
    <w:rsid w:val="00E925C7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kern w:val="0"/>
      <w:sz w:val="10"/>
    </w:rPr>
  </w:style>
  <w:style w:type="paragraph" w:customStyle="1" w:styleId="10">
    <w:name w:val="标题1"/>
    <w:basedOn w:val="a"/>
    <w:next w:val="a"/>
    <w:qFormat/>
    <w:rsid w:val="00E925C7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</w:rPr>
  </w:style>
  <w:style w:type="paragraph" w:styleId="a6">
    <w:name w:val="header"/>
    <w:basedOn w:val="a"/>
    <w:link w:val="Char"/>
    <w:uiPriority w:val="99"/>
    <w:semiHidden/>
    <w:unhideWhenUsed/>
    <w:rsid w:val="004B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B4D4F"/>
    <w:rPr>
      <w:rFonts w:ascii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B4D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B4D4F"/>
    <w:rPr>
      <w:rFonts w:ascii="宋体" w:hAnsi="宋体" w:cs="宋体"/>
      <w:sz w:val="18"/>
      <w:szCs w:val="18"/>
    </w:rPr>
  </w:style>
  <w:style w:type="character" w:styleId="a8">
    <w:name w:val="Hyperlink"/>
    <w:basedOn w:val="a0"/>
    <w:uiPriority w:val="99"/>
    <w:unhideWhenUsed/>
    <w:rsid w:val="00DB0F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须臾</dc:creator>
  <cp:lastModifiedBy>顾爱武</cp:lastModifiedBy>
  <cp:revision>8</cp:revision>
  <cp:lastPrinted>2021-11-29T08:20:00Z</cp:lastPrinted>
  <dcterms:created xsi:type="dcterms:W3CDTF">2021-11-29T08:49:00Z</dcterms:created>
  <dcterms:modified xsi:type="dcterms:W3CDTF">2021-12-01T01:45:00Z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0F1140DF8AA14A38BBA002873B1AFC1B</vt:lpwstr>
  </property>
</Properties>
</file>